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8"/>
        <w:tblpPr w:vertAnchor="page" w:horzAnchor="page" w:tblpX="1419" w:tblpY="568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103"/>
        <w:gridCol w:w="1701"/>
        <w:gridCol w:w="3402"/>
      </w:tblGrid>
      <w:tr w:rsidR="00AF5B4E" w:rsidRPr="004A2B99" w:rsidTr="00AF5B4E">
        <w:trPr>
          <w:cantSplit/>
          <w:trHeight w:hRule="exact" w:val="1573"/>
        </w:trPr>
        <w:tc>
          <w:tcPr>
            <w:tcW w:w="10206" w:type="dxa"/>
            <w:gridSpan w:val="3"/>
          </w:tcPr>
          <w:p w:rsidR="00AF5B4E" w:rsidRPr="00AF5B4E" w:rsidRDefault="00AF5B4E" w:rsidP="00AF5B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B4E" w:rsidRPr="00AF5B4E" w:rsidRDefault="00AF5B4E" w:rsidP="00AF5B4E">
            <w:pPr>
              <w:spacing w:line="360" w:lineRule="auto"/>
              <w:jc w:val="center"/>
              <w:rPr>
                <w:rFonts w:ascii="Times New Roman" w:hAnsi="Times New Roman" w:cs="Times New Roman"/>
                <w:shadow/>
                <w:sz w:val="28"/>
                <w:szCs w:val="28"/>
              </w:rPr>
            </w:pPr>
            <w:r w:rsidRPr="00AF5B4E">
              <w:rPr>
                <w:rFonts w:ascii="Times New Roman" w:hAnsi="Times New Roman" w:cs="Times New Roman"/>
                <w:shadow/>
                <w:sz w:val="28"/>
                <w:szCs w:val="28"/>
              </w:rPr>
              <w:t>ОБЩЕСТВО С ОГРАНИЧЕННОЙ ОТВЕТСТВЕННОСТЬЮ</w:t>
            </w:r>
          </w:p>
          <w:p w:rsidR="00AF5B4E" w:rsidRPr="00AF5B4E" w:rsidRDefault="00AF5B4E" w:rsidP="00AF5B4E">
            <w:pPr>
              <w:spacing w:line="360" w:lineRule="auto"/>
              <w:jc w:val="center"/>
              <w:rPr>
                <w:rFonts w:ascii="Times New Roman" w:hAnsi="Times New Roman" w:cs="Times New Roman"/>
                <w:shadow/>
                <w:sz w:val="28"/>
                <w:szCs w:val="28"/>
              </w:rPr>
            </w:pPr>
            <w:r w:rsidRPr="00AF5B4E">
              <w:rPr>
                <w:rFonts w:ascii="Times New Roman" w:hAnsi="Times New Roman" w:cs="Times New Roman"/>
                <w:shadow/>
                <w:sz w:val="28"/>
                <w:szCs w:val="28"/>
              </w:rPr>
              <w:t>«СИБИРСКАЯ ГЕОКАДАСТРОВАЯ КОМПАНИЯ</w:t>
            </w:r>
            <w:r>
              <w:rPr>
                <w:rFonts w:ascii="Times New Roman" w:hAnsi="Times New Roman" w:cs="Times New Roman"/>
                <w:shadow/>
                <w:sz w:val="28"/>
                <w:szCs w:val="28"/>
              </w:rPr>
              <w:t>»</w:t>
            </w:r>
          </w:p>
        </w:tc>
      </w:tr>
      <w:tr w:rsidR="006803EB" w:rsidRPr="004A2B99" w:rsidTr="00AF5B4E">
        <w:trPr>
          <w:cantSplit/>
          <w:trHeight w:hRule="exact" w:val="1836"/>
        </w:trPr>
        <w:tc>
          <w:tcPr>
            <w:tcW w:w="10206" w:type="dxa"/>
            <w:gridSpan w:val="3"/>
          </w:tcPr>
          <w:p w:rsidR="00AF5B4E" w:rsidRDefault="00AF5B4E" w:rsidP="00AF5B4E">
            <w:pPr>
              <w:ind w:firstLine="99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3EB" w:rsidRDefault="006803EB" w:rsidP="00AF5B4E">
            <w:pPr>
              <w:ind w:firstLine="99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B4E" w:rsidRDefault="00AF5B4E" w:rsidP="00AF5B4E">
            <w:pPr>
              <w:ind w:firstLine="99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B4E" w:rsidRDefault="00AF5B4E" w:rsidP="00AF5B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B4E" w:rsidRDefault="00AF5B4E" w:rsidP="00AF5B4E">
            <w:pPr>
              <w:ind w:firstLine="99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B4E" w:rsidRPr="004A2B99" w:rsidRDefault="00AF5B4E" w:rsidP="00AF5B4E">
            <w:pPr>
              <w:ind w:firstLine="99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03EB" w:rsidRPr="004A2B99" w:rsidTr="00AF5B4E">
        <w:trPr>
          <w:cantSplit/>
          <w:trHeight w:hRule="exact" w:val="3402"/>
        </w:trPr>
        <w:tc>
          <w:tcPr>
            <w:tcW w:w="10206" w:type="dxa"/>
            <w:gridSpan w:val="3"/>
            <w:vAlign w:val="center"/>
          </w:tcPr>
          <w:p w:rsidR="00B50358" w:rsidRPr="008935A2" w:rsidRDefault="00891546" w:rsidP="009B1F9A">
            <w:pPr>
              <w:pStyle w:val="afb"/>
              <w:rPr>
                <w:b w:val="0"/>
                <w:caps w:val="0"/>
                <w:kern w:val="2"/>
                <w:sz w:val="33"/>
                <w:szCs w:val="33"/>
              </w:rPr>
            </w:pPr>
            <w:fldSimple w:instr=" DOCPROPERTY  &quot;Наименование проекта&quot;  \* MERGEFORMAT ">
              <w:r w:rsidR="00AF5B4E" w:rsidRPr="00AA11D4">
                <w:t xml:space="preserve">Строительство </w:t>
              </w:r>
              <w:r w:rsidR="00047683">
                <w:t>лэп - 0,4</w:t>
              </w:r>
              <w:r w:rsidR="009B1F9A">
                <w:t xml:space="preserve"> кв для электроснабжения жилого дома по адресу: пгт. большая мурта, ул. детдома, №46</w:t>
              </w:r>
            </w:fldSimple>
          </w:p>
        </w:tc>
      </w:tr>
      <w:tr w:rsidR="006803EB" w:rsidRPr="004A2B99" w:rsidTr="00AF5B4E">
        <w:trPr>
          <w:cantSplit/>
          <w:trHeight w:hRule="exact" w:val="851"/>
        </w:trPr>
        <w:tc>
          <w:tcPr>
            <w:tcW w:w="10206" w:type="dxa"/>
            <w:gridSpan w:val="3"/>
            <w:vAlign w:val="center"/>
          </w:tcPr>
          <w:p w:rsidR="006803EB" w:rsidRPr="004A2B99" w:rsidRDefault="00CB009E" w:rsidP="004A2B99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kern w:val="2"/>
                <w:sz w:val="33"/>
                <w:szCs w:val="33"/>
              </w:rPr>
              <w:t>документация по планировке территории объекта</w:t>
            </w:r>
          </w:p>
        </w:tc>
      </w:tr>
      <w:tr w:rsidR="006803EB" w:rsidRPr="004A2B99" w:rsidTr="00AF5B4E">
        <w:trPr>
          <w:cantSplit/>
          <w:trHeight w:hRule="exact" w:val="1134"/>
        </w:trPr>
        <w:tc>
          <w:tcPr>
            <w:tcW w:w="10206" w:type="dxa"/>
            <w:gridSpan w:val="3"/>
            <w:vAlign w:val="center"/>
          </w:tcPr>
          <w:p w:rsidR="006803EB" w:rsidRPr="004A2B99" w:rsidRDefault="00CB009E" w:rsidP="00CB00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Раздел"/>
            <w:r>
              <w:rPr>
                <w:rFonts w:ascii="Times New Roman" w:hAnsi="Times New Roman" w:cs="Times New Roman"/>
                <w:kern w:val="2"/>
                <w:sz w:val="28"/>
                <w:szCs w:val="28"/>
              </w:rPr>
              <w:t>Основная (утверждаемая) часть проекта планировки территории</w:t>
            </w:r>
            <w:bookmarkEnd w:id="0"/>
          </w:p>
        </w:tc>
      </w:tr>
      <w:tr w:rsidR="006803EB" w:rsidRPr="004A2B99" w:rsidTr="00AF5B4E">
        <w:trPr>
          <w:cantSplit/>
          <w:trHeight w:hRule="exact" w:val="1134"/>
        </w:trPr>
        <w:tc>
          <w:tcPr>
            <w:tcW w:w="10206" w:type="dxa"/>
            <w:gridSpan w:val="3"/>
            <w:vAlign w:val="center"/>
          </w:tcPr>
          <w:p w:rsidR="00D01C59" w:rsidRPr="004A2B99" w:rsidRDefault="00D01C59" w:rsidP="00D577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03EB" w:rsidRPr="004A2B99" w:rsidTr="00AF5B4E">
        <w:trPr>
          <w:cantSplit/>
          <w:trHeight w:hRule="exact" w:val="567"/>
        </w:trPr>
        <w:tc>
          <w:tcPr>
            <w:tcW w:w="10206" w:type="dxa"/>
            <w:gridSpan w:val="3"/>
            <w:vAlign w:val="center"/>
          </w:tcPr>
          <w:p w:rsidR="006803EB" w:rsidRPr="004A2B99" w:rsidRDefault="006803EB" w:rsidP="00CB00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03EB" w:rsidRPr="004A2B99" w:rsidTr="00AF5B4E">
        <w:trPr>
          <w:cantSplit/>
          <w:trHeight w:hRule="exact" w:val="1134"/>
        </w:trPr>
        <w:tc>
          <w:tcPr>
            <w:tcW w:w="10206" w:type="dxa"/>
            <w:gridSpan w:val="3"/>
          </w:tcPr>
          <w:p w:rsidR="006803EB" w:rsidRPr="004A2B99" w:rsidRDefault="004A2B99" w:rsidP="00CB00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1" w:name="Том"/>
            <w:r w:rsidRPr="004A2B99">
              <w:rPr>
                <w:rFonts w:ascii="Times New Roman" w:hAnsi="Times New Roman" w:cs="Times New Roman"/>
                <w:b/>
                <w:sz w:val="28"/>
                <w:szCs w:val="28"/>
              </w:rPr>
              <w:t>Том</w:t>
            </w:r>
            <w:r w:rsidR="00D577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B009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4A2B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bookmarkEnd w:id="1"/>
          </w:p>
        </w:tc>
      </w:tr>
      <w:tr w:rsidR="00572653" w:rsidRPr="004A2B99" w:rsidTr="00AF5B4E">
        <w:trPr>
          <w:cantSplit/>
          <w:trHeight w:val="848"/>
        </w:trPr>
        <w:tc>
          <w:tcPr>
            <w:tcW w:w="5103" w:type="dxa"/>
          </w:tcPr>
          <w:p w:rsidR="00572653" w:rsidRPr="00572653" w:rsidRDefault="00572653" w:rsidP="00572653">
            <w:pPr>
              <w:ind w:firstLine="112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:rsidR="00572653" w:rsidRPr="004A2B99" w:rsidRDefault="00572653" w:rsidP="004A2B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572653" w:rsidRPr="00572653" w:rsidRDefault="00572653" w:rsidP="00572653">
            <w:pPr>
              <w:ind w:right="57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2653" w:rsidRPr="004A2B99" w:rsidTr="00AF5B4E">
        <w:trPr>
          <w:cantSplit/>
          <w:trHeight w:hRule="exact" w:val="847"/>
        </w:trPr>
        <w:tc>
          <w:tcPr>
            <w:tcW w:w="5103" w:type="dxa"/>
          </w:tcPr>
          <w:p w:rsidR="00572653" w:rsidRPr="00572653" w:rsidRDefault="00572653" w:rsidP="00572653">
            <w:pPr>
              <w:ind w:firstLine="112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572653" w:rsidRPr="004A2B99" w:rsidRDefault="00572653" w:rsidP="004A2B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572653" w:rsidRPr="00572653" w:rsidRDefault="00572653" w:rsidP="00572653">
            <w:pPr>
              <w:ind w:right="57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2B99" w:rsidRPr="004A2B99" w:rsidTr="00AF5B4E">
        <w:trPr>
          <w:cantSplit/>
          <w:trHeight w:hRule="exact" w:val="2231"/>
        </w:trPr>
        <w:tc>
          <w:tcPr>
            <w:tcW w:w="10206" w:type="dxa"/>
            <w:gridSpan w:val="3"/>
            <w:vAlign w:val="bottom"/>
          </w:tcPr>
          <w:p w:rsidR="00AF5B4E" w:rsidRDefault="00AF5B4E" w:rsidP="004A2B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F5B4E" w:rsidRDefault="00AF5B4E" w:rsidP="00AF5B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2B99" w:rsidRPr="004A2B99" w:rsidRDefault="008935A2" w:rsidP="004A2B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2016</w:t>
            </w:r>
          </w:p>
        </w:tc>
      </w:tr>
    </w:tbl>
    <w:p w:rsidR="004840D6" w:rsidRPr="004A2B99" w:rsidRDefault="004840D6" w:rsidP="004A2B99">
      <w:pPr>
        <w:framePr w:wrap="around" w:vAnchor="page" w:hAnchor="page" w:x="1419" w:y="568"/>
        <w:rPr>
          <w:rFonts w:ascii="Times New Roman" w:hAnsi="Times New Roman" w:cs="Times New Roman"/>
          <w:sz w:val="28"/>
          <w:szCs w:val="28"/>
        </w:rPr>
        <w:sectPr w:rsidR="004840D6" w:rsidRPr="004A2B99" w:rsidSect="00C9469C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284" w:right="284" w:bottom="284" w:left="1134" w:header="340" w:footer="283" w:gutter="0"/>
          <w:cols w:space="708"/>
          <w:titlePg/>
          <w:docGrid w:linePitch="360"/>
        </w:sectPr>
      </w:pPr>
    </w:p>
    <w:tbl>
      <w:tblPr>
        <w:tblStyle w:val="a8"/>
        <w:tblpPr w:vertAnchor="page" w:horzAnchor="page" w:tblpX="1419" w:tblpY="568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66"/>
        <w:gridCol w:w="851"/>
        <w:gridCol w:w="1134"/>
        <w:gridCol w:w="851"/>
        <w:gridCol w:w="1701"/>
        <w:gridCol w:w="1701"/>
        <w:gridCol w:w="3402"/>
      </w:tblGrid>
      <w:tr w:rsidR="00572653" w:rsidRPr="004A2B99" w:rsidTr="009D15EF">
        <w:trPr>
          <w:cantSplit/>
          <w:trHeight w:hRule="exact" w:val="2268"/>
        </w:trPr>
        <w:tc>
          <w:tcPr>
            <w:tcW w:w="10206" w:type="dxa"/>
            <w:gridSpan w:val="7"/>
            <w:vAlign w:val="center"/>
          </w:tcPr>
          <w:p w:rsidR="00085639" w:rsidRPr="00085639" w:rsidRDefault="00085639" w:rsidP="0008563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hadow/>
                <w:sz w:val="28"/>
                <w:szCs w:val="28"/>
              </w:rPr>
            </w:pPr>
            <w:r w:rsidRPr="00085639">
              <w:rPr>
                <w:rFonts w:ascii="Times New Roman" w:eastAsia="Calibri" w:hAnsi="Times New Roman" w:cs="Times New Roman"/>
                <w:shadow/>
                <w:sz w:val="28"/>
                <w:szCs w:val="28"/>
              </w:rPr>
              <w:lastRenderedPageBreak/>
              <w:t>ОБЩЕСТВО С ОГРАНИЧЕННОЙ ОТВЕТСТВЕННОСТЬЮ</w:t>
            </w:r>
          </w:p>
          <w:p w:rsidR="00085639" w:rsidRPr="00085639" w:rsidRDefault="00085639" w:rsidP="0008563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hadow/>
                <w:sz w:val="28"/>
                <w:szCs w:val="28"/>
              </w:rPr>
            </w:pPr>
            <w:r w:rsidRPr="00085639">
              <w:rPr>
                <w:rFonts w:ascii="Times New Roman" w:eastAsia="Calibri" w:hAnsi="Times New Roman" w:cs="Times New Roman"/>
                <w:shadow/>
                <w:sz w:val="28"/>
                <w:szCs w:val="28"/>
              </w:rPr>
              <w:t>«СИБИРСКАЯ ГЕОКАДАСТРОВАЯ КОМПАНИЯ»</w:t>
            </w:r>
          </w:p>
          <w:p w:rsidR="00572653" w:rsidRPr="004A2B99" w:rsidRDefault="00572653" w:rsidP="00664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653" w:rsidRPr="004A2B99" w:rsidRDefault="00572653" w:rsidP="00664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2653" w:rsidRPr="004A2B99" w:rsidTr="009D15EF">
        <w:trPr>
          <w:cantSplit/>
          <w:trHeight w:hRule="exact" w:val="567"/>
        </w:trPr>
        <w:tc>
          <w:tcPr>
            <w:tcW w:w="10206" w:type="dxa"/>
            <w:gridSpan w:val="7"/>
          </w:tcPr>
          <w:p w:rsidR="00572653" w:rsidRPr="004A2B99" w:rsidRDefault="00572653" w:rsidP="003D017A">
            <w:pPr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4A2B99">
              <w:rPr>
                <w:rFonts w:ascii="Times New Roman" w:hAnsi="Times New Roman" w:cs="Times New Roman"/>
                <w:sz w:val="28"/>
                <w:szCs w:val="28"/>
              </w:rPr>
              <w:t>Заказчик –</w:t>
            </w:r>
            <w:r w:rsidR="00215FFB">
              <w:rPr>
                <w:rFonts w:ascii="Times New Roman" w:hAnsi="Times New Roman" w:cs="Times New Roman"/>
                <w:sz w:val="28"/>
                <w:szCs w:val="28"/>
              </w:rPr>
              <w:t xml:space="preserve"> ООО «КИЦ»</w:t>
            </w:r>
          </w:p>
        </w:tc>
      </w:tr>
      <w:tr w:rsidR="00572653" w:rsidRPr="004A2B99" w:rsidTr="009D15EF">
        <w:trPr>
          <w:cantSplit/>
          <w:trHeight w:hRule="exact" w:val="3402"/>
        </w:trPr>
        <w:tc>
          <w:tcPr>
            <w:tcW w:w="10206" w:type="dxa"/>
            <w:gridSpan w:val="7"/>
            <w:vAlign w:val="center"/>
          </w:tcPr>
          <w:p w:rsidR="00F31012" w:rsidRDefault="00891546" w:rsidP="00F31012">
            <w:pPr>
              <w:pStyle w:val="afb"/>
            </w:pPr>
            <w:r>
              <w:fldChar w:fldCharType="begin"/>
            </w:r>
            <w:r>
              <w:instrText xml:space="preserve"> DOCPROPERTY  "Наименование проекта"  \* MERGEFORMAT </w:instrText>
            </w:r>
            <w:r>
              <w:fldChar w:fldCharType="separate"/>
            </w:r>
            <w:r w:rsidR="00F31012" w:rsidRPr="00AA11D4">
              <w:t xml:space="preserve">Строительство </w:t>
            </w:r>
            <w:r w:rsidR="00047683">
              <w:t>лэп - 0,4</w:t>
            </w:r>
            <w:r w:rsidR="009B1F9A">
              <w:t xml:space="preserve"> кв для электроснабжения жилого дома по адресу: пгт. большая мурта, ул. детдома, №46</w:t>
            </w:r>
            <w:r>
              <w:fldChar w:fldCharType="end"/>
            </w:r>
          </w:p>
          <w:p w:rsidR="00572653" w:rsidRPr="004A2B99" w:rsidRDefault="00572653" w:rsidP="00C82F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009E" w:rsidRPr="004A2B99" w:rsidTr="009D15EF">
        <w:trPr>
          <w:cantSplit/>
          <w:trHeight w:hRule="exact" w:val="851"/>
        </w:trPr>
        <w:tc>
          <w:tcPr>
            <w:tcW w:w="10206" w:type="dxa"/>
            <w:gridSpan w:val="7"/>
            <w:vAlign w:val="center"/>
          </w:tcPr>
          <w:p w:rsidR="00CB009E" w:rsidRPr="004A2B99" w:rsidRDefault="00CB009E" w:rsidP="00CB009E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kern w:val="2"/>
                <w:sz w:val="33"/>
                <w:szCs w:val="33"/>
              </w:rPr>
              <w:t>документация по планировке территории объекта</w:t>
            </w:r>
          </w:p>
        </w:tc>
      </w:tr>
      <w:tr w:rsidR="00572653" w:rsidRPr="004A2B99" w:rsidTr="009D15EF">
        <w:trPr>
          <w:cantSplit/>
          <w:trHeight w:hRule="exact" w:val="1134"/>
        </w:trPr>
        <w:tc>
          <w:tcPr>
            <w:tcW w:w="10206" w:type="dxa"/>
            <w:gridSpan w:val="7"/>
            <w:vAlign w:val="center"/>
          </w:tcPr>
          <w:p w:rsidR="00572653" w:rsidRPr="004A2B99" w:rsidRDefault="00891546" w:rsidP="00DA0B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="007D49EC">
              <w:rPr>
                <w:rFonts w:ascii="Times New Roman" w:hAnsi="Times New Roman" w:cs="Times New Roman"/>
                <w:sz w:val="28"/>
                <w:szCs w:val="28"/>
              </w:rPr>
              <w:instrText xml:space="preserve"> REF Раздел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7C3845">
              <w:rPr>
                <w:rFonts w:ascii="Times New Roman" w:hAnsi="Times New Roman" w:cs="Times New Roman"/>
                <w:kern w:val="2"/>
                <w:sz w:val="28"/>
                <w:szCs w:val="28"/>
              </w:rPr>
              <w:t>Основная (утверждаемая) часть проекта планировки территории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  <w:tr w:rsidR="00572653" w:rsidRPr="004A2B99" w:rsidTr="009D15EF">
        <w:trPr>
          <w:cantSplit/>
          <w:trHeight w:hRule="exact" w:val="1134"/>
        </w:trPr>
        <w:tc>
          <w:tcPr>
            <w:tcW w:w="10206" w:type="dxa"/>
            <w:gridSpan w:val="7"/>
            <w:vAlign w:val="center"/>
          </w:tcPr>
          <w:p w:rsidR="00572653" w:rsidRPr="004A2B99" w:rsidRDefault="00572653" w:rsidP="00D577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2653" w:rsidRPr="004A2B99" w:rsidTr="009D15EF">
        <w:trPr>
          <w:cantSplit/>
          <w:trHeight w:hRule="exact" w:val="567"/>
        </w:trPr>
        <w:tc>
          <w:tcPr>
            <w:tcW w:w="10206" w:type="dxa"/>
            <w:gridSpan w:val="7"/>
            <w:vAlign w:val="center"/>
          </w:tcPr>
          <w:p w:rsidR="00572653" w:rsidRPr="004A2B99" w:rsidRDefault="009B1F9A" w:rsidP="003578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" w:name="Шифр"/>
            <w:r>
              <w:rPr>
                <w:rFonts w:ascii="Times New Roman" w:hAnsi="Times New Roman" w:cs="Times New Roman"/>
                <w:sz w:val="28"/>
                <w:szCs w:val="28"/>
              </w:rPr>
              <w:t>ЕЕС-08</w:t>
            </w:r>
            <w:r w:rsidR="00A65B68">
              <w:rPr>
                <w:rFonts w:ascii="Times New Roman" w:hAnsi="Times New Roman" w:cs="Times New Roman"/>
                <w:sz w:val="28"/>
                <w:szCs w:val="28"/>
              </w:rPr>
              <w:t>.ПП15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-312</w:t>
            </w:r>
            <w:r w:rsidR="00AF5B4E">
              <w:rPr>
                <w:rFonts w:ascii="Times New Roman" w:hAnsi="Times New Roman" w:cs="Times New Roman"/>
                <w:sz w:val="28"/>
                <w:szCs w:val="28"/>
              </w:rPr>
              <w:t>.П.00.00-ППТ.1</w:t>
            </w:r>
            <w:bookmarkEnd w:id="2"/>
          </w:p>
        </w:tc>
      </w:tr>
      <w:tr w:rsidR="00572653" w:rsidRPr="004A2B99" w:rsidTr="009D15EF">
        <w:trPr>
          <w:cantSplit/>
          <w:trHeight w:hRule="exact" w:val="1134"/>
        </w:trPr>
        <w:tc>
          <w:tcPr>
            <w:tcW w:w="10206" w:type="dxa"/>
            <w:gridSpan w:val="7"/>
          </w:tcPr>
          <w:p w:rsidR="00572653" w:rsidRPr="004A2B99" w:rsidRDefault="00891546" w:rsidP="00357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3" type="#_x0000_t75" style="position:absolute;left:0;text-align:left;margin-left:183.65pt;margin-top:8.7pt;width:2in;height:162.75pt;z-index:-251658752;mso-position-horizontal-relative:text;mso-position-vertical-relative:text" o:allowoverlap="f">
                  <v:imagedata r:id="rId12" o:title="203" croptop="6997f" cropbottom="45909f" cropleft="9925f" cropright="39701f"/>
                </v:shape>
              </w:pic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fldChar w:fldCharType="begin"/>
            </w:r>
            <w:r w:rsidR="007D49EC">
              <w:rPr>
                <w:rFonts w:ascii="Times New Roman" w:hAnsi="Times New Roman" w:cs="Times New Roman"/>
                <w:b/>
                <w:sz w:val="28"/>
                <w:szCs w:val="28"/>
              </w:rPr>
              <w:instrText xml:space="preserve"> REF Том \h </w:instrTex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fldChar w:fldCharType="separate"/>
            </w:r>
            <w:r w:rsidR="007C3845" w:rsidRPr="004A2B99">
              <w:rPr>
                <w:rFonts w:ascii="Times New Roman" w:hAnsi="Times New Roman" w:cs="Times New Roman"/>
                <w:b/>
                <w:sz w:val="28"/>
                <w:szCs w:val="28"/>
              </w:rPr>
              <w:t>Том</w:t>
            </w:r>
            <w:r w:rsidR="007C38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</w:t>
            </w:r>
            <w:r w:rsidR="007C3845" w:rsidRPr="004A2B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fldChar w:fldCharType="end"/>
            </w:r>
          </w:p>
        </w:tc>
      </w:tr>
      <w:tr w:rsidR="00572653" w:rsidRPr="004A2B99" w:rsidTr="009D15EF">
        <w:trPr>
          <w:cantSplit/>
          <w:trHeight w:val="848"/>
        </w:trPr>
        <w:tc>
          <w:tcPr>
            <w:tcW w:w="5103" w:type="dxa"/>
            <w:gridSpan w:val="5"/>
          </w:tcPr>
          <w:p w:rsidR="00572653" w:rsidRPr="00572653" w:rsidRDefault="009D15EF" w:rsidP="00083D84">
            <w:pPr>
              <w:ind w:firstLine="99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1701" w:type="dxa"/>
            <w:vMerge w:val="restart"/>
          </w:tcPr>
          <w:p w:rsidR="00572653" w:rsidRPr="004A2B99" w:rsidRDefault="00572653" w:rsidP="006647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572653" w:rsidRPr="00572653" w:rsidRDefault="009D15EF" w:rsidP="00083D84">
            <w:pPr>
              <w:ind w:right="113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И.А. Немченко</w:t>
            </w:r>
          </w:p>
        </w:tc>
      </w:tr>
      <w:tr w:rsidR="00572653" w:rsidRPr="004A2B99" w:rsidTr="009D15EF">
        <w:trPr>
          <w:cantSplit/>
          <w:trHeight w:hRule="exact" w:val="847"/>
        </w:trPr>
        <w:tc>
          <w:tcPr>
            <w:tcW w:w="5103" w:type="dxa"/>
            <w:gridSpan w:val="5"/>
          </w:tcPr>
          <w:p w:rsidR="00572653" w:rsidRPr="00572653" w:rsidRDefault="009D15EF" w:rsidP="00083D84">
            <w:pPr>
              <w:ind w:firstLine="99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отдела</w:t>
            </w:r>
          </w:p>
        </w:tc>
        <w:tc>
          <w:tcPr>
            <w:tcW w:w="1701" w:type="dxa"/>
            <w:vMerge/>
          </w:tcPr>
          <w:p w:rsidR="00572653" w:rsidRPr="004A2B99" w:rsidRDefault="00572653" w:rsidP="006647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572653" w:rsidRPr="00572653" w:rsidRDefault="00A2259A" w:rsidP="00A2259A">
            <w:pPr>
              <w:ind w:right="11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9D15EF">
              <w:rPr>
                <w:rFonts w:ascii="Times New Roman" w:hAnsi="Times New Roman" w:cs="Times New Roman"/>
                <w:sz w:val="28"/>
                <w:szCs w:val="28"/>
              </w:rPr>
              <w:t>Н.М. Прусак</w:t>
            </w:r>
          </w:p>
        </w:tc>
      </w:tr>
      <w:tr w:rsidR="00572653" w:rsidRPr="004A2B99" w:rsidTr="009D15EF">
        <w:trPr>
          <w:cantSplit/>
          <w:trHeight w:val="28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653" w:rsidRPr="00572653" w:rsidRDefault="00572653" w:rsidP="006647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72653">
              <w:rPr>
                <w:rFonts w:ascii="Times New Roman" w:hAnsi="Times New Roman" w:cs="Times New Roman"/>
                <w:b/>
                <w:sz w:val="24"/>
                <w:szCs w:val="24"/>
              </w:rPr>
              <w:t>Изм</w:t>
            </w:r>
            <w:proofErr w:type="spellEnd"/>
            <w:r w:rsidRPr="0057265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653" w:rsidRPr="00572653" w:rsidRDefault="00572653" w:rsidP="006647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№док.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653" w:rsidRPr="00572653" w:rsidRDefault="00572653" w:rsidP="006647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Подп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653" w:rsidRPr="00572653" w:rsidRDefault="00572653" w:rsidP="006647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6804" w:type="dxa"/>
            <w:gridSpan w:val="3"/>
            <w:vMerge w:val="restart"/>
            <w:tcBorders>
              <w:left w:val="single" w:sz="4" w:space="0" w:color="auto"/>
            </w:tcBorders>
          </w:tcPr>
          <w:p w:rsidR="00572653" w:rsidRPr="004A2B99" w:rsidRDefault="00572653" w:rsidP="006647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72653" w:rsidRPr="004A2B99" w:rsidTr="009D15EF">
        <w:trPr>
          <w:cantSplit/>
          <w:trHeight w:hRule="exact" w:val="28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653" w:rsidRPr="004A2B99" w:rsidRDefault="00572653" w:rsidP="006647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653" w:rsidRPr="004A2B99" w:rsidRDefault="00572653" w:rsidP="006647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653" w:rsidRPr="004A2B99" w:rsidRDefault="00572653" w:rsidP="006647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653" w:rsidRPr="004A2B99" w:rsidRDefault="00572653" w:rsidP="006647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04" w:type="dxa"/>
            <w:gridSpan w:val="3"/>
            <w:vMerge/>
            <w:tcBorders>
              <w:left w:val="single" w:sz="4" w:space="0" w:color="auto"/>
            </w:tcBorders>
          </w:tcPr>
          <w:p w:rsidR="00572653" w:rsidRPr="004A2B99" w:rsidRDefault="00572653" w:rsidP="006647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72653" w:rsidRPr="004A2B99" w:rsidTr="009D15EF">
        <w:trPr>
          <w:cantSplit/>
          <w:trHeight w:hRule="exact" w:val="28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653" w:rsidRPr="004A2B99" w:rsidRDefault="00572653" w:rsidP="006647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653" w:rsidRPr="004A2B99" w:rsidRDefault="00572653" w:rsidP="006647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653" w:rsidRPr="004A2B99" w:rsidRDefault="00572653" w:rsidP="006647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653" w:rsidRPr="004A2B99" w:rsidRDefault="00572653" w:rsidP="006647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04" w:type="dxa"/>
            <w:gridSpan w:val="3"/>
            <w:vMerge/>
            <w:tcBorders>
              <w:left w:val="single" w:sz="4" w:space="0" w:color="auto"/>
            </w:tcBorders>
          </w:tcPr>
          <w:p w:rsidR="00572653" w:rsidRPr="004A2B99" w:rsidRDefault="00572653" w:rsidP="006647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72653" w:rsidRPr="004A2B99" w:rsidTr="009D15EF">
        <w:trPr>
          <w:cantSplit/>
          <w:trHeight w:hRule="exact" w:val="28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653" w:rsidRPr="004A2B99" w:rsidRDefault="00572653" w:rsidP="006647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653" w:rsidRPr="004A2B99" w:rsidRDefault="00572653" w:rsidP="006647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653" w:rsidRPr="004A2B99" w:rsidRDefault="00572653" w:rsidP="006647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653" w:rsidRPr="004A2B99" w:rsidRDefault="00572653" w:rsidP="006647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04" w:type="dxa"/>
            <w:gridSpan w:val="3"/>
            <w:vMerge/>
            <w:tcBorders>
              <w:left w:val="single" w:sz="4" w:space="0" w:color="auto"/>
            </w:tcBorders>
          </w:tcPr>
          <w:p w:rsidR="00572653" w:rsidRPr="004A2B99" w:rsidRDefault="00572653" w:rsidP="006647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72653" w:rsidRPr="004A2B99" w:rsidTr="009D15EF">
        <w:trPr>
          <w:cantSplit/>
          <w:trHeight w:hRule="exact" w:val="1672"/>
        </w:trPr>
        <w:tc>
          <w:tcPr>
            <w:tcW w:w="10206" w:type="dxa"/>
            <w:gridSpan w:val="7"/>
            <w:vAlign w:val="bottom"/>
          </w:tcPr>
          <w:p w:rsidR="00572653" w:rsidRPr="004A2B99" w:rsidRDefault="00572653" w:rsidP="002D3A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2D3A58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</w:tbl>
    <w:p w:rsidR="002A0F5E" w:rsidRPr="004A2B99" w:rsidRDefault="002A0F5E" w:rsidP="00C9469C">
      <w:pPr>
        <w:rPr>
          <w:rFonts w:ascii="Times New Roman" w:hAnsi="Times New Roman" w:cs="Times New Roman"/>
          <w:sz w:val="28"/>
          <w:szCs w:val="28"/>
        </w:rPr>
        <w:sectPr w:rsidR="002A0F5E" w:rsidRPr="004A2B99" w:rsidSect="00C9469C">
          <w:pgSz w:w="11906" w:h="16838" w:code="9"/>
          <w:pgMar w:top="284" w:right="284" w:bottom="284" w:left="1134" w:header="283" w:footer="283" w:gutter="0"/>
          <w:cols w:space="708"/>
          <w:titlePg/>
          <w:docGrid w:linePitch="360"/>
        </w:sectPr>
      </w:pPr>
    </w:p>
    <w:p w:rsidR="00D542D8" w:rsidRPr="00A9764F" w:rsidRDefault="00A9764F" w:rsidP="00B1076F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</w:t>
      </w:r>
      <w:r w:rsidR="00B1076F" w:rsidRPr="00A9764F">
        <w:rPr>
          <w:rFonts w:ascii="Times New Roman" w:hAnsi="Times New Roman" w:cs="Times New Roman"/>
          <w:sz w:val="26"/>
          <w:szCs w:val="26"/>
        </w:rPr>
        <w:t>Содержание</w:t>
      </w:r>
    </w:p>
    <w:p w:rsidR="00C82F31" w:rsidRPr="00ED5D41" w:rsidRDefault="00891546" w:rsidP="006C4988">
      <w:pPr>
        <w:pStyle w:val="11"/>
        <w:rPr>
          <w:rFonts w:eastAsiaTheme="minorEastAsia"/>
          <w:lang w:eastAsia="ru-RU"/>
        </w:rPr>
      </w:pPr>
      <w:r w:rsidRPr="00ED5D41">
        <w:fldChar w:fldCharType="begin"/>
      </w:r>
      <w:r w:rsidR="00856820" w:rsidRPr="00ED5D41">
        <w:instrText xml:space="preserve"> TOC \o "1-3" \h \z \u </w:instrText>
      </w:r>
      <w:r w:rsidRPr="00ED5D41">
        <w:fldChar w:fldCharType="separate"/>
      </w:r>
      <w:hyperlink w:anchor="_Toc452983670" w:history="1">
        <w:r w:rsidR="00C82F31" w:rsidRPr="00ED5D41">
          <w:rPr>
            <w:rStyle w:val="af3"/>
          </w:rPr>
          <w:t>1.</w:t>
        </w:r>
        <w:r w:rsidR="00C82F31" w:rsidRPr="00ED5D41">
          <w:rPr>
            <w:rFonts w:eastAsiaTheme="minorEastAsia"/>
            <w:lang w:eastAsia="ru-RU"/>
          </w:rPr>
          <w:tab/>
        </w:r>
        <w:r w:rsidR="00C82F31" w:rsidRPr="00ED5D41">
          <w:rPr>
            <w:rStyle w:val="af3"/>
          </w:rPr>
          <w:t>Исходно-разрешительная документация для выполнения работ</w:t>
        </w:r>
        <w:r w:rsidR="006C4988">
          <w:rPr>
            <w:rStyle w:val="af3"/>
          </w:rPr>
          <w:t xml:space="preserve">                        </w:t>
        </w:r>
        <w:r w:rsidR="006C4988" w:rsidRPr="006C4988">
          <w:rPr>
            <w:rStyle w:val="af3"/>
            <w:u w:val="none"/>
          </w:rPr>
          <w:t>4</w:t>
        </w:r>
        <w:r w:rsidR="00C82F31" w:rsidRPr="00ED5D41">
          <w:rPr>
            <w:webHidden/>
          </w:rPr>
          <w:tab/>
        </w:r>
      </w:hyperlink>
    </w:p>
    <w:p w:rsidR="00C82F31" w:rsidRPr="002C5781" w:rsidRDefault="00891546" w:rsidP="006C4988">
      <w:pPr>
        <w:pStyle w:val="11"/>
      </w:pPr>
      <w:hyperlink w:anchor="_Toc452983671" w:history="1">
        <w:r w:rsidR="00C82F31" w:rsidRPr="00ED5D41">
          <w:rPr>
            <w:rStyle w:val="af3"/>
          </w:rPr>
          <w:t>2.</w:t>
        </w:r>
        <w:r w:rsidR="00C82F31" w:rsidRPr="00ED5D41">
          <w:rPr>
            <w:rFonts w:eastAsiaTheme="minorEastAsia"/>
            <w:lang w:eastAsia="ru-RU"/>
          </w:rPr>
          <w:tab/>
        </w:r>
        <w:r w:rsidR="00C82F31" w:rsidRPr="00ED5D41">
          <w:rPr>
            <w:rStyle w:val="af3"/>
          </w:rPr>
          <w:t xml:space="preserve">Сведения об основных положениях </w:t>
        </w:r>
        <w:r w:rsidR="002C5781">
          <w:rPr>
            <w:rStyle w:val="af3"/>
          </w:rPr>
          <w:t xml:space="preserve">документов территориального планирования муниципального образования     </w:t>
        </w:r>
        <w:r w:rsidR="006C4988">
          <w:rPr>
            <w:rStyle w:val="af3"/>
          </w:rPr>
          <w:t xml:space="preserve">                                                                </w:t>
        </w:r>
        <w:r w:rsidR="006C4988" w:rsidRPr="006C4988">
          <w:rPr>
            <w:rStyle w:val="af3"/>
            <w:u w:val="none"/>
          </w:rPr>
          <w:t xml:space="preserve"> 5</w:t>
        </w:r>
        <w:r w:rsidR="002C5781">
          <w:rPr>
            <w:rStyle w:val="af3"/>
          </w:rPr>
          <w:t xml:space="preserve">                                                                </w:t>
        </w:r>
      </w:hyperlink>
    </w:p>
    <w:p w:rsidR="00C82F31" w:rsidRPr="00ED5D41" w:rsidRDefault="00891546" w:rsidP="006C4988">
      <w:pPr>
        <w:pStyle w:val="11"/>
        <w:rPr>
          <w:rFonts w:eastAsiaTheme="minorEastAsia"/>
          <w:lang w:eastAsia="ru-RU"/>
        </w:rPr>
      </w:pPr>
      <w:hyperlink w:anchor="_Toc452983672" w:history="1">
        <w:r w:rsidR="00C82F31" w:rsidRPr="00ED5D41">
          <w:rPr>
            <w:rStyle w:val="af3"/>
          </w:rPr>
          <w:t>3.</w:t>
        </w:r>
        <w:r w:rsidR="00C82F31" w:rsidRPr="00ED5D41">
          <w:rPr>
            <w:rFonts w:eastAsiaTheme="minorEastAsia"/>
            <w:lang w:eastAsia="ru-RU"/>
          </w:rPr>
          <w:tab/>
        </w:r>
        <w:r w:rsidR="00C82F31" w:rsidRPr="00ED5D41">
          <w:rPr>
            <w:rStyle w:val="af3"/>
          </w:rPr>
          <w:t xml:space="preserve">Сведения о местоположении объекта </w:t>
        </w:r>
        <w:r w:rsidR="00DB4917">
          <w:rPr>
            <w:rStyle w:val="af3"/>
          </w:rPr>
          <w:t>местного</w:t>
        </w:r>
        <w:r w:rsidR="00C82F31" w:rsidRPr="00ED5D41">
          <w:rPr>
            <w:rStyle w:val="af3"/>
          </w:rPr>
          <w:t xml:space="preserve"> значения на территории</w:t>
        </w:r>
        <w:r w:rsidR="00C82F31" w:rsidRPr="00ED5D41">
          <w:rPr>
            <w:webHidden/>
          </w:rPr>
          <w:tab/>
        </w:r>
      </w:hyperlink>
      <w:r w:rsidR="006C4988">
        <w:t xml:space="preserve"> </w:t>
      </w:r>
      <w:r w:rsidR="006C4988" w:rsidRPr="006C4988">
        <w:t xml:space="preserve"> 6</w:t>
      </w:r>
    </w:p>
    <w:p w:rsidR="00C82F31" w:rsidRPr="00ED5D41" w:rsidRDefault="00891546" w:rsidP="006C4988">
      <w:pPr>
        <w:pStyle w:val="11"/>
        <w:rPr>
          <w:rFonts w:eastAsiaTheme="minorEastAsia"/>
          <w:lang w:eastAsia="ru-RU"/>
        </w:rPr>
      </w:pPr>
      <w:hyperlink w:anchor="_Toc452983673" w:history="1">
        <w:r w:rsidR="00C82F31" w:rsidRPr="00ED5D41">
          <w:rPr>
            <w:rStyle w:val="af3"/>
          </w:rPr>
          <w:t>3.1.</w:t>
        </w:r>
        <w:r w:rsidR="00C82F31" w:rsidRPr="00ED5D41">
          <w:rPr>
            <w:rFonts w:eastAsiaTheme="minorEastAsia"/>
            <w:lang w:eastAsia="ru-RU"/>
          </w:rPr>
          <w:tab/>
        </w:r>
        <w:r w:rsidR="009A1DD4" w:rsidRPr="009A1DD4">
          <w:rPr>
            <w:rStyle w:val="af3"/>
          </w:rPr>
          <w:t>Характеристики развития систем инженерно-технического обеспечения территории</w:t>
        </w:r>
      </w:hyperlink>
      <w:r w:rsidR="006C4988">
        <w:t xml:space="preserve">                                                                                                                              6                                                                                                                                                  </w:t>
      </w:r>
    </w:p>
    <w:p w:rsidR="00C82F31" w:rsidRPr="006C4988" w:rsidRDefault="00891546" w:rsidP="006C4988">
      <w:pPr>
        <w:pStyle w:val="11"/>
        <w:rPr>
          <w:lang w:eastAsia="ru-RU"/>
        </w:rPr>
      </w:pPr>
      <w:hyperlink w:anchor="_Toc452983674" w:history="1">
        <w:r w:rsidR="00C82F31" w:rsidRPr="006C4988">
          <w:rPr>
            <w:rStyle w:val="af3"/>
          </w:rPr>
          <w:t>3.2.</w:t>
        </w:r>
        <w:r w:rsidR="00C82F31" w:rsidRPr="006C4988">
          <w:rPr>
            <w:lang w:eastAsia="ru-RU"/>
          </w:rPr>
          <w:tab/>
        </w:r>
        <w:r w:rsidR="009A1DD4" w:rsidRPr="006C4988">
          <w:rPr>
            <w:lang w:eastAsia="ru-RU"/>
          </w:rPr>
          <w:t>Характеристики развития системы транспортного обслуживания территории</w:t>
        </w:r>
      </w:hyperlink>
      <w:r w:rsidR="006C4988" w:rsidRPr="006C4988">
        <w:t xml:space="preserve"> 6</w:t>
      </w:r>
    </w:p>
    <w:p w:rsidR="00C82F31" w:rsidRPr="00ED5D41" w:rsidRDefault="00891546" w:rsidP="006C4988">
      <w:pPr>
        <w:pStyle w:val="11"/>
        <w:rPr>
          <w:rFonts w:eastAsiaTheme="minorEastAsia"/>
          <w:lang w:eastAsia="ru-RU"/>
        </w:rPr>
      </w:pPr>
      <w:hyperlink w:anchor="_Toc452983676" w:history="1">
        <w:r w:rsidR="00C82F31" w:rsidRPr="00ED5D41">
          <w:rPr>
            <w:rStyle w:val="af3"/>
          </w:rPr>
          <w:t>4.</w:t>
        </w:r>
        <w:r w:rsidR="00C82F31" w:rsidRPr="00ED5D41">
          <w:rPr>
            <w:rFonts w:eastAsiaTheme="minorEastAsia"/>
            <w:lang w:eastAsia="ru-RU"/>
          </w:rPr>
          <w:tab/>
        </w:r>
        <w:r w:rsidR="00C82F31" w:rsidRPr="00ED5D41">
          <w:rPr>
            <w:rStyle w:val="af3"/>
          </w:rPr>
          <w:t>Красные линии</w:t>
        </w:r>
        <w:r w:rsidR="006C4988">
          <w:rPr>
            <w:rStyle w:val="af3"/>
          </w:rPr>
          <w:t xml:space="preserve">                                                                                                          </w:t>
        </w:r>
        <w:r w:rsidR="006C4988" w:rsidRPr="006C4988">
          <w:rPr>
            <w:rStyle w:val="af3"/>
            <w:u w:val="none"/>
          </w:rPr>
          <w:t>7</w:t>
        </w:r>
        <w:r w:rsidR="00C82F31" w:rsidRPr="00ED5D41">
          <w:rPr>
            <w:webHidden/>
          </w:rPr>
          <w:tab/>
        </w:r>
      </w:hyperlink>
    </w:p>
    <w:p w:rsidR="00C82F31" w:rsidRPr="00ED5D41" w:rsidRDefault="00891546" w:rsidP="006C4988">
      <w:pPr>
        <w:pStyle w:val="11"/>
        <w:rPr>
          <w:rFonts w:eastAsiaTheme="minorEastAsia"/>
          <w:lang w:eastAsia="ru-RU"/>
        </w:rPr>
      </w:pPr>
      <w:hyperlink w:anchor="_Toc452983677" w:history="1">
        <w:r w:rsidR="00C82F31" w:rsidRPr="00ED5D41">
          <w:rPr>
            <w:rStyle w:val="af3"/>
          </w:rPr>
          <w:t>5.</w:t>
        </w:r>
        <w:r w:rsidR="00C82F31" w:rsidRPr="00ED5D41">
          <w:rPr>
            <w:rFonts w:eastAsiaTheme="minorEastAsia"/>
            <w:lang w:eastAsia="ru-RU"/>
          </w:rPr>
          <w:tab/>
        </w:r>
        <w:r w:rsidR="00C82F31" w:rsidRPr="00ED5D41">
          <w:rPr>
            <w:rStyle w:val="af3"/>
          </w:rPr>
          <w:t xml:space="preserve">Технические параметры объекта </w:t>
        </w:r>
        <w:r w:rsidR="00053A81">
          <w:rPr>
            <w:rStyle w:val="af3"/>
          </w:rPr>
          <w:t>местного</w:t>
        </w:r>
        <w:r w:rsidR="00C82F31" w:rsidRPr="00ED5D41">
          <w:rPr>
            <w:rStyle w:val="af3"/>
          </w:rPr>
          <w:t xml:space="preserve"> значения</w:t>
        </w:r>
        <w:r w:rsidR="006C4988">
          <w:rPr>
            <w:rStyle w:val="af3"/>
          </w:rPr>
          <w:t xml:space="preserve">                                            </w:t>
        </w:r>
        <w:r w:rsidR="006C4988" w:rsidRPr="006C4988">
          <w:rPr>
            <w:rStyle w:val="af3"/>
            <w:u w:val="none"/>
          </w:rPr>
          <w:t>8</w:t>
        </w:r>
        <w:r w:rsidR="00C82F31" w:rsidRPr="00ED5D41">
          <w:rPr>
            <w:webHidden/>
          </w:rPr>
          <w:tab/>
        </w:r>
      </w:hyperlink>
    </w:p>
    <w:p w:rsidR="00C82F31" w:rsidRPr="00ED5D41" w:rsidRDefault="00891546" w:rsidP="006C4988">
      <w:pPr>
        <w:pStyle w:val="11"/>
        <w:rPr>
          <w:rFonts w:eastAsiaTheme="minorEastAsia"/>
          <w:lang w:eastAsia="ru-RU"/>
        </w:rPr>
      </w:pPr>
      <w:hyperlink w:anchor="_Toc452983678" w:history="1">
        <w:r w:rsidR="00C82F31" w:rsidRPr="00ED5D41">
          <w:rPr>
            <w:rStyle w:val="af3"/>
          </w:rPr>
          <w:t>ТЕКСТОВЫЕ ПРИЛОЖЕНИЯ</w:t>
        </w:r>
        <w:r w:rsidR="00C82F31" w:rsidRPr="00ED5D41">
          <w:rPr>
            <w:webHidden/>
          </w:rPr>
          <w:tab/>
        </w:r>
      </w:hyperlink>
      <w:r w:rsidR="006C4988">
        <w:t xml:space="preserve">  </w:t>
      </w:r>
      <w:r w:rsidR="006C4988" w:rsidRPr="006C4988">
        <w:t>9</w:t>
      </w:r>
    </w:p>
    <w:p w:rsidR="00ED5D41" w:rsidRPr="006C4988" w:rsidRDefault="00891546" w:rsidP="006C4988">
      <w:pPr>
        <w:pStyle w:val="11"/>
        <w:rPr>
          <w:rFonts w:asciiTheme="minorHAnsi" w:hAnsiTheme="minorHAnsi"/>
          <w:sz w:val="22"/>
          <w:szCs w:val="22"/>
        </w:rPr>
      </w:pPr>
      <w:hyperlink w:anchor="_Toc452983679" w:history="1">
        <w:r w:rsidR="00C82F31" w:rsidRPr="00ED5D41">
          <w:rPr>
            <w:rStyle w:val="af3"/>
          </w:rPr>
          <w:t>Приложение А</w:t>
        </w:r>
        <w:r w:rsidR="00053A81">
          <w:rPr>
            <w:rStyle w:val="af3"/>
          </w:rPr>
          <w:t xml:space="preserve"> </w:t>
        </w:r>
        <w:r w:rsidR="00947218" w:rsidRPr="006C4988">
          <w:t xml:space="preserve">Постановление </w:t>
        </w:r>
        <w:r w:rsidR="006C4988">
          <w:t>о подготовке проекта планировки и проекта межевания территории, предусматривающего размещение линейного объекта в районе ул. Детдома, 46 пгт. Большая Мурта Большемуртинского района Красноярского края 07.06.2016 №237</w:t>
        </w:r>
        <w:r w:rsidR="00053A81" w:rsidRPr="006C4988">
          <w:t xml:space="preserve">  </w:t>
        </w:r>
        <w:r w:rsidR="00053A81">
          <w:t xml:space="preserve">   </w:t>
        </w:r>
        <w:r w:rsidR="006C4988">
          <w:t xml:space="preserve">                                                                           10                                                                                    </w:t>
        </w:r>
        <w:r w:rsidR="00053A81">
          <w:t xml:space="preserve">                                                                                                           </w:t>
        </w:r>
      </w:hyperlink>
      <w:r w:rsidR="00ED5D41" w:rsidRPr="00ED5D41">
        <w:t xml:space="preserve">                                        </w:t>
      </w:r>
      <w:r w:rsidR="00ED5D41">
        <w:t xml:space="preserve">                           </w:t>
      </w:r>
      <w:r w:rsidR="00ED5D41" w:rsidRPr="00ED5D41">
        <w:t xml:space="preserve">  </w:t>
      </w:r>
    </w:p>
    <w:p w:rsidR="00536A4B" w:rsidRPr="00B24B27" w:rsidRDefault="00891546" w:rsidP="006C4988">
      <w:pPr>
        <w:pStyle w:val="11"/>
        <w:rPr>
          <w:rStyle w:val="af3"/>
          <w:color w:val="auto"/>
          <w:u w:val="none"/>
        </w:rPr>
      </w:pPr>
      <w:r w:rsidRPr="00ED5D41">
        <w:fldChar w:fldCharType="end"/>
      </w:r>
      <w:r w:rsidR="00536A4B" w:rsidRPr="00B24B27">
        <w:rPr>
          <w:rStyle w:val="af3"/>
          <w:color w:val="auto"/>
          <w:u w:val="none"/>
        </w:rPr>
        <w:t>ГРАФИЧЕСКАЯ ЧАСТЬ</w:t>
      </w:r>
    </w:p>
    <w:p w:rsidR="00C54384" w:rsidRDefault="00053A81" w:rsidP="006C4988">
      <w:pPr>
        <w:pStyle w:val="11"/>
        <w:rPr>
          <w:rStyle w:val="af3"/>
          <w:color w:val="auto"/>
          <w:u w:val="none"/>
        </w:rPr>
      </w:pPr>
      <w:r>
        <w:rPr>
          <w:rStyle w:val="af3"/>
          <w:color w:val="auto"/>
          <w:u w:val="none"/>
        </w:rPr>
        <w:t>Ч</w:t>
      </w:r>
      <w:r w:rsidR="00C82F31">
        <w:rPr>
          <w:rStyle w:val="af3"/>
          <w:color w:val="auto"/>
          <w:u w:val="none"/>
        </w:rPr>
        <w:t>ертеж планировки территории М 1:1000</w:t>
      </w:r>
      <w:r w:rsidR="006C4988">
        <w:rPr>
          <w:rStyle w:val="af3"/>
          <w:color w:val="auto"/>
          <w:u w:val="none"/>
        </w:rPr>
        <w:t xml:space="preserve">                                                                         12</w:t>
      </w:r>
    </w:p>
    <w:p w:rsidR="0066479D" w:rsidRPr="004A2B99" w:rsidRDefault="0066479D" w:rsidP="00526873">
      <w:pPr>
        <w:rPr>
          <w:rFonts w:ascii="Times New Roman" w:hAnsi="Times New Roman" w:cs="Times New Roman"/>
          <w:sz w:val="28"/>
          <w:szCs w:val="28"/>
        </w:rPr>
      </w:pPr>
    </w:p>
    <w:p w:rsidR="009730EA" w:rsidRDefault="009730EA" w:rsidP="00526873">
      <w:pPr>
        <w:rPr>
          <w:rFonts w:ascii="Times New Roman" w:hAnsi="Times New Roman" w:cs="Times New Roman"/>
          <w:sz w:val="28"/>
          <w:szCs w:val="28"/>
        </w:rPr>
        <w:sectPr w:rsidR="009730EA" w:rsidSect="004C7DB5">
          <w:footerReference w:type="default" r:id="rId13"/>
          <w:headerReference w:type="first" r:id="rId14"/>
          <w:footerReference w:type="first" r:id="rId15"/>
          <w:pgSz w:w="11906" w:h="16838" w:code="9"/>
          <w:pgMar w:top="284" w:right="567" w:bottom="284" w:left="1418" w:header="454" w:footer="1361" w:gutter="0"/>
          <w:pgNumType w:start="2"/>
          <w:cols w:space="708"/>
          <w:titlePg/>
          <w:docGrid w:linePitch="360"/>
        </w:sectPr>
      </w:pPr>
      <w:bookmarkStart w:id="4" w:name="r1"/>
    </w:p>
    <w:tbl>
      <w:tblPr>
        <w:tblpPr w:vertAnchor="page" w:horzAnchor="page" w:tblpX="1135" w:tblpY="285"/>
        <w:tblW w:w="10490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49"/>
        <w:gridCol w:w="2376"/>
        <w:gridCol w:w="5966"/>
        <w:gridCol w:w="1299"/>
      </w:tblGrid>
      <w:tr w:rsidR="004C7DB5" w:rsidRPr="004C7DB5" w:rsidTr="006B6FAF">
        <w:trPr>
          <w:trHeight w:hRule="exact" w:val="709"/>
          <w:tblHeader/>
        </w:trPr>
        <w:tc>
          <w:tcPr>
            <w:tcW w:w="849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bookmarkEnd w:id="4"/>
          <w:p w:rsidR="004C7DB5" w:rsidRPr="00C82F31" w:rsidRDefault="004C7DB5" w:rsidP="006B6FA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C82F31">
              <w:rPr>
                <w:rFonts w:ascii="Times New Roman" w:eastAsia="Times New Roman" w:hAnsi="Times New Roman" w:cs="Times New Roman"/>
                <w:b/>
                <w:sz w:val="20"/>
              </w:rPr>
              <w:lastRenderedPageBreak/>
              <w:t>Номер раздела</w:t>
            </w:r>
          </w:p>
        </w:tc>
        <w:tc>
          <w:tcPr>
            <w:tcW w:w="237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C7DB5" w:rsidRPr="00C82F31" w:rsidRDefault="004C7DB5" w:rsidP="006B6FA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C82F31">
              <w:rPr>
                <w:rFonts w:ascii="Times New Roman" w:eastAsia="Times New Roman" w:hAnsi="Times New Roman" w:cs="Times New Roman"/>
                <w:b/>
                <w:sz w:val="20"/>
              </w:rPr>
              <w:t>Обозначение</w:t>
            </w:r>
          </w:p>
        </w:tc>
        <w:tc>
          <w:tcPr>
            <w:tcW w:w="596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C7DB5" w:rsidRPr="00C82F31" w:rsidRDefault="004C7DB5" w:rsidP="006B6FA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C82F31">
              <w:rPr>
                <w:rFonts w:ascii="Times New Roman" w:eastAsia="Times New Roman" w:hAnsi="Times New Roman" w:cs="Times New Roman"/>
                <w:b/>
                <w:sz w:val="20"/>
              </w:rPr>
              <w:t>Наименование</w:t>
            </w:r>
          </w:p>
        </w:tc>
        <w:tc>
          <w:tcPr>
            <w:tcW w:w="1299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4C7DB5" w:rsidRPr="00C82F31" w:rsidRDefault="004C7DB5" w:rsidP="006B6FA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C82F31">
              <w:rPr>
                <w:rFonts w:ascii="Times New Roman" w:eastAsia="Times New Roman" w:hAnsi="Times New Roman" w:cs="Times New Roman"/>
                <w:b/>
                <w:sz w:val="20"/>
              </w:rPr>
              <w:t>Примечание</w:t>
            </w:r>
          </w:p>
        </w:tc>
      </w:tr>
      <w:tr w:rsidR="002D3A58" w:rsidRPr="004C7DB5" w:rsidTr="00C82F31">
        <w:trPr>
          <w:trHeight w:hRule="exact" w:val="1168"/>
        </w:trPr>
        <w:tc>
          <w:tcPr>
            <w:tcW w:w="849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2D3A58" w:rsidRPr="00C82F31" w:rsidRDefault="002D3A58" w:rsidP="002D3A58">
            <w:pPr>
              <w:spacing w:before="60"/>
              <w:jc w:val="center"/>
              <w:rPr>
                <w:rFonts w:ascii="Times New Roman" w:hAnsi="Times New Roman" w:cs="Times New Roman"/>
                <w:b/>
                <w:kern w:val="2"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D3A58" w:rsidRPr="00C82F31" w:rsidRDefault="002D3A58" w:rsidP="002D3A58">
            <w:pPr>
              <w:spacing w:before="60"/>
              <w:ind w:left="425"/>
              <w:rPr>
                <w:rFonts w:ascii="Times New Roman" w:hAnsi="Times New Roman" w:cs="Times New Roman"/>
                <w:b/>
                <w:kern w:val="2"/>
                <w:sz w:val="26"/>
                <w:szCs w:val="26"/>
              </w:rPr>
            </w:pPr>
          </w:p>
        </w:tc>
        <w:tc>
          <w:tcPr>
            <w:tcW w:w="596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D3A58" w:rsidRPr="00C82F31" w:rsidRDefault="00CB009E" w:rsidP="002D3A58">
            <w:pPr>
              <w:pageBreakBefore/>
              <w:spacing w:before="60"/>
              <w:ind w:left="45"/>
              <w:rPr>
                <w:rFonts w:ascii="Times New Roman" w:hAnsi="Times New Roman" w:cs="Times New Roman"/>
                <w:b/>
                <w:kern w:val="2"/>
                <w:sz w:val="26"/>
                <w:szCs w:val="26"/>
              </w:rPr>
            </w:pPr>
            <w:r w:rsidRPr="00C82F31">
              <w:rPr>
                <w:rFonts w:ascii="Times New Roman" w:hAnsi="Times New Roman" w:cs="Times New Roman"/>
                <w:b/>
                <w:kern w:val="2"/>
                <w:sz w:val="26"/>
                <w:szCs w:val="26"/>
              </w:rPr>
              <w:t>Основная часть проекта планировки территории с проектом межевания, подлежащая утверждению</w:t>
            </w:r>
          </w:p>
        </w:tc>
        <w:tc>
          <w:tcPr>
            <w:tcW w:w="129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2D3A58" w:rsidRPr="00C82F31" w:rsidRDefault="002D3A58" w:rsidP="002D3A5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2D3A58" w:rsidRPr="004C7DB5" w:rsidTr="00485F90">
        <w:trPr>
          <w:trHeight w:hRule="exact" w:val="971"/>
        </w:trPr>
        <w:tc>
          <w:tcPr>
            <w:tcW w:w="8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2D3A58" w:rsidRPr="00C82F31" w:rsidRDefault="00CB009E" w:rsidP="002D3A58">
            <w:pPr>
              <w:spacing w:before="60"/>
              <w:jc w:val="center"/>
              <w:rPr>
                <w:rFonts w:ascii="Times New Roman" w:hAnsi="Times New Roman" w:cs="Times New Roman"/>
                <w:b/>
                <w:kern w:val="2"/>
                <w:sz w:val="26"/>
                <w:szCs w:val="26"/>
              </w:rPr>
            </w:pPr>
            <w:r w:rsidRPr="00C82F31">
              <w:rPr>
                <w:rFonts w:ascii="Times New Roman" w:hAnsi="Times New Roman" w:cs="Times New Roman"/>
                <w:b/>
                <w:kern w:val="2"/>
                <w:sz w:val="26"/>
                <w:szCs w:val="26"/>
              </w:rPr>
              <w:t>1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D3A58" w:rsidRPr="00C82F31" w:rsidRDefault="00C44402" w:rsidP="00485F90">
            <w:pPr>
              <w:spacing w:before="60"/>
              <w:ind w:left="285"/>
              <w:rPr>
                <w:rFonts w:ascii="Times New Roman" w:hAnsi="Times New Roman" w:cs="Times New Roman"/>
                <w:b/>
                <w:kern w:val="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6"/>
                <w:szCs w:val="26"/>
              </w:rPr>
              <w:t>ЕЕС-08</w:t>
            </w:r>
            <w:r w:rsidR="00A65B68">
              <w:rPr>
                <w:rFonts w:ascii="Times New Roman" w:hAnsi="Times New Roman" w:cs="Times New Roman"/>
                <w:b/>
                <w:kern w:val="2"/>
                <w:sz w:val="26"/>
                <w:szCs w:val="26"/>
              </w:rPr>
              <w:t>.ПП15</w:t>
            </w:r>
            <w:r>
              <w:rPr>
                <w:rFonts w:ascii="Times New Roman" w:hAnsi="Times New Roman" w:cs="Times New Roman"/>
                <w:b/>
                <w:kern w:val="2"/>
                <w:sz w:val="26"/>
                <w:szCs w:val="26"/>
              </w:rPr>
              <w:t>-312</w:t>
            </w:r>
            <w:r w:rsidR="00485F90">
              <w:rPr>
                <w:rFonts w:ascii="Times New Roman" w:hAnsi="Times New Roman" w:cs="Times New Roman"/>
                <w:b/>
                <w:kern w:val="2"/>
                <w:sz w:val="26"/>
                <w:szCs w:val="26"/>
              </w:rPr>
              <w:t>.П.00.00-</w:t>
            </w:r>
            <w:r w:rsidR="002D3A58" w:rsidRPr="00C82F31">
              <w:rPr>
                <w:rFonts w:ascii="Times New Roman" w:hAnsi="Times New Roman" w:cs="Times New Roman"/>
                <w:b/>
                <w:kern w:val="2"/>
                <w:sz w:val="26"/>
                <w:szCs w:val="26"/>
              </w:rPr>
              <w:t>ПП</w:t>
            </w:r>
            <w:r w:rsidR="00CB009E" w:rsidRPr="00C82F31">
              <w:rPr>
                <w:rFonts w:ascii="Times New Roman" w:hAnsi="Times New Roman" w:cs="Times New Roman"/>
                <w:b/>
                <w:kern w:val="2"/>
                <w:sz w:val="26"/>
                <w:szCs w:val="26"/>
              </w:rPr>
              <w:t>Т.1</w:t>
            </w:r>
          </w:p>
        </w:tc>
        <w:tc>
          <w:tcPr>
            <w:tcW w:w="59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D3A58" w:rsidRPr="00C82F31" w:rsidRDefault="00CB009E" w:rsidP="002F7F9E">
            <w:pPr>
              <w:pageBreakBefore/>
              <w:spacing w:before="60"/>
              <w:ind w:left="45"/>
              <w:rPr>
                <w:rFonts w:ascii="Times New Roman" w:hAnsi="Times New Roman" w:cs="Times New Roman"/>
                <w:kern w:val="2"/>
                <w:sz w:val="26"/>
                <w:szCs w:val="26"/>
              </w:rPr>
            </w:pPr>
            <w:r w:rsidRPr="00C82F31">
              <w:rPr>
                <w:rFonts w:ascii="Times New Roman" w:hAnsi="Times New Roman" w:cs="Times New Roman"/>
                <w:kern w:val="2"/>
                <w:sz w:val="26"/>
                <w:szCs w:val="26"/>
              </w:rPr>
              <w:t xml:space="preserve">Положение о размещении объекта </w:t>
            </w:r>
            <w:r w:rsidR="002F7F9E">
              <w:rPr>
                <w:rFonts w:ascii="Times New Roman" w:hAnsi="Times New Roman" w:cs="Times New Roman"/>
                <w:kern w:val="2"/>
                <w:sz w:val="26"/>
                <w:szCs w:val="26"/>
              </w:rPr>
              <w:t>местного</w:t>
            </w:r>
            <w:r w:rsidR="000D0554" w:rsidRPr="00C82F31">
              <w:rPr>
                <w:rFonts w:ascii="Times New Roman" w:hAnsi="Times New Roman" w:cs="Times New Roman"/>
                <w:kern w:val="2"/>
                <w:sz w:val="26"/>
                <w:szCs w:val="26"/>
              </w:rPr>
              <w:t xml:space="preserve"> значения</w:t>
            </w:r>
          </w:p>
        </w:tc>
        <w:tc>
          <w:tcPr>
            <w:tcW w:w="129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bottom"/>
          </w:tcPr>
          <w:p w:rsidR="002D3A58" w:rsidRPr="00C82F31" w:rsidRDefault="002D3A58" w:rsidP="002D3A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2D3A58" w:rsidRPr="004C7DB5" w:rsidTr="00C82F31">
        <w:trPr>
          <w:trHeight w:hRule="exact" w:val="1138"/>
        </w:trPr>
        <w:tc>
          <w:tcPr>
            <w:tcW w:w="8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2D3A58" w:rsidRPr="00C82F31" w:rsidRDefault="002D3A58" w:rsidP="002D3A58">
            <w:pPr>
              <w:spacing w:before="60"/>
              <w:jc w:val="center"/>
              <w:rPr>
                <w:rFonts w:ascii="Times New Roman" w:hAnsi="Times New Roman" w:cs="Times New Roman"/>
                <w:b/>
                <w:kern w:val="2"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D3A58" w:rsidRPr="00C82F31" w:rsidRDefault="002D3A58" w:rsidP="00485F90">
            <w:pPr>
              <w:spacing w:before="60"/>
              <w:ind w:left="285"/>
              <w:rPr>
                <w:rFonts w:ascii="Times New Roman" w:hAnsi="Times New Roman" w:cs="Times New Roman"/>
                <w:b/>
                <w:kern w:val="2"/>
                <w:sz w:val="26"/>
                <w:szCs w:val="26"/>
              </w:rPr>
            </w:pPr>
          </w:p>
        </w:tc>
        <w:tc>
          <w:tcPr>
            <w:tcW w:w="59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D3A58" w:rsidRPr="00C82F31" w:rsidRDefault="00CB009E" w:rsidP="002F7F9E">
            <w:pPr>
              <w:pageBreakBefore/>
              <w:spacing w:before="60"/>
              <w:ind w:left="45"/>
              <w:rPr>
                <w:rFonts w:ascii="Times New Roman" w:hAnsi="Times New Roman" w:cs="Times New Roman"/>
                <w:b/>
                <w:kern w:val="2"/>
                <w:sz w:val="26"/>
                <w:szCs w:val="26"/>
              </w:rPr>
            </w:pPr>
            <w:r w:rsidRPr="00C82F31">
              <w:rPr>
                <w:rFonts w:ascii="Times New Roman" w:hAnsi="Times New Roman" w:cs="Times New Roman"/>
                <w:b/>
                <w:kern w:val="2"/>
                <w:sz w:val="26"/>
                <w:szCs w:val="26"/>
              </w:rPr>
              <w:t xml:space="preserve">Материалы по обоснованию проекта планировки территории для размещения объекта </w:t>
            </w:r>
            <w:r w:rsidR="002F7F9E">
              <w:rPr>
                <w:rFonts w:ascii="Times New Roman" w:hAnsi="Times New Roman" w:cs="Times New Roman"/>
                <w:b/>
                <w:kern w:val="2"/>
                <w:sz w:val="26"/>
                <w:szCs w:val="26"/>
              </w:rPr>
              <w:t>местного</w:t>
            </w:r>
            <w:r w:rsidRPr="00C82F31">
              <w:rPr>
                <w:rFonts w:ascii="Times New Roman" w:hAnsi="Times New Roman" w:cs="Times New Roman"/>
                <w:b/>
                <w:kern w:val="2"/>
                <w:sz w:val="26"/>
                <w:szCs w:val="26"/>
              </w:rPr>
              <w:t xml:space="preserve"> значения</w:t>
            </w:r>
          </w:p>
        </w:tc>
        <w:tc>
          <w:tcPr>
            <w:tcW w:w="129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bottom"/>
          </w:tcPr>
          <w:p w:rsidR="002D3A58" w:rsidRPr="00C82F31" w:rsidRDefault="002D3A58" w:rsidP="002D3A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2D3A58" w:rsidRPr="004C7DB5" w:rsidTr="00C82F31">
        <w:trPr>
          <w:trHeight w:hRule="exact" w:val="3550"/>
        </w:trPr>
        <w:tc>
          <w:tcPr>
            <w:tcW w:w="8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2D3A58" w:rsidRPr="00C82F31" w:rsidRDefault="000D0554" w:rsidP="002D3A58">
            <w:pPr>
              <w:spacing w:before="60"/>
              <w:jc w:val="center"/>
              <w:rPr>
                <w:rFonts w:ascii="Times New Roman" w:hAnsi="Times New Roman" w:cs="Times New Roman"/>
                <w:b/>
                <w:kern w:val="2"/>
                <w:sz w:val="26"/>
                <w:szCs w:val="26"/>
              </w:rPr>
            </w:pPr>
            <w:r w:rsidRPr="00C82F31">
              <w:rPr>
                <w:rFonts w:ascii="Times New Roman" w:hAnsi="Times New Roman" w:cs="Times New Roman"/>
                <w:b/>
                <w:kern w:val="2"/>
                <w:sz w:val="26"/>
                <w:szCs w:val="26"/>
              </w:rPr>
              <w:t>2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D3A58" w:rsidRPr="00C82F31" w:rsidRDefault="00A65B68" w:rsidP="00C44402">
            <w:pPr>
              <w:spacing w:before="60"/>
              <w:ind w:left="45"/>
              <w:rPr>
                <w:rFonts w:ascii="Times New Roman" w:hAnsi="Times New Roman" w:cs="Times New Roman"/>
                <w:kern w:val="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6"/>
                <w:szCs w:val="26"/>
              </w:rPr>
              <w:t>ЕЕС-</w:t>
            </w:r>
            <w:r w:rsidR="00C44402">
              <w:rPr>
                <w:rFonts w:ascii="Times New Roman" w:hAnsi="Times New Roman" w:cs="Times New Roman"/>
                <w:b/>
                <w:kern w:val="2"/>
                <w:sz w:val="26"/>
                <w:szCs w:val="26"/>
              </w:rPr>
              <w:t>08.ПП15-312</w:t>
            </w:r>
            <w:r>
              <w:rPr>
                <w:rFonts w:ascii="Times New Roman" w:hAnsi="Times New Roman" w:cs="Times New Roman"/>
                <w:b/>
                <w:kern w:val="2"/>
                <w:sz w:val="26"/>
                <w:szCs w:val="26"/>
              </w:rPr>
              <w:t>.П.00.00</w:t>
            </w:r>
            <w:r w:rsidR="00485F90">
              <w:rPr>
                <w:rFonts w:ascii="Times New Roman" w:hAnsi="Times New Roman" w:cs="Times New Roman"/>
                <w:b/>
                <w:kern w:val="2"/>
                <w:sz w:val="26"/>
                <w:szCs w:val="26"/>
              </w:rPr>
              <w:t>-</w:t>
            </w:r>
            <w:r w:rsidR="000D0554" w:rsidRPr="00C82F31">
              <w:rPr>
                <w:rFonts w:ascii="Times New Roman" w:hAnsi="Times New Roman" w:cs="Times New Roman"/>
                <w:b/>
                <w:kern w:val="2"/>
                <w:sz w:val="26"/>
                <w:szCs w:val="26"/>
              </w:rPr>
              <w:t>ППТ.2</w:t>
            </w:r>
          </w:p>
        </w:tc>
        <w:tc>
          <w:tcPr>
            <w:tcW w:w="59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D0554" w:rsidRPr="00C82F31" w:rsidRDefault="000D0554" w:rsidP="000D0554">
            <w:pPr>
              <w:pageBreakBefore/>
              <w:spacing w:before="60"/>
              <w:ind w:left="45"/>
              <w:rPr>
                <w:rFonts w:ascii="Times New Roman" w:hAnsi="Times New Roman" w:cs="Times New Roman"/>
                <w:kern w:val="2"/>
                <w:sz w:val="26"/>
                <w:szCs w:val="26"/>
              </w:rPr>
            </w:pPr>
            <w:r w:rsidRPr="00C82F31">
              <w:rPr>
                <w:rFonts w:ascii="Times New Roman" w:hAnsi="Times New Roman" w:cs="Times New Roman"/>
                <w:kern w:val="2"/>
                <w:sz w:val="26"/>
                <w:szCs w:val="26"/>
              </w:rPr>
              <w:t xml:space="preserve">Описание и обоснование положений, касающихся строительства объекта </w:t>
            </w:r>
            <w:r w:rsidR="002F7F9E">
              <w:rPr>
                <w:rFonts w:ascii="Times New Roman" w:hAnsi="Times New Roman" w:cs="Times New Roman"/>
                <w:kern w:val="2"/>
                <w:sz w:val="26"/>
                <w:szCs w:val="26"/>
              </w:rPr>
              <w:t>местного</w:t>
            </w:r>
            <w:r w:rsidRPr="00C82F31">
              <w:rPr>
                <w:rFonts w:ascii="Times New Roman" w:hAnsi="Times New Roman" w:cs="Times New Roman"/>
                <w:kern w:val="2"/>
                <w:sz w:val="26"/>
                <w:szCs w:val="26"/>
              </w:rPr>
              <w:t xml:space="preserve"> значения, основных параметров, описание инженерно-технического обеспечения, зон с особыми условиями использования территории.</w:t>
            </w:r>
          </w:p>
          <w:p w:rsidR="002D3A58" w:rsidRPr="00C82F31" w:rsidRDefault="000D0554" w:rsidP="000D0554">
            <w:pPr>
              <w:pageBreakBefore/>
              <w:spacing w:before="60"/>
              <w:ind w:left="45"/>
              <w:rPr>
                <w:rFonts w:ascii="Times New Roman" w:hAnsi="Times New Roman" w:cs="Times New Roman"/>
                <w:kern w:val="2"/>
                <w:sz w:val="26"/>
                <w:szCs w:val="26"/>
              </w:rPr>
            </w:pPr>
            <w:r w:rsidRPr="00C82F31">
              <w:rPr>
                <w:rFonts w:ascii="Times New Roman" w:hAnsi="Times New Roman" w:cs="Times New Roman"/>
                <w:kern w:val="2"/>
                <w:sz w:val="26"/>
                <w:szCs w:val="26"/>
              </w:rPr>
              <w:t>Описание и обоснование положений, касающихся защиты территории от чрезвычайных ситуаций природного и техногенного характера, проведения мероприятий по гражданской обороне и обеспечению пожарной</w:t>
            </w:r>
            <w:r w:rsidRPr="00C82F31">
              <w:rPr>
                <w:rFonts w:ascii="Times New Roman" w:hAnsi="Times New Roman" w:cs="Times New Roman"/>
                <w:sz w:val="26"/>
                <w:szCs w:val="26"/>
              </w:rPr>
              <w:t xml:space="preserve"> безопасности.</w:t>
            </w:r>
          </w:p>
        </w:tc>
        <w:tc>
          <w:tcPr>
            <w:tcW w:w="129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2D3A58" w:rsidRPr="00C82F31" w:rsidRDefault="002D3A58" w:rsidP="002D3A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2D3A58" w:rsidRPr="004C7DB5" w:rsidTr="00485F90">
        <w:trPr>
          <w:trHeight w:hRule="exact" w:val="981"/>
        </w:trPr>
        <w:tc>
          <w:tcPr>
            <w:tcW w:w="8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2D3A58" w:rsidRPr="00C82F31" w:rsidRDefault="000D0554" w:rsidP="002D3A58">
            <w:pPr>
              <w:spacing w:before="60"/>
              <w:jc w:val="center"/>
              <w:rPr>
                <w:rFonts w:ascii="Times New Roman" w:hAnsi="Times New Roman" w:cs="Times New Roman"/>
                <w:b/>
                <w:kern w:val="2"/>
                <w:sz w:val="26"/>
                <w:szCs w:val="26"/>
              </w:rPr>
            </w:pPr>
            <w:r w:rsidRPr="00C82F31">
              <w:rPr>
                <w:rFonts w:ascii="Times New Roman" w:hAnsi="Times New Roman" w:cs="Times New Roman"/>
                <w:b/>
                <w:kern w:val="2"/>
                <w:sz w:val="26"/>
                <w:szCs w:val="26"/>
              </w:rPr>
              <w:t>3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D3A58" w:rsidRPr="00C82F31" w:rsidRDefault="00A65B68" w:rsidP="00C44402">
            <w:pPr>
              <w:spacing w:before="60"/>
              <w:ind w:left="45"/>
              <w:rPr>
                <w:rFonts w:ascii="Times New Roman" w:hAnsi="Times New Roman" w:cs="Times New Roman"/>
                <w:kern w:val="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6"/>
                <w:szCs w:val="26"/>
              </w:rPr>
              <w:t>ЕЕС-</w:t>
            </w:r>
            <w:r w:rsidR="00C44402">
              <w:rPr>
                <w:rFonts w:ascii="Times New Roman" w:hAnsi="Times New Roman" w:cs="Times New Roman"/>
                <w:b/>
                <w:kern w:val="2"/>
                <w:sz w:val="26"/>
                <w:szCs w:val="26"/>
              </w:rPr>
              <w:t>08.ПП15-312</w:t>
            </w:r>
            <w:r>
              <w:rPr>
                <w:rFonts w:ascii="Times New Roman" w:hAnsi="Times New Roman" w:cs="Times New Roman"/>
                <w:b/>
                <w:kern w:val="2"/>
                <w:sz w:val="26"/>
                <w:szCs w:val="26"/>
              </w:rPr>
              <w:t>.П.00.00</w:t>
            </w:r>
            <w:r w:rsidR="00485F90">
              <w:rPr>
                <w:rFonts w:ascii="Times New Roman" w:hAnsi="Times New Roman" w:cs="Times New Roman"/>
                <w:b/>
                <w:kern w:val="2"/>
                <w:sz w:val="26"/>
                <w:szCs w:val="26"/>
              </w:rPr>
              <w:t>-</w:t>
            </w:r>
            <w:r w:rsidR="000D0554" w:rsidRPr="00C82F31">
              <w:rPr>
                <w:rFonts w:ascii="Times New Roman" w:hAnsi="Times New Roman" w:cs="Times New Roman"/>
                <w:b/>
                <w:kern w:val="2"/>
                <w:sz w:val="26"/>
                <w:szCs w:val="26"/>
              </w:rPr>
              <w:t>ПМТ.3</w:t>
            </w:r>
          </w:p>
        </w:tc>
        <w:tc>
          <w:tcPr>
            <w:tcW w:w="59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D3A58" w:rsidRPr="00C82F31" w:rsidRDefault="000D0554" w:rsidP="002D3A58">
            <w:pPr>
              <w:pageBreakBefore/>
              <w:spacing w:before="60"/>
              <w:ind w:left="45"/>
              <w:rPr>
                <w:rFonts w:ascii="Times New Roman" w:hAnsi="Times New Roman" w:cs="Times New Roman"/>
                <w:kern w:val="2"/>
                <w:sz w:val="26"/>
                <w:szCs w:val="26"/>
              </w:rPr>
            </w:pPr>
            <w:r w:rsidRPr="00C82F31">
              <w:rPr>
                <w:rFonts w:ascii="Times New Roman" w:hAnsi="Times New Roman" w:cs="Times New Roman"/>
                <w:b/>
                <w:kern w:val="2"/>
                <w:sz w:val="26"/>
                <w:szCs w:val="26"/>
              </w:rPr>
              <w:t>Проект межевания территории</w:t>
            </w:r>
          </w:p>
        </w:tc>
        <w:tc>
          <w:tcPr>
            <w:tcW w:w="129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2D3A58" w:rsidRPr="00C82F31" w:rsidRDefault="002D3A58" w:rsidP="002D3A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0D0554" w:rsidRPr="004C7DB5" w:rsidTr="00C82F31">
        <w:trPr>
          <w:trHeight w:hRule="exact" w:val="1707"/>
        </w:trPr>
        <w:tc>
          <w:tcPr>
            <w:tcW w:w="8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0D0554" w:rsidRPr="00C82F31" w:rsidRDefault="000D0554" w:rsidP="000D0554">
            <w:pPr>
              <w:spacing w:before="60"/>
              <w:jc w:val="center"/>
              <w:rPr>
                <w:rFonts w:ascii="Times New Roman" w:hAnsi="Times New Roman" w:cs="Times New Roman"/>
                <w:b/>
                <w:kern w:val="2"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D0554" w:rsidRPr="00C82F31" w:rsidRDefault="000D0554" w:rsidP="000D0554">
            <w:pPr>
              <w:pageBreakBefore/>
              <w:spacing w:before="60"/>
              <w:ind w:left="45"/>
              <w:rPr>
                <w:rFonts w:ascii="Times New Roman" w:hAnsi="Times New Roman" w:cs="Times New Roman"/>
                <w:kern w:val="2"/>
                <w:sz w:val="26"/>
                <w:szCs w:val="26"/>
              </w:rPr>
            </w:pPr>
          </w:p>
        </w:tc>
        <w:tc>
          <w:tcPr>
            <w:tcW w:w="59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D0554" w:rsidRPr="00C82F31" w:rsidRDefault="000D0554" w:rsidP="000D0554">
            <w:pPr>
              <w:pageBreakBefore/>
              <w:spacing w:after="40"/>
              <w:ind w:left="45"/>
              <w:jc w:val="both"/>
              <w:rPr>
                <w:rFonts w:ascii="Times New Roman" w:hAnsi="Times New Roman" w:cs="Times New Roman"/>
                <w:kern w:val="2"/>
                <w:sz w:val="26"/>
                <w:szCs w:val="26"/>
              </w:rPr>
            </w:pPr>
            <w:r w:rsidRPr="00C82F31">
              <w:rPr>
                <w:rFonts w:ascii="Times New Roman" w:hAnsi="Times New Roman" w:cs="Times New Roman"/>
                <w:kern w:val="2"/>
                <w:sz w:val="26"/>
                <w:szCs w:val="26"/>
              </w:rPr>
              <w:t>Проект межевания территории содержит информацию о разрешенном использовании земельного участка, требованиях к назначению, параметрам и размещению объекта капитального строительства.</w:t>
            </w:r>
          </w:p>
        </w:tc>
        <w:tc>
          <w:tcPr>
            <w:tcW w:w="129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bottom"/>
          </w:tcPr>
          <w:p w:rsidR="000D0554" w:rsidRPr="00C82F31" w:rsidRDefault="000D0554" w:rsidP="000D05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0D0554" w:rsidRPr="004C7DB5" w:rsidTr="000D0554">
        <w:trPr>
          <w:trHeight w:hRule="exact" w:val="709"/>
        </w:trPr>
        <w:tc>
          <w:tcPr>
            <w:tcW w:w="8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0D0554" w:rsidRPr="00C82F31" w:rsidRDefault="000D0554" w:rsidP="000D0554">
            <w:pPr>
              <w:spacing w:before="60"/>
              <w:jc w:val="center"/>
              <w:rPr>
                <w:rFonts w:ascii="Times New Roman" w:hAnsi="Times New Roman" w:cs="Times New Roman"/>
                <w:kern w:val="2"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D0554" w:rsidRPr="00C82F31" w:rsidRDefault="000D0554" w:rsidP="000D0554">
            <w:pPr>
              <w:spacing w:before="60"/>
              <w:ind w:left="425"/>
              <w:rPr>
                <w:rFonts w:ascii="Times New Roman" w:hAnsi="Times New Roman" w:cs="Times New Roman"/>
                <w:b/>
                <w:kern w:val="2"/>
                <w:sz w:val="26"/>
                <w:szCs w:val="26"/>
              </w:rPr>
            </w:pPr>
          </w:p>
        </w:tc>
        <w:tc>
          <w:tcPr>
            <w:tcW w:w="59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D0554" w:rsidRPr="00C82F31" w:rsidRDefault="000D0554" w:rsidP="000D0554">
            <w:pPr>
              <w:pageBreakBefore/>
              <w:spacing w:before="60"/>
              <w:ind w:left="45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82F31">
              <w:rPr>
                <w:rFonts w:ascii="Times New Roman" w:hAnsi="Times New Roman" w:cs="Times New Roman"/>
                <w:b/>
                <w:kern w:val="2"/>
                <w:sz w:val="26"/>
                <w:szCs w:val="26"/>
              </w:rPr>
              <w:t>Материалы ППТ и МТ, передаваемые Заказчику на электронных носителях</w:t>
            </w:r>
          </w:p>
        </w:tc>
        <w:tc>
          <w:tcPr>
            <w:tcW w:w="129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0D0554" w:rsidRPr="00C82F31" w:rsidRDefault="000D0554" w:rsidP="000D055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0D0554" w:rsidRPr="004C7DB5" w:rsidTr="00C82F31">
        <w:trPr>
          <w:trHeight w:hRule="exact" w:val="1401"/>
        </w:trPr>
        <w:tc>
          <w:tcPr>
            <w:tcW w:w="8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0D0554" w:rsidRPr="00C82F31" w:rsidRDefault="000D0554" w:rsidP="000D0554">
            <w:pPr>
              <w:spacing w:before="60"/>
              <w:jc w:val="center"/>
              <w:rPr>
                <w:rFonts w:ascii="Times New Roman" w:hAnsi="Times New Roman" w:cs="Times New Roman"/>
                <w:b/>
                <w:kern w:val="2"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D0554" w:rsidRPr="00C82F31" w:rsidRDefault="000D0554" w:rsidP="000D0554">
            <w:pPr>
              <w:pageBreakBefore/>
              <w:spacing w:before="60"/>
              <w:ind w:left="45"/>
              <w:rPr>
                <w:rFonts w:ascii="Times New Roman" w:hAnsi="Times New Roman" w:cs="Times New Roman"/>
                <w:kern w:val="2"/>
                <w:sz w:val="26"/>
                <w:szCs w:val="26"/>
              </w:rPr>
            </w:pPr>
          </w:p>
        </w:tc>
        <w:tc>
          <w:tcPr>
            <w:tcW w:w="59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D0554" w:rsidRPr="00C82F31" w:rsidRDefault="000D0554" w:rsidP="000D0554">
            <w:pPr>
              <w:pageBreakBefore/>
              <w:ind w:left="45"/>
              <w:jc w:val="both"/>
              <w:rPr>
                <w:rFonts w:ascii="Times New Roman" w:hAnsi="Times New Roman" w:cs="Times New Roman"/>
                <w:kern w:val="2"/>
                <w:sz w:val="26"/>
                <w:szCs w:val="26"/>
              </w:rPr>
            </w:pPr>
            <w:r w:rsidRPr="00C82F31">
              <w:rPr>
                <w:rFonts w:ascii="Times New Roman" w:hAnsi="Times New Roman" w:cs="Times New Roman"/>
                <w:kern w:val="2"/>
                <w:sz w:val="26"/>
                <w:szCs w:val="26"/>
              </w:rPr>
              <w:t xml:space="preserve">Диск 1 Материалы проекта в электронном виде – комплект текстовых материалов в формате </w:t>
            </w:r>
            <w:proofErr w:type="spellStart"/>
            <w:r w:rsidRPr="00C82F31">
              <w:rPr>
                <w:rFonts w:ascii="Times New Roman" w:hAnsi="Times New Roman" w:cs="Times New Roman"/>
                <w:kern w:val="2"/>
                <w:sz w:val="26"/>
                <w:szCs w:val="26"/>
              </w:rPr>
              <w:t>Microsoft</w:t>
            </w:r>
            <w:proofErr w:type="spellEnd"/>
            <w:r w:rsidRPr="00C82F31">
              <w:rPr>
                <w:rFonts w:ascii="Times New Roman" w:hAnsi="Times New Roman" w:cs="Times New Roman"/>
                <w:kern w:val="2"/>
                <w:sz w:val="26"/>
                <w:szCs w:val="26"/>
              </w:rPr>
              <w:t xml:space="preserve"> </w:t>
            </w:r>
            <w:proofErr w:type="spellStart"/>
            <w:r w:rsidRPr="00C82F31">
              <w:rPr>
                <w:rFonts w:ascii="Times New Roman" w:hAnsi="Times New Roman" w:cs="Times New Roman"/>
                <w:kern w:val="2"/>
                <w:sz w:val="26"/>
                <w:szCs w:val="26"/>
              </w:rPr>
              <w:t>Word</w:t>
            </w:r>
            <w:proofErr w:type="spellEnd"/>
            <w:r w:rsidRPr="00C82F31">
              <w:rPr>
                <w:rFonts w:ascii="Times New Roman" w:hAnsi="Times New Roman" w:cs="Times New Roman"/>
                <w:kern w:val="2"/>
                <w:sz w:val="26"/>
                <w:szCs w:val="26"/>
              </w:rPr>
              <w:t xml:space="preserve"> (.</w:t>
            </w:r>
            <w:proofErr w:type="spellStart"/>
            <w:r w:rsidRPr="00C82F31">
              <w:rPr>
                <w:rFonts w:ascii="Times New Roman" w:hAnsi="Times New Roman" w:cs="Times New Roman"/>
                <w:kern w:val="2"/>
                <w:sz w:val="26"/>
                <w:szCs w:val="26"/>
              </w:rPr>
              <w:t>doc</w:t>
            </w:r>
            <w:proofErr w:type="spellEnd"/>
            <w:r w:rsidRPr="00C82F31">
              <w:rPr>
                <w:rFonts w:ascii="Times New Roman" w:hAnsi="Times New Roman" w:cs="Times New Roman"/>
                <w:kern w:val="2"/>
                <w:sz w:val="26"/>
                <w:szCs w:val="26"/>
              </w:rPr>
              <w:t>) и .</w:t>
            </w:r>
            <w:proofErr w:type="spellStart"/>
            <w:r w:rsidRPr="00C82F31">
              <w:rPr>
                <w:rFonts w:ascii="Times New Roman" w:hAnsi="Times New Roman" w:cs="Times New Roman"/>
                <w:kern w:val="2"/>
                <w:sz w:val="26"/>
                <w:szCs w:val="26"/>
              </w:rPr>
              <w:t>pdf</w:t>
            </w:r>
            <w:proofErr w:type="spellEnd"/>
            <w:r w:rsidRPr="00C82F31">
              <w:rPr>
                <w:rFonts w:ascii="Times New Roman" w:hAnsi="Times New Roman" w:cs="Times New Roman"/>
                <w:kern w:val="2"/>
                <w:sz w:val="26"/>
                <w:szCs w:val="26"/>
              </w:rPr>
              <w:t xml:space="preserve"> и графических материалов в форматах .</w:t>
            </w:r>
            <w:proofErr w:type="spellStart"/>
            <w:r w:rsidRPr="00C82F31">
              <w:rPr>
                <w:rFonts w:ascii="Times New Roman" w:hAnsi="Times New Roman" w:cs="Times New Roman"/>
                <w:kern w:val="2"/>
                <w:sz w:val="26"/>
                <w:szCs w:val="26"/>
              </w:rPr>
              <w:t>dwg</w:t>
            </w:r>
            <w:proofErr w:type="spellEnd"/>
            <w:r w:rsidRPr="00C82F31">
              <w:rPr>
                <w:rFonts w:ascii="Times New Roman" w:hAnsi="Times New Roman" w:cs="Times New Roman"/>
                <w:kern w:val="2"/>
                <w:sz w:val="26"/>
                <w:szCs w:val="26"/>
              </w:rPr>
              <w:t xml:space="preserve"> и .</w:t>
            </w:r>
            <w:proofErr w:type="spellStart"/>
            <w:r w:rsidRPr="00C82F31">
              <w:rPr>
                <w:rFonts w:ascii="Times New Roman" w:hAnsi="Times New Roman" w:cs="Times New Roman"/>
                <w:kern w:val="2"/>
                <w:sz w:val="26"/>
                <w:szCs w:val="26"/>
              </w:rPr>
              <w:t>jpg</w:t>
            </w:r>
            <w:proofErr w:type="spellEnd"/>
          </w:p>
        </w:tc>
        <w:tc>
          <w:tcPr>
            <w:tcW w:w="129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bottom"/>
          </w:tcPr>
          <w:p w:rsidR="000D0554" w:rsidRPr="00C82F31" w:rsidRDefault="000D0554" w:rsidP="000D055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0D0554" w:rsidRPr="004C7DB5" w:rsidTr="006B6FAF">
        <w:trPr>
          <w:trHeight w:hRule="exact" w:val="425"/>
        </w:trPr>
        <w:tc>
          <w:tcPr>
            <w:tcW w:w="8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0D0554" w:rsidRPr="00002220" w:rsidRDefault="000D0554" w:rsidP="000D0554">
            <w:pPr>
              <w:spacing w:before="60"/>
              <w:jc w:val="center"/>
              <w:rPr>
                <w:rFonts w:ascii="Verdana" w:hAnsi="Verdana" w:cs="Arial"/>
                <w:b/>
                <w:w w:val="90"/>
                <w:kern w:val="2"/>
              </w:rPr>
            </w:pPr>
          </w:p>
        </w:tc>
        <w:tc>
          <w:tcPr>
            <w:tcW w:w="23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D0554" w:rsidRPr="00631953" w:rsidRDefault="000D0554" w:rsidP="000D0554">
            <w:pPr>
              <w:spacing w:before="60"/>
              <w:ind w:left="425"/>
              <w:rPr>
                <w:rFonts w:ascii="Arial" w:hAnsi="Arial" w:cs="Arial"/>
                <w:b/>
                <w:kern w:val="2"/>
                <w:highlight w:val="yellow"/>
              </w:rPr>
            </w:pPr>
          </w:p>
        </w:tc>
        <w:tc>
          <w:tcPr>
            <w:tcW w:w="59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D0554" w:rsidRPr="00631953" w:rsidRDefault="000D0554" w:rsidP="000D0554">
            <w:pPr>
              <w:spacing w:before="60"/>
              <w:ind w:left="57"/>
              <w:rPr>
                <w:rFonts w:ascii="Arial" w:hAnsi="Arial" w:cs="Arial"/>
                <w:kern w:val="2"/>
              </w:rPr>
            </w:pPr>
          </w:p>
        </w:tc>
        <w:tc>
          <w:tcPr>
            <w:tcW w:w="129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0D0554" w:rsidRPr="004C7DB5" w:rsidRDefault="000D0554" w:rsidP="000D0554">
            <w:pPr>
              <w:spacing w:after="0" w:line="360" w:lineRule="auto"/>
              <w:jc w:val="center"/>
              <w:rPr>
                <w:rFonts w:ascii="Arial Narrow" w:eastAsia="Times New Roman" w:hAnsi="Arial Narrow" w:cs="Arial"/>
              </w:rPr>
            </w:pPr>
          </w:p>
        </w:tc>
      </w:tr>
      <w:tr w:rsidR="00485F90" w:rsidRPr="004C7DB5" w:rsidTr="006B6FAF">
        <w:trPr>
          <w:trHeight w:hRule="exact" w:val="425"/>
        </w:trPr>
        <w:tc>
          <w:tcPr>
            <w:tcW w:w="8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85F90" w:rsidRPr="00002220" w:rsidRDefault="00485F90" w:rsidP="000D0554">
            <w:pPr>
              <w:spacing w:before="60"/>
              <w:jc w:val="center"/>
              <w:rPr>
                <w:rFonts w:ascii="Verdana" w:hAnsi="Verdana" w:cs="Arial"/>
                <w:b/>
                <w:w w:val="90"/>
                <w:kern w:val="2"/>
              </w:rPr>
            </w:pPr>
          </w:p>
        </w:tc>
        <w:tc>
          <w:tcPr>
            <w:tcW w:w="23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85F90" w:rsidRPr="00631953" w:rsidRDefault="00485F90" w:rsidP="000D0554">
            <w:pPr>
              <w:spacing w:before="60"/>
              <w:ind w:left="425"/>
              <w:rPr>
                <w:rFonts w:ascii="Arial" w:hAnsi="Arial" w:cs="Arial"/>
                <w:b/>
                <w:kern w:val="2"/>
                <w:highlight w:val="yellow"/>
              </w:rPr>
            </w:pPr>
          </w:p>
        </w:tc>
        <w:tc>
          <w:tcPr>
            <w:tcW w:w="59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85F90" w:rsidRPr="00631953" w:rsidRDefault="00485F90" w:rsidP="000D0554">
            <w:pPr>
              <w:spacing w:before="60"/>
              <w:ind w:left="57"/>
              <w:rPr>
                <w:rFonts w:ascii="Arial" w:hAnsi="Arial" w:cs="Arial"/>
                <w:kern w:val="2"/>
              </w:rPr>
            </w:pPr>
          </w:p>
        </w:tc>
        <w:tc>
          <w:tcPr>
            <w:tcW w:w="129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485F90" w:rsidRPr="004C7DB5" w:rsidRDefault="00485F90" w:rsidP="000D0554">
            <w:pPr>
              <w:spacing w:after="0" w:line="360" w:lineRule="auto"/>
              <w:jc w:val="center"/>
              <w:rPr>
                <w:rFonts w:ascii="Arial Narrow" w:eastAsia="Times New Roman" w:hAnsi="Arial Narrow" w:cs="Arial"/>
              </w:rPr>
            </w:pPr>
          </w:p>
        </w:tc>
      </w:tr>
      <w:tr w:rsidR="000D0554" w:rsidRPr="004C7DB5" w:rsidTr="00485F90">
        <w:trPr>
          <w:trHeight w:hRule="exact" w:val="95"/>
        </w:trPr>
        <w:tc>
          <w:tcPr>
            <w:tcW w:w="8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0D0554" w:rsidRPr="004C7DB5" w:rsidRDefault="000D0554" w:rsidP="000D0554">
            <w:pPr>
              <w:spacing w:after="0" w:line="360" w:lineRule="auto"/>
              <w:jc w:val="center"/>
              <w:rPr>
                <w:rFonts w:ascii="Arial Narrow" w:eastAsia="Times New Roman" w:hAnsi="Arial Narrow" w:cs="Arial"/>
              </w:rPr>
            </w:pPr>
          </w:p>
        </w:tc>
        <w:tc>
          <w:tcPr>
            <w:tcW w:w="23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D0554" w:rsidRPr="004C7DB5" w:rsidRDefault="000D0554" w:rsidP="000D0554">
            <w:pPr>
              <w:spacing w:after="0" w:line="360" w:lineRule="auto"/>
              <w:ind w:left="425"/>
              <w:jc w:val="both"/>
              <w:rPr>
                <w:rFonts w:ascii="Arial Narrow" w:eastAsia="Times New Roman" w:hAnsi="Arial Narrow" w:cs="Arial"/>
              </w:rPr>
            </w:pPr>
          </w:p>
        </w:tc>
        <w:tc>
          <w:tcPr>
            <w:tcW w:w="59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D0554" w:rsidRPr="004C7DB5" w:rsidRDefault="000D0554" w:rsidP="000D0554">
            <w:pPr>
              <w:spacing w:after="0" w:line="360" w:lineRule="auto"/>
              <w:ind w:left="45"/>
              <w:jc w:val="both"/>
              <w:rPr>
                <w:rFonts w:ascii="Arial Narrow" w:eastAsia="Times New Roman" w:hAnsi="Arial Narrow" w:cs="Arial"/>
                <w:b/>
              </w:rPr>
            </w:pPr>
          </w:p>
        </w:tc>
        <w:tc>
          <w:tcPr>
            <w:tcW w:w="129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0D0554" w:rsidRPr="004C7DB5" w:rsidRDefault="000D0554" w:rsidP="000D0554">
            <w:pPr>
              <w:spacing w:after="0" w:line="360" w:lineRule="auto"/>
              <w:jc w:val="center"/>
              <w:rPr>
                <w:rFonts w:ascii="Arial Narrow" w:eastAsia="Times New Roman" w:hAnsi="Arial Narrow" w:cs="Arial"/>
              </w:rPr>
            </w:pPr>
          </w:p>
        </w:tc>
      </w:tr>
    </w:tbl>
    <w:p w:rsidR="000E7AC4" w:rsidRDefault="000E7AC4" w:rsidP="00825066">
      <w:pPr>
        <w:rPr>
          <w:rFonts w:ascii="Times New Roman" w:hAnsi="Times New Roman" w:cs="Times New Roman"/>
          <w:sz w:val="28"/>
          <w:szCs w:val="28"/>
        </w:rPr>
        <w:sectPr w:rsidR="000E7AC4" w:rsidSect="00F44896">
          <w:footerReference w:type="default" r:id="rId16"/>
          <w:headerReference w:type="first" r:id="rId17"/>
          <w:footerReference w:type="first" r:id="rId18"/>
          <w:pgSz w:w="11906" w:h="16838" w:code="9"/>
          <w:pgMar w:top="284" w:right="284" w:bottom="284" w:left="1134" w:header="340" w:footer="1417" w:gutter="0"/>
          <w:cols w:space="708"/>
          <w:titlePg/>
          <w:docGrid w:linePitch="360"/>
        </w:sectPr>
      </w:pPr>
      <w:bookmarkStart w:id="5" w:name="r2"/>
    </w:p>
    <w:p w:rsidR="000D0554" w:rsidRDefault="000D0554" w:rsidP="000D0554">
      <w:pPr>
        <w:pStyle w:val="1"/>
        <w:numPr>
          <w:ilvl w:val="0"/>
          <w:numId w:val="3"/>
        </w:numPr>
        <w:tabs>
          <w:tab w:val="left" w:pos="993"/>
        </w:tabs>
        <w:ind w:left="0" w:right="-2" w:firstLine="567"/>
        <w:jc w:val="left"/>
        <w:rPr>
          <w:rFonts w:ascii="Times New Roman" w:hAnsi="Times New Roman" w:cs="Times New Roman"/>
          <w:sz w:val="26"/>
          <w:szCs w:val="26"/>
        </w:rPr>
      </w:pPr>
      <w:bookmarkStart w:id="6" w:name="_Toc452983670"/>
      <w:bookmarkEnd w:id="5"/>
      <w:r w:rsidRPr="000D0554">
        <w:rPr>
          <w:rFonts w:ascii="Times New Roman" w:hAnsi="Times New Roman" w:cs="Times New Roman"/>
          <w:sz w:val="26"/>
          <w:szCs w:val="26"/>
        </w:rPr>
        <w:lastRenderedPageBreak/>
        <w:t>Исходно-разрешительная документация для выполнения работ</w:t>
      </w:r>
      <w:bookmarkEnd w:id="6"/>
    </w:p>
    <w:p w:rsidR="00890F90" w:rsidRPr="00E00AF1" w:rsidRDefault="00890F90" w:rsidP="00890F90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1. </w:t>
      </w:r>
      <w:r w:rsidR="00C52FAC">
        <w:rPr>
          <w:rFonts w:ascii="Times New Roman" w:hAnsi="Times New Roman"/>
          <w:sz w:val="26"/>
          <w:szCs w:val="26"/>
        </w:rPr>
        <w:t>Постановление</w:t>
      </w:r>
      <w:r w:rsidR="00B923A1">
        <w:rPr>
          <w:rFonts w:ascii="Times New Roman" w:hAnsi="Times New Roman"/>
          <w:sz w:val="26"/>
          <w:szCs w:val="26"/>
        </w:rPr>
        <w:t xml:space="preserve"> о </w:t>
      </w:r>
      <w:r w:rsidR="00EA44D4">
        <w:rPr>
          <w:rFonts w:ascii="Times New Roman" w:hAnsi="Times New Roman"/>
          <w:sz w:val="26"/>
          <w:szCs w:val="26"/>
        </w:rPr>
        <w:t>подг</w:t>
      </w:r>
      <w:r w:rsidR="00D07A6D">
        <w:rPr>
          <w:rFonts w:ascii="Times New Roman" w:hAnsi="Times New Roman"/>
          <w:sz w:val="26"/>
          <w:szCs w:val="26"/>
        </w:rPr>
        <w:t>о</w:t>
      </w:r>
      <w:r w:rsidR="00EA44D4">
        <w:rPr>
          <w:rFonts w:ascii="Times New Roman" w:hAnsi="Times New Roman"/>
          <w:sz w:val="26"/>
          <w:szCs w:val="26"/>
        </w:rPr>
        <w:t>товке</w:t>
      </w:r>
      <w:r w:rsidR="00C52FAC">
        <w:rPr>
          <w:rFonts w:ascii="Times New Roman" w:hAnsi="Times New Roman"/>
          <w:sz w:val="26"/>
          <w:szCs w:val="26"/>
        </w:rPr>
        <w:t xml:space="preserve"> проекта планировки и проекта межевания территории</w:t>
      </w:r>
      <w:r w:rsidR="00EA44D4">
        <w:rPr>
          <w:rFonts w:ascii="Times New Roman" w:hAnsi="Times New Roman"/>
          <w:sz w:val="26"/>
          <w:szCs w:val="26"/>
        </w:rPr>
        <w:t xml:space="preserve">, предусматривающего размещение линейного объекта в районе ул. Детдома, 46 </w:t>
      </w:r>
      <w:proofErr w:type="spellStart"/>
      <w:r w:rsidR="00EA44D4">
        <w:rPr>
          <w:rFonts w:ascii="Times New Roman" w:hAnsi="Times New Roman"/>
          <w:sz w:val="26"/>
          <w:szCs w:val="26"/>
        </w:rPr>
        <w:t>пгт</w:t>
      </w:r>
      <w:proofErr w:type="spellEnd"/>
      <w:r w:rsidR="00EA44D4">
        <w:rPr>
          <w:rFonts w:ascii="Times New Roman" w:hAnsi="Times New Roman"/>
          <w:sz w:val="26"/>
          <w:szCs w:val="26"/>
        </w:rPr>
        <w:t xml:space="preserve">. Большая Мурта </w:t>
      </w:r>
      <w:proofErr w:type="spellStart"/>
      <w:r w:rsidR="00EA44D4">
        <w:rPr>
          <w:rFonts w:ascii="Times New Roman" w:hAnsi="Times New Roman"/>
          <w:sz w:val="26"/>
          <w:szCs w:val="26"/>
        </w:rPr>
        <w:t>Большемуртинского</w:t>
      </w:r>
      <w:proofErr w:type="spellEnd"/>
      <w:r w:rsidR="00EA44D4">
        <w:rPr>
          <w:rFonts w:ascii="Times New Roman" w:hAnsi="Times New Roman"/>
          <w:sz w:val="26"/>
          <w:szCs w:val="26"/>
        </w:rPr>
        <w:t xml:space="preserve"> района Красноярского края 07.06.2016 №237</w:t>
      </w:r>
      <w:r w:rsidR="00B923A1">
        <w:rPr>
          <w:rFonts w:ascii="Times New Roman" w:hAnsi="Times New Roman"/>
          <w:sz w:val="26"/>
          <w:szCs w:val="26"/>
        </w:rPr>
        <w:t>.</w:t>
      </w:r>
    </w:p>
    <w:p w:rsidR="002F7F9E" w:rsidRPr="00D07A6D" w:rsidRDefault="000D0554" w:rsidP="002F7F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D0554">
        <w:rPr>
          <w:rFonts w:ascii="Times New Roman" w:hAnsi="Times New Roman"/>
          <w:sz w:val="26"/>
          <w:szCs w:val="26"/>
        </w:rPr>
        <w:t xml:space="preserve">2. </w:t>
      </w:r>
      <w:r w:rsidR="00D07A6D">
        <w:rPr>
          <w:rFonts w:ascii="Times New Roman" w:hAnsi="Times New Roman"/>
          <w:sz w:val="26"/>
          <w:szCs w:val="26"/>
        </w:rPr>
        <w:t>Проектная документация по объекту</w:t>
      </w:r>
      <w:r w:rsidR="00D07A6D">
        <w:rPr>
          <w:rFonts w:ascii="Times New Roman" w:hAnsi="Times New Roman" w:cs="Times New Roman"/>
          <w:sz w:val="26"/>
          <w:szCs w:val="26"/>
        </w:rPr>
        <w:t xml:space="preserve">: </w:t>
      </w:r>
      <w:r w:rsidR="00D07A6D" w:rsidRPr="00D07A6D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="00891546" w:rsidRPr="00D07A6D">
        <w:rPr>
          <w:rFonts w:ascii="Times New Roman" w:eastAsia="Times New Roman" w:hAnsi="Times New Roman" w:cs="Times New Roman"/>
          <w:sz w:val="26"/>
          <w:szCs w:val="26"/>
          <w:lang w:eastAsia="ru-RU"/>
        </w:rPr>
        <w:fldChar w:fldCharType="begin"/>
      </w:r>
      <w:r w:rsidR="00D07A6D" w:rsidRPr="00D07A6D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 xml:space="preserve"> DOCPROPERTY  "Наименование проекта"  \* MERGEFORMAT </w:instrText>
      </w:r>
      <w:r w:rsidR="00891546" w:rsidRPr="00D07A6D">
        <w:rPr>
          <w:rFonts w:ascii="Times New Roman" w:eastAsia="Times New Roman" w:hAnsi="Times New Roman" w:cs="Times New Roman"/>
          <w:sz w:val="26"/>
          <w:szCs w:val="26"/>
          <w:lang w:eastAsia="ru-RU"/>
        </w:rPr>
        <w:fldChar w:fldCharType="separate"/>
      </w:r>
      <w:r w:rsidR="00D07A6D" w:rsidRPr="00D07A6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Строительство ЛЭП-0,4 кВ для электроснабжения жилого дома по адресу: </w:t>
      </w:r>
      <w:proofErr w:type="spellStart"/>
      <w:r w:rsidR="00D07A6D" w:rsidRPr="00D07A6D">
        <w:rPr>
          <w:rFonts w:ascii="Times New Roman" w:eastAsia="Times New Roman" w:hAnsi="Times New Roman" w:cs="Times New Roman"/>
          <w:sz w:val="26"/>
          <w:szCs w:val="26"/>
          <w:lang w:eastAsia="ru-RU"/>
        </w:rPr>
        <w:t>пгт</w:t>
      </w:r>
      <w:proofErr w:type="gramStart"/>
      <w:r w:rsidR="00D07A6D" w:rsidRPr="00D07A6D">
        <w:rPr>
          <w:rFonts w:ascii="Times New Roman" w:eastAsia="Times New Roman" w:hAnsi="Times New Roman" w:cs="Times New Roman"/>
          <w:sz w:val="26"/>
          <w:szCs w:val="26"/>
          <w:lang w:eastAsia="ru-RU"/>
        </w:rPr>
        <w:t>.Б</w:t>
      </w:r>
      <w:proofErr w:type="gramEnd"/>
      <w:r w:rsidR="00D07A6D" w:rsidRPr="00D07A6D">
        <w:rPr>
          <w:rFonts w:ascii="Times New Roman" w:eastAsia="Times New Roman" w:hAnsi="Times New Roman" w:cs="Times New Roman"/>
          <w:sz w:val="26"/>
          <w:szCs w:val="26"/>
          <w:lang w:eastAsia="ru-RU"/>
        </w:rPr>
        <w:t>ольшая</w:t>
      </w:r>
      <w:proofErr w:type="spellEnd"/>
      <w:r w:rsidR="00D07A6D" w:rsidRPr="00D07A6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Мурта, ул. Детдома №46</w:t>
      </w:r>
      <w:r w:rsidR="00891546" w:rsidRPr="00D07A6D">
        <w:rPr>
          <w:rFonts w:ascii="Times New Roman" w:eastAsia="Times New Roman" w:hAnsi="Times New Roman" w:cs="Times New Roman"/>
          <w:sz w:val="26"/>
          <w:szCs w:val="26"/>
          <w:lang w:eastAsia="ru-RU"/>
        </w:rPr>
        <w:fldChar w:fldCharType="end"/>
      </w:r>
      <w:r w:rsidR="00D07A6D" w:rsidRPr="00D07A6D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</w:p>
    <w:p w:rsidR="000D0554" w:rsidRPr="000D0554" w:rsidRDefault="00B923A1" w:rsidP="002F7F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</w:t>
      </w:r>
      <w:r w:rsidR="002F7F9E">
        <w:rPr>
          <w:rFonts w:ascii="Times New Roman" w:hAnsi="Times New Roman"/>
          <w:sz w:val="26"/>
          <w:szCs w:val="26"/>
        </w:rPr>
        <w:t xml:space="preserve">. </w:t>
      </w:r>
      <w:r w:rsidR="000D0554" w:rsidRPr="000D0554">
        <w:rPr>
          <w:rFonts w:ascii="Times New Roman" w:hAnsi="Times New Roman"/>
          <w:sz w:val="26"/>
          <w:szCs w:val="26"/>
        </w:rPr>
        <w:t>Технические отчеты резул</w:t>
      </w:r>
      <w:r w:rsidR="00D07A6D">
        <w:rPr>
          <w:rFonts w:ascii="Times New Roman" w:hAnsi="Times New Roman"/>
          <w:sz w:val="26"/>
          <w:szCs w:val="26"/>
        </w:rPr>
        <w:t xml:space="preserve">ьтатов инженерно-геодезических </w:t>
      </w:r>
      <w:r w:rsidR="000D0554" w:rsidRPr="000D0554">
        <w:rPr>
          <w:rFonts w:ascii="Times New Roman" w:hAnsi="Times New Roman"/>
          <w:sz w:val="26"/>
          <w:szCs w:val="26"/>
        </w:rPr>
        <w:t xml:space="preserve">изысканий ООО </w:t>
      </w:r>
      <w:r w:rsidR="00D07A6D">
        <w:rPr>
          <w:rFonts w:ascii="Times New Roman" w:hAnsi="Times New Roman"/>
          <w:sz w:val="26"/>
          <w:szCs w:val="26"/>
        </w:rPr>
        <w:t>«КИЦ</w:t>
      </w:r>
      <w:r w:rsidRPr="00B923A1">
        <w:rPr>
          <w:rFonts w:ascii="Times New Roman" w:hAnsi="Times New Roman"/>
          <w:sz w:val="26"/>
          <w:szCs w:val="26"/>
        </w:rPr>
        <w:t>»</w:t>
      </w:r>
      <w:r w:rsidR="00D07A6D">
        <w:rPr>
          <w:rFonts w:ascii="Times New Roman" w:hAnsi="Times New Roman"/>
          <w:sz w:val="26"/>
          <w:szCs w:val="26"/>
        </w:rPr>
        <w:t>, ООО «Енисей Инжиниринг»</w:t>
      </w:r>
      <w:r w:rsidRPr="00B923A1">
        <w:rPr>
          <w:rFonts w:ascii="Times New Roman" w:hAnsi="Times New Roman"/>
          <w:sz w:val="26"/>
          <w:szCs w:val="26"/>
        </w:rPr>
        <w:t>.</w:t>
      </w:r>
    </w:p>
    <w:p w:rsidR="000D0554" w:rsidRPr="002F7F9E" w:rsidRDefault="00B923A1" w:rsidP="000D0554">
      <w:pPr>
        <w:spacing w:after="0" w:line="240" w:lineRule="auto"/>
        <w:ind w:right="-1" w:firstLine="567"/>
        <w:jc w:val="both"/>
        <w:rPr>
          <w:rFonts w:ascii="Times New Roman" w:hAnsi="Times New Roman"/>
          <w:spacing w:val="3"/>
          <w:sz w:val="26"/>
          <w:szCs w:val="26"/>
        </w:rPr>
      </w:pPr>
      <w:r>
        <w:rPr>
          <w:rFonts w:ascii="Times New Roman" w:hAnsi="Times New Roman"/>
          <w:spacing w:val="3"/>
          <w:sz w:val="26"/>
          <w:szCs w:val="26"/>
        </w:rPr>
        <w:t>4</w:t>
      </w:r>
      <w:r w:rsidR="000D0554" w:rsidRPr="000D0554">
        <w:rPr>
          <w:rFonts w:ascii="Times New Roman" w:hAnsi="Times New Roman"/>
          <w:spacing w:val="3"/>
          <w:sz w:val="26"/>
          <w:szCs w:val="26"/>
        </w:rPr>
        <w:t xml:space="preserve">. </w:t>
      </w:r>
      <w:r w:rsidR="002F7F9E" w:rsidRPr="00565911">
        <w:rPr>
          <w:rFonts w:ascii="Times New Roman" w:hAnsi="Times New Roman"/>
          <w:sz w:val="26"/>
          <w:szCs w:val="26"/>
        </w:rPr>
        <w:t>Правила</w:t>
      </w:r>
      <w:r w:rsidR="002F7F9E" w:rsidRPr="00565911">
        <w:rPr>
          <w:rFonts w:ascii="Times New Roman" w:hAnsi="Times New Roman"/>
          <w:spacing w:val="22"/>
          <w:sz w:val="26"/>
          <w:szCs w:val="26"/>
        </w:rPr>
        <w:t xml:space="preserve"> </w:t>
      </w:r>
      <w:r w:rsidR="002F7F9E" w:rsidRPr="00565911">
        <w:rPr>
          <w:rFonts w:ascii="Times New Roman" w:hAnsi="Times New Roman"/>
          <w:sz w:val="26"/>
          <w:szCs w:val="26"/>
        </w:rPr>
        <w:t>землепользования</w:t>
      </w:r>
      <w:r w:rsidR="002F7F9E" w:rsidRPr="00565911">
        <w:rPr>
          <w:rFonts w:ascii="Times New Roman" w:hAnsi="Times New Roman"/>
          <w:spacing w:val="23"/>
          <w:sz w:val="26"/>
          <w:szCs w:val="26"/>
        </w:rPr>
        <w:t xml:space="preserve"> </w:t>
      </w:r>
      <w:r w:rsidR="002F7F9E" w:rsidRPr="00565911">
        <w:rPr>
          <w:rFonts w:ascii="Times New Roman" w:hAnsi="Times New Roman"/>
          <w:sz w:val="26"/>
          <w:szCs w:val="26"/>
        </w:rPr>
        <w:t>и</w:t>
      </w:r>
      <w:r w:rsidR="002F7F9E" w:rsidRPr="00565911">
        <w:rPr>
          <w:rFonts w:ascii="Times New Roman" w:hAnsi="Times New Roman"/>
          <w:spacing w:val="22"/>
          <w:sz w:val="26"/>
          <w:szCs w:val="26"/>
        </w:rPr>
        <w:t xml:space="preserve"> </w:t>
      </w:r>
      <w:r w:rsidR="002F7F9E" w:rsidRPr="00565911">
        <w:rPr>
          <w:rFonts w:ascii="Times New Roman" w:hAnsi="Times New Roman"/>
          <w:sz w:val="26"/>
          <w:szCs w:val="26"/>
        </w:rPr>
        <w:t>застройки</w:t>
      </w:r>
      <w:r w:rsidR="002F7F9E" w:rsidRPr="00565911">
        <w:rPr>
          <w:rFonts w:ascii="Times New Roman" w:hAnsi="Times New Roman"/>
          <w:spacing w:val="29"/>
          <w:sz w:val="26"/>
          <w:szCs w:val="26"/>
        </w:rPr>
        <w:t xml:space="preserve"> </w:t>
      </w:r>
      <w:r w:rsidR="00565911" w:rsidRPr="00565911">
        <w:rPr>
          <w:rFonts w:ascii="Times New Roman" w:eastAsia="Calibri" w:hAnsi="Times New Roman" w:cs="Times New Roman"/>
          <w:bCs/>
          <w:sz w:val="26"/>
          <w:szCs w:val="26"/>
        </w:rPr>
        <w:t>городского населенного пункта рабочего поселка Большая Мурта</w:t>
      </w:r>
      <w:r w:rsidR="00565911">
        <w:rPr>
          <w:rFonts w:ascii="Times New Roman" w:hAnsi="Times New Roman"/>
          <w:bCs/>
          <w:sz w:val="26"/>
          <w:szCs w:val="26"/>
        </w:rPr>
        <w:t xml:space="preserve"> </w:t>
      </w:r>
      <w:r w:rsidR="00565911" w:rsidRPr="00565911">
        <w:rPr>
          <w:rFonts w:ascii="Times New Roman" w:eastAsia="Calibri" w:hAnsi="Times New Roman" w:cs="Times New Roman"/>
          <w:bCs/>
          <w:sz w:val="26"/>
          <w:szCs w:val="26"/>
        </w:rPr>
        <w:t>– части муниципального образования городского поселения поселка Большая Мурта</w:t>
      </w:r>
      <w:r w:rsidR="002F7F9E" w:rsidRPr="00565911">
        <w:rPr>
          <w:rFonts w:ascii="Times New Roman" w:hAnsi="Times New Roman"/>
          <w:spacing w:val="3"/>
          <w:sz w:val="26"/>
          <w:szCs w:val="26"/>
        </w:rPr>
        <w:t>.</w:t>
      </w:r>
    </w:p>
    <w:p w:rsidR="002F7F9E" w:rsidRPr="00722590" w:rsidRDefault="00565911" w:rsidP="002F7F9E">
      <w:pPr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3"/>
          <w:sz w:val="26"/>
          <w:szCs w:val="26"/>
        </w:rPr>
        <w:t>5</w:t>
      </w:r>
      <w:r w:rsidR="009E076D">
        <w:rPr>
          <w:rFonts w:ascii="Times New Roman" w:hAnsi="Times New Roman"/>
          <w:spacing w:val="3"/>
          <w:sz w:val="26"/>
          <w:szCs w:val="26"/>
        </w:rPr>
        <w:t xml:space="preserve">. </w:t>
      </w:r>
      <w:r w:rsidR="002F7F9E" w:rsidRPr="002F7F9E">
        <w:rPr>
          <w:rFonts w:ascii="Times New Roman" w:hAnsi="Times New Roman"/>
          <w:spacing w:val="3"/>
          <w:sz w:val="26"/>
          <w:szCs w:val="26"/>
        </w:rPr>
        <w:t xml:space="preserve">Генеральный план </w:t>
      </w:r>
      <w:proofErr w:type="spellStart"/>
      <w:r>
        <w:rPr>
          <w:rFonts w:ascii="Times New Roman" w:hAnsi="Times New Roman"/>
          <w:spacing w:val="3"/>
          <w:sz w:val="26"/>
          <w:szCs w:val="26"/>
        </w:rPr>
        <w:t>пгт</w:t>
      </w:r>
      <w:proofErr w:type="spellEnd"/>
      <w:r>
        <w:rPr>
          <w:rFonts w:ascii="Times New Roman" w:hAnsi="Times New Roman"/>
          <w:spacing w:val="3"/>
          <w:sz w:val="26"/>
          <w:szCs w:val="26"/>
        </w:rPr>
        <w:t>. Большая Мурта</w:t>
      </w:r>
    </w:p>
    <w:p w:rsidR="000D0554" w:rsidRPr="000D0554" w:rsidRDefault="00565911" w:rsidP="000D0554">
      <w:pPr>
        <w:spacing w:after="0" w:line="240" w:lineRule="auto"/>
        <w:ind w:right="-1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</w:t>
      </w:r>
      <w:r w:rsidR="000D0554" w:rsidRPr="000D0554">
        <w:rPr>
          <w:rFonts w:ascii="Times New Roman" w:hAnsi="Times New Roman"/>
          <w:sz w:val="26"/>
          <w:szCs w:val="26"/>
        </w:rPr>
        <w:t>. Кадастровые планы соответствующих территории и кадастровые выписки земельных участков в районе проектирования.</w:t>
      </w:r>
    </w:p>
    <w:p w:rsidR="000D0554" w:rsidRPr="000D0554" w:rsidRDefault="000D0554" w:rsidP="000D0554"/>
    <w:p w:rsidR="000E7AC4" w:rsidRPr="00A57CB6" w:rsidRDefault="000D0554" w:rsidP="004C7DB5">
      <w:pPr>
        <w:pStyle w:val="1"/>
        <w:numPr>
          <w:ilvl w:val="0"/>
          <w:numId w:val="3"/>
        </w:numPr>
        <w:tabs>
          <w:tab w:val="left" w:pos="993"/>
        </w:tabs>
        <w:ind w:left="0" w:right="-2" w:firstLine="567"/>
        <w:jc w:val="left"/>
        <w:rPr>
          <w:rFonts w:ascii="Times New Roman" w:hAnsi="Times New Roman" w:cs="Times New Roman"/>
          <w:sz w:val="26"/>
          <w:szCs w:val="26"/>
        </w:rPr>
      </w:pPr>
      <w:bookmarkStart w:id="7" w:name="_Toc452983671"/>
      <w:r w:rsidRPr="000D0554">
        <w:rPr>
          <w:rFonts w:ascii="Times New Roman" w:hAnsi="Times New Roman" w:cs="Times New Roman"/>
          <w:sz w:val="26"/>
          <w:szCs w:val="26"/>
        </w:rPr>
        <w:lastRenderedPageBreak/>
        <w:t xml:space="preserve">Сведения об основных положениях </w:t>
      </w:r>
      <w:r w:rsidR="002C5781">
        <w:rPr>
          <w:rFonts w:ascii="Times New Roman" w:hAnsi="Times New Roman" w:cs="Times New Roman"/>
          <w:sz w:val="26"/>
          <w:szCs w:val="26"/>
        </w:rPr>
        <w:t>документов</w:t>
      </w:r>
      <w:r w:rsidRPr="000D0554">
        <w:rPr>
          <w:rFonts w:ascii="Times New Roman" w:hAnsi="Times New Roman" w:cs="Times New Roman"/>
          <w:sz w:val="26"/>
          <w:szCs w:val="26"/>
        </w:rPr>
        <w:t xml:space="preserve"> территориального планирования </w:t>
      </w:r>
      <w:bookmarkEnd w:id="7"/>
      <w:r w:rsidR="002C5781">
        <w:rPr>
          <w:rFonts w:ascii="Times New Roman" w:hAnsi="Times New Roman" w:cs="Times New Roman"/>
          <w:sz w:val="26"/>
          <w:szCs w:val="26"/>
        </w:rPr>
        <w:t>муниципального образования</w:t>
      </w:r>
    </w:p>
    <w:p w:rsidR="00894E24" w:rsidRDefault="00894E24" w:rsidP="000923FC">
      <w:pPr>
        <w:pStyle w:val="af0"/>
        <w:tabs>
          <w:tab w:val="left" w:pos="993"/>
        </w:tabs>
        <w:ind w:right="-2" w:firstLine="567"/>
        <w:rPr>
          <w:szCs w:val="26"/>
        </w:rPr>
      </w:pPr>
    </w:p>
    <w:p w:rsidR="002F7F9E" w:rsidRPr="002F7F9E" w:rsidRDefault="002F7F9E" w:rsidP="003E79D8">
      <w:pPr>
        <w:spacing w:after="0" w:line="240" w:lineRule="auto"/>
        <w:ind w:right="140" w:firstLine="567"/>
        <w:jc w:val="both"/>
        <w:rPr>
          <w:rFonts w:ascii="Times New Roman" w:hAnsi="Times New Roman"/>
          <w:sz w:val="26"/>
          <w:szCs w:val="26"/>
        </w:rPr>
      </w:pPr>
      <w:r w:rsidRPr="002F7F9E">
        <w:rPr>
          <w:rFonts w:ascii="Times New Roman" w:hAnsi="Times New Roman"/>
          <w:sz w:val="26"/>
          <w:szCs w:val="26"/>
        </w:rPr>
        <w:t xml:space="preserve">Для территории, на которой расположен линейный объект местного назначения, разработаны и утверждены Правила землепользования и застройки муниципального образования. </w:t>
      </w:r>
    </w:p>
    <w:p w:rsidR="002F7F9E" w:rsidRPr="002F7F9E" w:rsidRDefault="002F7F9E" w:rsidP="003E79D8">
      <w:pPr>
        <w:spacing w:after="0" w:line="240" w:lineRule="auto"/>
        <w:ind w:right="140" w:firstLine="567"/>
        <w:jc w:val="both"/>
        <w:rPr>
          <w:rFonts w:ascii="Times New Roman" w:hAnsi="Times New Roman"/>
          <w:sz w:val="26"/>
          <w:szCs w:val="26"/>
        </w:rPr>
      </w:pPr>
      <w:r w:rsidRPr="002F7F9E">
        <w:rPr>
          <w:rFonts w:ascii="Times New Roman" w:hAnsi="Times New Roman"/>
          <w:sz w:val="26"/>
          <w:szCs w:val="26"/>
        </w:rPr>
        <w:t xml:space="preserve">Строительный участок, находится в границах населенного пункта </w:t>
      </w:r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1772A8">
        <w:rPr>
          <w:rFonts w:ascii="Times New Roman" w:hAnsi="Times New Roman"/>
          <w:sz w:val="26"/>
          <w:szCs w:val="26"/>
        </w:rPr>
        <w:t>пгт</w:t>
      </w:r>
      <w:proofErr w:type="spellEnd"/>
      <w:r w:rsidR="001772A8">
        <w:rPr>
          <w:rFonts w:ascii="Times New Roman" w:hAnsi="Times New Roman"/>
          <w:sz w:val="26"/>
          <w:szCs w:val="26"/>
        </w:rPr>
        <w:t>. Большая Мурта</w:t>
      </w:r>
      <w:r w:rsidRPr="002F7F9E">
        <w:rPr>
          <w:rFonts w:ascii="Times New Roman" w:hAnsi="Times New Roman"/>
          <w:sz w:val="26"/>
          <w:szCs w:val="26"/>
        </w:rPr>
        <w:t>:</w:t>
      </w:r>
      <w:r w:rsidR="00682A65">
        <w:rPr>
          <w:rFonts w:ascii="Times New Roman" w:hAnsi="Times New Roman"/>
          <w:sz w:val="26"/>
          <w:szCs w:val="26"/>
        </w:rPr>
        <w:t xml:space="preserve"> в территориальной зоне «автомобильный транспорт» (ИТ-1)</w:t>
      </w:r>
    </w:p>
    <w:p w:rsidR="003E79D8" w:rsidRDefault="00682A65" w:rsidP="003E79D8">
      <w:pPr>
        <w:pStyle w:val="afc"/>
        <w:spacing w:line="240" w:lineRule="auto"/>
        <w:ind w:right="140" w:firstLine="567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682A65">
        <w:rPr>
          <w:rFonts w:ascii="Times New Roman" w:hAnsi="Times New Roman" w:cs="Times New Roman"/>
          <w:bCs/>
          <w:color w:val="000000"/>
          <w:sz w:val="26"/>
          <w:szCs w:val="26"/>
        </w:rPr>
        <w:t>Зона  «Автомобильный транспорт» представляет собой непрерывную систему улиц и дорог для транспортного, велосипедного и пешеходного движения  в Поселке, выделяется в границах красных линий в соответствии с утвержденной градостроительной документацией (Генпланом, проектами планировки, проектами межевания)</w:t>
      </w:r>
      <w:r w:rsidR="003E79D8">
        <w:rPr>
          <w:rFonts w:ascii="Times New Roman" w:hAnsi="Times New Roman" w:cs="Times New Roman"/>
          <w:bCs/>
          <w:color w:val="000000"/>
          <w:sz w:val="26"/>
          <w:szCs w:val="26"/>
        </w:rPr>
        <w:t>. На указанную зону действие градостроительных регламентов не распространяется.</w:t>
      </w:r>
    </w:p>
    <w:p w:rsidR="003E79D8" w:rsidRDefault="003E79D8" w:rsidP="003E79D8">
      <w:pPr>
        <w:pStyle w:val="afc"/>
        <w:spacing w:line="240" w:lineRule="auto"/>
        <w:ind w:right="142" w:firstLine="567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По завершении строительства </w:t>
      </w:r>
      <w:proofErr w:type="gramStart"/>
      <w:r>
        <w:rPr>
          <w:rFonts w:ascii="Times New Roman" w:hAnsi="Times New Roman" w:cs="Times New Roman"/>
          <w:bCs/>
          <w:color w:val="000000"/>
          <w:sz w:val="26"/>
          <w:szCs w:val="26"/>
        </w:rPr>
        <w:t>территорию</w:t>
      </w:r>
      <w:proofErr w:type="gramEnd"/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занимаемую проектируемой ЛЭП предлагается относить  к зоне «Инженерная инфраструктура».</w:t>
      </w:r>
    </w:p>
    <w:p w:rsidR="003E79D8" w:rsidRPr="003E79D8" w:rsidRDefault="003E79D8" w:rsidP="003E79D8">
      <w:pPr>
        <w:overflowPunct w:val="0"/>
        <w:autoSpaceDE w:val="0"/>
        <w:autoSpaceDN w:val="0"/>
        <w:adjustRightInd w:val="0"/>
        <w:spacing w:line="240" w:lineRule="auto"/>
        <w:ind w:right="142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E79D8">
        <w:rPr>
          <w:rFonts w:ascii="Times New Roman" w:eastAsia="Calibri" w:hAnsi="Times New Roman" w:cs="Times New Roman"/>
          <w:sz w:val="26"/>
          <w:szCs w:val="26"/>
        </w:rPr>
        <w:t xml:space="preserve">На территории </w:t>
      </w:r>
      <w:r w:rsidRPr="003E79D8">
        <w:rPr>
          <w:rFonts w:ascii="Times New Roman" w:eastAsia="Calibri" w:hAnsi="Times New Roman" w:cs="Times New Roman"/>
          <w:color w:val="000000"/>
          <w:sz w:val="26"/>
          <w:szCs w:val="26"/>
        </w:rPr>
        <w:t>зоны «Инженерная инфраструктура»</w:t>
      </w:r>
      <w:r w:rsidRPr="003E79D8">
        <w:rPr>
          <w:rFonts w:ascii="Times New Roman" w:eastAsia="Calibri" w:hAnsi="Times New Roman" w:cs="Times New Roman"/>
          <w:sz w:val="26"/>
          <w:szCs w:val="26"/>
        </w:rPr>
        <w:t xml:space="preserve"> разрешено: </w:t>
      </w:r>
    </w:p>
    <w:p w:rsidR="003E79D8" w:rsidRPr="003E79D8" w:rsidRDefault="003E79D8" w:rsidP="003E79D8">
      <w:pPr>
        <w:pStyle w:val="a"/>
        <w:numPr>
          <w:ilvl w:val="0"/>
          <w:numId w:val="0"/>
        </w:numPr>
        <w:ind w:right="142" w:firstLine="567"/>
        <w:jc w:val="both"/>
        <w:rPr>
          <w:szCs w:val="26"/>
        </w:rPr>
      </w:pPr>
      <w:r w:rsidRPr="003E79D8">
        <w:rPr>
          <w:szCs w:val="26"/>
        </w:rPr>
        <w:t xml:space="preserve">- размещение инженерных сетей преимущественно в пределах поперечных профилей улиц и дорог, как правило - вне проезжей части и совмещенных в общих траншеях; </w:t>
      </w:r>
    </w:p>
    <w:p w:rsidR="003E79D8" w:rsidRPr="003E79D8" w:rsidRDefault="003E79D8" w:rsidP="003E79D8">
      <w:pPr>
        <w:pStyle w:val="a"/>
        <w:numPr>
          <w:ilvl w:val="0"/>
          <w:numId w:val="0"/>
        </w:numPr>
        <w:ind w:right="142" w:firstLine="567"/>
        <w:jc w:val="both"/>
        <w:rPr>
          <w:szCs w:val="26"/>
        </w:rPr>
      </w:pPr>
      <w:r w:rsidRPr="003E79D8">
        <w:rPr>
          <w:szCs w:val="26"/>
        </w:rPr>
        <w:t>- прокладка под тротуарами или разделительными полосами тепловых сетей в общих траншеях, а других сетей - только в каналах  или  тоннелях;</w:t>
      </w:r>
    </w:p>
    <w:p w:rsidR="003E79D8" w:rsidRPr="003E79D8" w:rsidRDefault="003E79D8" w:rsidP="003E79D8">
      <w:pPr>
        <w:pStyle w:val="a"/>
        <w:numPr>
          <w:ilvl w:val="0"/>
          <w:numId w:val="0"/>
        </w:numPr>
        <w:ind w:right="142" w:firstLine="567"/>
        <w:jc w:val="both"/>
        <w:rPr>
          <w:szCs w:val="26"/>
        </w:rPr>
      </w:pPr>
      <w:r w:rsidRPr="003E79D8">
        <w:rPr>
          <w:szCs w:val="26"/>
        </w:rPr>
        <w:t>- размещение под разделительными полосами водопровода, хозяйственно-бытовой и дождевой канализации;</w:t>
      </w:r>
    </w:p>
    <w:p w:rsidR="003E79D8" w:rsidRPr="003E79D8" w:rsidRDefault="003E79D8" w:rsidP="003E79D8">
      <w:pPr>
        <w:pStyle w:val="a"/>
        <w:numPr>
          <w:ilvl w:val="0"/>
          <w:numId w:val="0"/>
        </w:numPr>
        <w:ind w:right="142" w:firstLine="567"/>
        <w:jc w:val="both"/>
        <w:rPr>
          <w:b/>
          <w:szCs w:val="26"/>
        </w:rPr>
      </w:pPr>
      <w:r w:rsidRPr="003E79D8">
        <w:rPr>
          <w:szCs w:val="26"/>
        </w:rPr>
        <w:t>- прокладка под полосой между красной линией и линией застройки кабельных сетей (силовых, связи, сигнализации).</w:t>
      </w:r>
    </w:p>
    <w:p w:rsidR="003E79D8" w:rsidRPr="003E79D8" w:rsidRDefault="003E79D8" w:rsidP="003E79D8">
      <w:pPr>
        <w:pStyle w:val="a"/>
        <w:numPr>
          <w:ilvl w:val="0"/>
          <w:numId w:val="0"/>
        </w:numPr>
        <w:ind w:right="142" w:firstLine="567"/>
        <w:jc w:val="both"/>
        <w:rPr>
          <w:szCs w:val="26"/>
        </w:rPr>
      </w:pPr>
      <w:r w:rsidRPr="003E79D8">
        <w:rPr>
          <w:szCs w:val="26"/>
        </w:rPr>
        <w:t>- размещение, при соответствующем обосновании, инженерных сетей  под проезжими частями улиц в каналах и тоннелях;</w:t>
      </w:r>
    </w:p>
    <w:p w:rsidR="003E79D8" w:rsidRPr="003E79D8" w:rsidRDefault="003E79D8" w:rsidP="003E79D8">
      <w:pPr>
        <w:pStyle w:val="a"/>
        <w:numPr>
          <w:ilvl w:val="0"/>
          <w:numId w:val="0"/>
        </w:numPr>
        <w:ind w:right="142" w:firstLine="567"/>
        <w:jc w:val="both"/>
        <w:rPr>
          <w:szCs w:val="26"/>
        </w:rPr>
      </w:pPr>
      <w:r w:rsidRPr="003E79D8">
        <w:rPr>
          <w:szCs w:val="26"/>
        </w:rPr>
        <w:t xml:space="preserve">- размещение на </w:t>
      </w:r>
      <w:proofErr w:type="spellStart"/>
      <w:r w:rsidRPr="003E79D8">
        <w:rPr>
          <w:szCs w:val="26"/>
        </w:rPr>
        <w:t>межмагистральных</w:t>
      </w:r>
      <w:proofErr w:type="spellEnd"/>
      <w:r w:rsidRPr="003E79D8">
        <w:rPr>
          <w:szCs w:val="26"/>
        </w:rPr>
        <w:t xml:space="preserve"> территориях в сложившейся застройке как наземных, так и в тоннелях инженерных сетей при условии установления публичных сервитутов;</w:t>
      </w:r>
    </w:p>
    <w:p w:rsidR="003E79D8" w:rsidRPr="003E79D8" w:rsidRDefault="003E79D8" w:rsidP="003E79D8">
      <w:pPr>
        <w:pStyle w:val="a"/>
        <w:numPr>
          <w:ilvl w:val="0"/>
          <w:numId w:val="0"/>
        </w:numPr>
        <w:ind w:right="142" w:firstLine="567"/>
        <w:jc w:val="both"/>
        <w:rPr>
          <w:b/>
          <w:szCs w:val="26"/>
        </w:rPr>
      </w:pPr>
      <w:r w:rsidRPr="003E79D8">
        <w:rPr>
          <w:szCs w:val="26"/>
        </w:rPr>
        <w:t>- размещение очистных сооружений.</w:t>
      </w:r>
    </w:p>
    <w:p w:rsidR="003E79D8" w:rsidRPr="003E79D8" w:rsidRDefault="003E79D8" w:rsidP="003E79D8">
      <w:pPr>
        <w:overflowPunct w:val="0"/>
        <w:autoSpaceDE w:val="0"/>
        <w:autoSpaceDN w:val="0"/>
        <w:adjustRightInd w:val="0"/>
        <w:spacing w:line="240" w:lineRule="auto"/>
        <w:ind w:right="142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E79D8">
        <w:rPr>
          <w:rFonts w:ascii="Times New Roman" w:eastAsia="Calibri" w:hAnsi="Times New Roman" w:cs="Times New Roman"/>
          <w:sz w:val="26"/>
          <w:szCs w:val="26"/>
        </w:rPr>
        <w:t xml:space="preserve">На территории </w:t>
      </w:r>
      <w:r w:rsidRPr="003E79D8">
        <w:rPr>
          <w:rFonts w:ascii="Times New Roman" w:eastAsia="Calibri" w:hAnsi="Times New Roman" w:cs="Times New Roman"/>
          <w:color w:val="000000"/>
          <w:sz w:val="26"/>
          <w:szCs w:val="26"/>
        </w:rPr>
        <w:t>зоны «Инженерная инфраструктура»</w:t>
      </w:r>
      <w:r w:rsidRPr="003E79D8">
        <w:rPr>
          <w:rFonts w:ascii="Times New Roman" w:eastAsia="Calibri" w:hAnsi="Times New Roman" w:cs="Times New Roman"/>
          <w:sz w:val="26"/>
          <w:szCs w:val="26"/>
        </w:rPr>
        <w:t xml:space="preserve"> требуется:</w:t>
      </w:r>
    </w:p>
    <w:p w:rsidR="003E79D8" w:rsidRPr="003E79D8" w:rsidRDefault="003E79D8" w:rsidP="003E79D8">
      <w:pPr>
        <w:pStyle w:val="a"/>
        <w:numPr>
          <w:ilvl w:val="0"/>
          <w:numId w:val="0"/>
        </w:numPr>
        <w:ind w:right="142" w:firstLine="567"/>
        <w:jc w:val="both"/>
        <w:rPr>
          <w:szCs w:val="26"/>
        </w:rPr>
      </w:pPr>
      <w:r w:rsidRPr="003E79D8">
        <w:rPr>
          <w:szCs w:val="26"/>
        </w:rPr>
        <w:t>- соблюдение режима регулирования  градостроительной  деятельности в  пределах зоны в соответствии с  действующими  законодательными и нормативными актами;</w:t>
      </w:r>
    </w:p>
    <w:p w:rsidR="003E79D8" w:rsidRPr="003E79D8" w:rsidRDefault="003E79D8" w:rsidP="003E79D8">
      <w:pPr>
        <w:pStyle w:val="a"/>
        <w:numPr>
          <w:ilvl w:val="0"/>
          <w:numId w:val="0"/>
        </w:numPr>
        <w:ind w:right="142" w:firstLine="567"/>
        <w:jc w:val="both"/>
        <w:rPr>
          <w:szCs w:val="26"/>
        </w:rPr>
      </w:pPr>
      <w:r w:rsidRPr="003E79D8">
        <w:rPr>
          <w:szCs w:val="26"/>
        </w:rPr>
        <w:t xml:space="preserve">- соблюдение государственных технических регламентов и специальных требований по обеспечению нормативных расстояний от    выше перечисленных объектов до территорий жилых, общественно-деловых и рекреационных зон. </w:t>
      </w:r>
    </w:p>
    <w:p w:rsidR="003E79D8" w:rsidRPr="003E79D8" w:rsidRDefault="003E79D8" w:rsidP="003E79D8">
      <w:pPr>
        <w:pStyle w:val="a"/>
        <w:numPr>
          <w:ilvl w:val="0"/>
          <w:numId w:val="0"/>
        </w:numPr>
        <w:ind w:right="142" w:firstLine="567"/>
        <w:jc w:val="both"/>
        <w:rPr>
          <w:szCs w:val="26"/>
        </w:rPr>
      </w:pPr>
      <w:r w:rsidRPr="003E79D8">
        <w:rPr>
          <w:szCs w:val="26"/>
        </w:rPr>
        <w:t>- благоустройство с учетом технических и эксплуатационных характеристик территории в границах отвода сооружений и коммуникаций транспорта, инженерного оборудования и их санитарно-защитных зон за счет владельцев этих  коммуникаций.</w:t>
      </w:r>
    </w:p>
    <w:p w:rsidR="003E79D8" w:rsidRDefault="003E79D8" w:rsidP="003E79D8">
      <w:pPr>
        <w:pStyle w:val="afc"/>
        <w:ind w:right="142" w:firstLine="567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</w:p>
    <w:p w:rsidR="00894E24" w:rsidRPr="00682A65" w:rsidRDefault="00894E24" w:rsidP="00682A65">
      <w:pPr>
        <w:pStyle w:val="af0"/>
        <w:tabs>
          <w:tab w:val="left" w:pos="993"/>
        </w:tabs>
        <w:ind w:right="140" w:firstLine="567"/>
        <w:rPr>
          <w:szCs w:val="26"/>
        </w:rPr>
      </w:pPr>
    </w:p>
    <w:p w:rsidR="000E7AC4" w:rsidRDefault="000D0554" w:rsidP="00182624">
      <w:pPr>
        <w:pStyle w:val="1"/>
        <w:numPr>
          <w:ilvl w:val="0"/>
          <w:numId w:val="3"/>
        </w:numPr>
        <w:tabs>
          <w:tab w:val="left" w:pos="993"/>
        </w:tabs>
        <w:ind w:left="0" w:right="-2" w:firstLine="567"/>
        <w:rPr>
          <w:rFonts w:ascii="Times New Roman" w:hAnsi="Times New Roman" w:cs="Times New Roman"/>
          <w:sz w:val="26"/>
          <w:szCs w:val="26"/>
        </w:rPr>
      </w:pPr>
      <w:bookmarkStart w:id="8" w:name="_Toc452983672"/>
      <w:r w:rsidRPr="000D0554">
        <w:rPr>
          <w:rFonts w:ascii="Times New Roman" w:hAnsi="Times New Roman" w:cs="Times New Roman"/>
          <w:sz w:val="26"/>
          <w:szCs w:val="26"/>
        </w:rPr>
        <w:lastRenderedPageBreak/>
        <w:t xml:space="preserve">Сведения о местоположении объекта </w:t>
      </w:r>
      <w:r w:rsidR="00894E24">
        <w:rPr>
          <w:rFonts w:ascii="Times New Roman" w:hAnsi="Times New Roman" w:cs="Times New Roman"/>
          <w:sz w:val="26"/>
          <w:szCs w:val="26"/>
        </w:rPr>
        <w:t xml:space="preserve">местного </w:t>
      </w:r>
      <w:r w:rsidRPr="000D0554">
        <w:rPr>
          <w:rFonts w:ascii="Times New Roman" w:hAnsi="Times New Roman" w:cs="Times New Roman"/>
          <w:sz w:val="26"/>
          <w:szCs w:val="26"/>
        </w:rPr>
        <w:t>значения на территории</w:t>
      </w:r>
      <w:bookmarkEnd w:id="8"/>
    </w:p>
    <w:p w:rsidR="000D0554" w:rsidRPr="00963418" w:rsidRDefault="002F7F9E" w:rsidP="00963418">
      <w:pPr>
        <w:suppressAutoHyphens/>
        <w:autoSpaceDE w:val="0"/>
        <w:autoSpaceDN w:val="0"/>
        <w:adjustRightInd w:val="0"/>
        <w:spacing w:before="60"/>
        <w:ind w:right="140"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F7F9E">
        <w:rPr>
          <w:rFonts w:ascii="Times New Roman" w:hAnsi="Times New Roman"/>
          <w:sz w:val="26"/>
          <w:szCs w:val="26"/>
        </w:rPr>
        <w:t xml:space="preserve">В административном отношении участок строительства расположен на территории </w:t>
      </w:r>
      <w:proofErr w:type="spellStart"/>
      <w:r w:rsidR="003E79D8">
        <w:rPr>
          <w:rFonts w:ascii="Times New Roman" w:hAnsi="Times New Roman"/>
          <w:sz w:val="26"/>
          <w:szCs w:val="26"/>
        </w:rPr>
        <w:t>пгт</w:t>
      </w:r>
      <w:proofErr w:type="spellEnd"/>
      <w:r w:rsidR="003E79D8">
        <w:rPr>
          <w:rFonts w:ascii="Times New Roman" w:hAnsi="Times New Roman"/>
          <w:sz w:val="26"/>
          <w:szCs w:val="26"/>
        </w:rPr>
        <w:t>. Большая Мурта</w:t>
      </w:r>
      <w:r w:rsidRPr="002F7F9E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="003E79D8">
        <w:rPr>
          <w:rFonts w:ascii="Times New Roman" w:hAnsi="Times New Roman"/>
          <w:sz w:val="26"/>
          <w:szCs w:val="26"/>
        </w:rPr>
        <w:t>Большемуртинского</w:t>
      </w:r>
      <w:proofErr w:type="spellEnd"/>
      <w:r w:rsidRPr="002F7F9E">
        <w:rPr>
          <w:rFonts w:ascii="Times New Roman" w:hAnsi="Times New Roman"/>
          <w:sz w:val="26"/>
          <w:szCs w:val="26"/>
        </w:rPr>
        <w:t xml:space="preserve"> района, Красноярского края. Точка подключения проектируемой электрической сети - </w:t>
      </w:r>
      <w:r w:rsidR="00963418" w:rsidRPr="00963418">
        <w:rPr>
          <w:rFonts w:ascii="Times New Roman" w:hAnsi="Times New Roman" w:cs="Times New Roman"/>
          <w:color w:val="000000"/>
          <w:sz w:val="26"/>
          <w:szCs w:val="26"/>
        </w:rPr>
        <w:t>существующая опора №8, Л-3 от ТП10/0,4 №57-12-31 ф.57-12, на которой осуществляется ответвление и пер</w:t>
      </w:r>
      <w:r w:rsidR="00963418">
        <w:rPr>
          <w:rFonts w:ascii="Times New Roman" w:hAnsi="Times New Roman" w:cs="Times New Roman"/>
          <w:color w:val="000000"/>
          <w:sz w:val="26"/>
          <w:szCs w:val="26"/>
        </w:rPr>
        <w:t>еход из ВЛ-0,4 кВ в ВЛИ-0,4 кВ до жилого дома по адресу ул. Детдома 46.</w:t>
      </w:r>
    </w:p>
    <w:p w:rsidR="00C637E7" w:rsidRPr="00C637E7" w:rsidRDefault="00C637E7" w:rsidP="00C637E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bookmarkStart w:id="9" w:name="_Toc452983674"/>
      <w:r w:rsidRPr="00C637E7">
        <w:rPr>
          <w:rFonts w:ascii="Times New Roman" w:hAnsi="Times New Roman"/>
          <w:b/>
          <w:caps/>
          <w:sz w:val="26"/>
          <w:szCs w:val="26"/>
        </w:rPr>
        <w:t>3.1</w:t>
      </w:r>
      <w:r>
        <w:rPr>
          <w:rFonts w:ascii="Times New Roman" w:hAnsi="Times New Roman"/>
          <w:caps/>
          <w:sz w:val="26"/>
          <w:szCs w:val="26"/>
        </w:rPr>
        <w:t xml:space="preserve"> </w:t>
      </w:r>
      <w:bookmarkEnd w:id="9"/>
      <w:r w:rsidRPr="00C637E7">
        <w:rPr>
          <w:rFonts w:ascii="Times New Roman" w:hAnsi="Times New Roman"/>
          <w:b/>
          <w:sz w:val="26"/>
          <w:szCs w:val="26"/>
        </w:rPr>
        <w:t>Характеристики развития систем инженерно-технического обеспечения территории</w:t>
      </w:r>
      <w:r w:rsidRPr="00C637E7">
        <w:rPr>
          <w:rFonts w:ascii="Times New Roman" w:hAnsi="Times New Roman"/>
          <w:sz w:val="26"/>
          <w:szCs w:val="26"/>
        </w:rPr>
        <w:t xml:space="preserve"> </w:t>
      </w:r>
    </w:p>
    <w:p w:rsidR="00C637E7" w:rsidRDefault="00C637E7" w:rsidP="00C637E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182624" w:rsidRPr="00182624" w:rsidRDefault="00182624" w:rsidP="00C637E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82624">
        <w:rPr>
          <w:rFonts w:ascii="Times New Roman" w:hAnsi="Times New Roman"/>
          <w:sz w:val="26"/>
          <w:szCs w:val="26"/>
        </w:rPr>
        <w:t>Инженерно-техническое обеспечение прилегающих территорий обеспечивается существующими инженерными сетями и сооружениями.</w:t>
      </w:r>
    </w:p>
    <w:p w:rsidR="00182624" w:rsidRPr="00182624" w:rsidRDefault="00182624" w:rsidP="00C637E7">
      <w:pPr>
        <w:pStyle w:val="1"/>
        <w:pageBreakBefore w:val="0"/>
        <w:numPr>
          <w:ilvl w:val="1"/>
          <w:numId w:val="29"/>
        </w:numPr>
        <w:tabs>
          <w:tab w:val="left" w:pos="0"/>
        </w:tabs>
        <w:ind w:left="0" w:firstLine="567"/>
        <w:rPr>
          <w:rFonts w:ascii="Times New Roman" w:hAnsi="Times New Roman"/>
          <w:caps w:val="0"/>
          <w:sz w:val="26"/>
          <w:szCs w:val="26"/>
        </w:rPr>
      </w:pPr>
      <w:bookmarkStart w:id="10" w:name="_Toc452983675"/>
      <w:r w:rsidRPr="00182624">
        <w:rPr>
          <w:rFonts w:ascii="Times New Roman" w:hAnsi="Times New Roman"/>
          <w:caps w:val="0"/>
          <w:sz w:val="26"/>
          <w:szCs w:val="26"/>
        </w:rPr>
        <w:t>Характеристики развития системы транспортного обслуживания территории</w:t>
      </w:r>
      <w:bookmarkEnd w:id="10"/>
    </w:p>
    <w:p w:rsidR="00DF2739" w:rsidRPr="00DF2739" w:rsidRDefault="00DF2739" w:rsidP="00DF2739">
      <w:pPr>
        <w:pStyle w:val="afa"/>
        <w:spacing w:after="0" w:line="240" w:lineRule="auto"/>
        <w:ind w:left="0" w:right="140" w:firstLine="567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DF2739">
        <w:rPr>
          <w:rFonts w:ascii="Times New Roman" w:eastAsia="Calibri" w:hAnsi="Times New Roman" w:cs="Times New Roman"/>
          <w:sz w:val="26"/>
          <w:szCs w:val="26"/>
        </w:rPr>
        <w:t xml:space="preserve">Транспортная схема проектируемой территории выполнена согласно решениям генерального плана </w:t>
      </w:r>
      <w:proofErr w:type="spellStart"/>
      <w:r w:rsidR="00963418">
        <w:rPr>
          <w:rFonts w:ascii="Times New Roman" w:eastAsia="Calibri" w:hAnsi="Times New Roman" w:cs="Times New Roman"/>
          <w:sz w:val="26"/>
          <w:szCs w:val="26"/>
        </w:rPr>
        <w:t>пгт</w:t>
      </w:r>
      <w:proofErr w:type="spellEnd"/>
      <w:r w:rsidR="00963418">
        <w:rPr>
          <w:rFonts w:ascii="Times New Roman" w:eastAsia="Calibri" w:hAnsi="Times New Roman" w:cs="Times New Roman"/>
          <w:sz w:val="26"/>
          <w:szCs w:val="26"/>
        </w:rPr>
        <w:t>. Большая Мурта</w:t>
      </w:r>
      <w:r w:rsidRPr="00DF2739">
        <w:rPr>
          <w:rFonts w:ascii="Times New Roman" w:eastAsia="Calibri" w:hAnsi="Times New Roman" w:cs="Times New Roman"/>
          <w:sz w:val="26"/>
          <w:szCs w:val="26"/>
        </w:rPr>
        <w:t>.</w:t>
      </w:r>
    </w:p>
    <w:p w:rsidR="0069046C" w:rsidRPr="0069046C" w:rsidRDefault="0069046C" w:rsidP="00182624">
      <w:pPr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Работы необходимые для обслуживания электрических сетей выполняются в границах охранной зоны, согласно </w:t>
      </w:r>
      <w:r w:rsidRPr="0069046C">
        <w:rPr>
          <w:rFonts w:ascii="Times New Roman" w:hAnsi="Times New Roman" w:cs="Times New Roman"/>
          <w:sz w:val="26"/>
          <w:szCs w:val="26"/>
        </w:rPr>
        <w:t xml:space="preserve">Постановлению Правительства РФ от 24 февраля 2009 г. №160 «О порядке установления охранных зон объектов </w:t>
      </w:r>
      <w:proofErr w:type="spellStart"/>
      <w:r w:rsidRPr="0069046C">
        <w:rPr>
          <w:rFonts w:ascii="Times New Roman" w:hAnsi="Times New Roman" w:cs="Times New Roman"/>
          <w:sz w:val="26"/>
          <w:szCs w:val="26"/>
        </w:rPr>
        <w:t>электросетевого</w:t>
      </w:r>
      <w:proofErr w:type="spellEnd"/>
      <w:r w:rsidRPr="0069046C">
        <w:rPr>
          <w:rFonts w:ascii="Times New Roman" w:hAnsi="Times New Roman" w:cs="Times New Roman"/>
          <w:sz w:val="26"/>
          <w:szCs w:val="26"/>
        </w:rPr>
        <w:t xml:space="preserve"> хозяйства и особых условий использования земельных участков, расположенных в границах таких зон»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9F4BE6" w:rsidRPr="00182624" w:rsidRDefault="00182624" w:rsidP="009F229C">
      <w:pPr>
        <w:pStyle w:val="1"/>
        <w:numPr>
          <w:ilvl w:val="0"/>
          <w:numId w:val="3"/>
        </w:numPr>
        <w:tabs>
          <w:tab w:val="left" w:pos="993"/>
        </w:tabs>
        <w:ind w:left="0" w:right="-2" w:firstLine="567"/>
        <w:jc w:val="left"/>
        <w:rPr>
          <w:rFonts w:ascii="Times New Roman" w:hAnsi="Times New Roman" w:cs="Times New Roman"/>
          <w:sz w:val="26"/>
          <w:szCs w:val="26"/>
        </w:rPr>
      </w:pPr>
      <w:bookmarkStart w:id="11" w:name="_Toc452983676"/>
      <w:r w:rsidRPr="00182624">
        <w:rPr>
          <w:rFonts w:ascii="Times New Roman" w:hAnsi="Times New Roman"/>
          <w:sz w:val="26"/>
          <w:szCs w:val="26"/>
        </w:rPr>
        <w:lastRenderedPageBreak/>
        <w:t>Красные линии</w:t>
      </w:r>
      <w:bookmarkEnd w:id="11"/>
    </w:p>
    <w:p w:rsidR="00182624" w:rsidRPr="00182624" w:rsidRDefault="00182624" w:rsidP="00182624">
      <w:pPr>
        <w:pStyle w:val="af0"/>
        <w:tabs>
          <w:tab w:val="left" w:pos="993"/>
        </w:tabs>
        <w:ind w:right="140" w:firstLine="567"/>
        <w:rPr>
          <w:szCs w:val="26"/>
        </w:rPr>
      </w:pPr>
      <w:r w:rsidRPr="00182624">
        <w:rPr>
          <w:szCs w:val="26"/>
        </w:rPr>
        <w:t>В соответствии со статьей 42 Градостроительного кодекса Российской Федерации в составе основной части проекта планировки, которая подлежит утверждению, входит чертеж планировки, на котором отображаются красные линии.</w:t>
      </w:r>
    </w:p>
    <w:p w:rsidR="00182624" w:rsidRPr="00182624" w:rsidRDefault="00182624" w:rsidP="00182624">
      <w:pPr>
        <w:pStyle w:val="af0"/>
        <w:tabs>
          <w:tab w:val="left" w:pos="993"/>
        </w:tabs>
        <w:ind w:right="140" w:firstLine="567"/>
        <w:rPr>
          <w:szCs w:val="26"/>
        </w:rPr>
      </w:pPr>
      <w:r w:rsidRPr="00182624">
        <w:rPr>
          <w:szCs w:val="26"/>
        </w:rPr>
        <w:t>Красные линии - линии, которые обозначают существующие, планируемые (изменяемые, вновь образуемые) границы территорий общего пользования, границы земельных участков, на которых расположены линии электропередачи, линии связи (в том числе линейно-кабельные сооружения), трубопроводы, автомобильные дороги, железнодорожные линии и другие подобные сооружения (в ред. Федерального закона от 31.12.2005 N 210-ФЗ).</w:t>
      </w:r>
    </w:p>
    <w:p w:rsidR="00182624" w:rsidRPr="00182624" w:rsidRDefault="00182624" w:rsidP="00182624">
      <w:pPr>
        <w:pStyle w:val="af0"/>
        <w:tabs>
          <w:tab w:val="left" w:pos="993"/>
        </w:tabs>
        <w:ind w:right="140" w:firstLine="567"/>
        <w:rPr>
          <w:szCs w:val="26"/>
        </w:rPr>
      </w:pPr>
      <w:r w:rsidRPr="00182624">
        <w:rPr>
          <w:szCs w:val="26"/>
        </w:rPr>
        <w:t>На проектируемом участке красные линии устанавливаются по границам зоны строительства.</w:t>
      </w:r>
    </w:p>
    <w:p w:rsidR="00182624" w:rsidRPr="00182624" w:rsidRDefault="00182624" w:rsidP="00182624">
      <w:pPr>
        <w:pStyle w:val="af0"/>
        <w:tabs>
          <w:tab w:val="left" w:pos="993"/>
        </w:tabs>
        <w:ind w:right="140" w:firstLine="567"/>
        <w:rPr>
          <w:szCs w:val="26"/>
        </w:rPr>
      </w:pPr>
      <w:r w:rsidRPr="00182624">
        <w:rPr>
          <w:szCs w:val="26"/>
        </w:rPr>
        <w:t>Красные линии закреплены в МСК 167.</w:t>
      </w:r>
    </w:p>
    <w:p w:rsidR="00182624" w:rsidRPr="00182624" w:rsidRDefault="00182624" w:rsidP="00182624">
      <w:pPr>
        <w:pStyle w:val="af0"/>
        <w:tabs>
          <w:tab w:val="left" w:pos="993"/>
        </w:tabs>
        <w:ind w:right="140" w:firstLine="567"/>
        <w:jc w:val="right"/>
        <w:rPr>
          <w:szCs w:val="26"/>
        </w:rPr>
      </w:pPr>
      <w:r w:rsidRPr="00182624">
        <w:rPr>
          <w:szCs w:val="26"/>
        </w:rPr>
        <w:t>Таблица 1 - Каталог координат концевых и поворотных точек красных линий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08"/>
        <w:gridCol w:w="2106"/>
        <w:gridCol w:w="1868"/>
        <w:gridCol w:w="944"/>
        <w:gridCol w:w="1842"/>
        <w:gridCol w:w="2150"/>
      </w:tblGrid>
      <w:tr w:rsidR="00182624" w:rsidRPr="00182624" w:rsidTr="00182624">
        <w:trPr>
          <w:trHeight w:val="630"/>
          <w:tblHeader/>
          <w:jc w:val="center"/>
        </w:trPr>
        <w:tc>
          <w:tcPr>
            <w:tcW w:w="1008" w:type="dxa"/>
            <w:vAlign w:val="center"/>
            <w:hideMark/>
          </w:tcPr>
          <w:p w:rsidR="00182624" w:rsidRPr="00182624" w:rsidRDefault="00182624" w:rsidP="0018262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82624">
              <w:rPr>
                <w:rFonts w:ascii="Times New Roman" w:hAnsi="Times New Roman" w:cs="Times New Roman"/>
                <w:sz w:val="26"/>
                <w:szCs w:val="26"/>
              </w:rPr>
              <w:t>Номер точки</w:t>
            </w:r>
          </w:p>
        </w:tc>
        <w:tc>
          <w:tcPr>
            <w:tcW w:w="2106" w:type="dxa"/>
            <w:noWrap/>
            <w:vAlign w:val="center"/>
            <w:hideMark/>
          </w:tcPr>
          <w:p w:rsidR="00182624" w:rsidRPr="00182624" w:rsidRDefault="00182624" w:rsidP="0018262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82624">
              <w:rPr>
                <w:rFonts w:ascii="Times New Roman" w:hAnsi="Times New Roman" w:cs="Times New Roman"/>
                <w:sz w:val="26"/>
                <w:szCs w:val="26"/>
              </w:rPr>
              <w:t>Координата X</w:t>
            </w:r>
          </w:p>
        </w:tc>
        <w:tc>
          <w:tcPr>
            <w:tcW w:w="1868" w:type="dxa"/>
            <w:noWrap/>
            <w:vAlign w:val="center"/>
            <w:hideMark/>
          </w:tcPr>
          <w:p w:rsidR="00182624" w:rsidRPr="00182624" w:rsidRDefault="00182624" w:rsidP="0018262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82624">
              <w:rPr>
                <w:rFonts w:ascii="Times New Roman" w:hAnsi="Times New Roman" w:cs="Times New Roman"/>
                <w:sz w:val="26"/>
                <w:szCs w:val="26"/>
              </w:rPr>
              <w:t>Координата Y</w:t>
            </w:r>
          </w:p>
        </w:tc>
        <w:tc>
          <w:tcPr>
            <w:tcW w:w="944" w:type="dxa"/>
            <w:vAlign w:val="center"/>
            <w:hideMark/>
          </w:tcPr>
          <w:p w:rsidR="00182624" w:rsidRPr="00182624" w:rsidRDefault="00182624" w:rsidP="0018262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82624">
              <w:rPr>
                <w:rFonts w:ascii="Times New Roman" w:hAnsi="Times New Roman" w:cs="Times New Roman"/>
                <w:sz w:val="26"/>
                <w:szCs w:val="26"/>
              </w:rPr>
              <w:t>Номер точки</w:t>
            </w:r>
          </w:p>
        </w:tc>
        <w:tc>
          <w:tcPr>
            <w:tcW w:w="1842" w:type="dxa"/>
            <w:noWrap/>
            <w:vAlign w:val="center"/>
            <w:hideMark/>
          </w:tcPr>
          <w:p w:rsidR="00182624" w:rsidRPr="00182624" w:rsidRDefault="00182624" w:rsidP="0018262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82624">
              <w:rPr>
                <w:rFonts w:ascii="Times New Roman" w:hAnsi="Times New Roman" w:cs="Times New Roman"/>
                <w:sz w:val="26"/>
                <w:szCs w:val="26"/>
              </w:rPr>
              <w:t>Координата X</w:t>
            </w:r>
          </w:p>
        </w:tc>
        <w:tc>
          <w:tcPr>
            <w:tcW w:w="2150" w:type="dxa"/>
            <w:noWrap/>
            <w:vAlign w:val="center"/>
            <w:hideMark/>
          </w:tcPr>
          <w:p w:rsidR="00182624" w:rsidRPr="00182624" w:rsidRDefault="00182624" w:rsidP="0018262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82624">
              <w:rPr>
                <w:rFonts w:ascii="Times New Roman" w:hAnsi="Times New Roman" w:cs="Times New Roman"/>
                <w:sz w:val="26"/>
                <w:szCs w:val="26"/>
              </w:rPr>
              <w:t>Координата Y</w:t>
            </w:r>
          </w:p>
        </w:tc>
      </w:tr>
      <w:tr w:rsidR="00963418" w:rsidRPr="00182624" w:rsidTr="00B51805">
        <w:trPr>
          <w:trHeight w:val="315"/>
          <w:jc w:val="center"/>
        </w:trPr>
        <w:tc>
          <w:tcPr>
            <w:tcW w:w="1008" w:type="dxa"/>
            <w:noWrap/>
            <w:vAlign w:val="center"/>
            <w:hideMark/>
          </w:tcPr>
          <w:p w:rsidR="00963418" w:rsidRPr="00182624" w:rsidRDefault="00963418" w:rsidP="0018262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8262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06" w:type="dxa"/>
            <w:noWrap/>
            <w:hideMark/>
          </w:tcPr>
          <w:p w:rsidR="00963418" w:rsidRPr="00963418" w:rsidRDefault="00963418" w:rsidP="00963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63418">
              <w:rPr>
                <w:rFonts w:ascii="Times New Roman" w:hAnsi="Times New Roman" w:cs="Times New Roman"/>
                <w:sz w:val="26"/>
                <w:szCs w:val="26"/>
              </w:rPr>
              <w:t>730861,52</w:t>
            </w:r>
          </w:p>
        </w:tc>
        <w:tc>
          <w:tcPr>
            <w:tcW w:w="1868" w:type="dxa"/>
            <w:noWrap/>
            <w:hideMark/>
          </w:tcPr>
          <w:p w:rsidR="00963418" w:rsidRPr="00963418" w:rsidRDefault="00963418" w:rsidP="00963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63418">
              <w:rPr>
                <w:rFonts w:ascii="Times New Roman" w:hAnsi="Times New Roman" w:cs="Times New Roman"/>
                <w:sz w:val="26"/>
                <w:szCs w:val="26"/>
              </w:rPr>
              <w:t>115437,75</w:t>
            </w:r>
          </w:p>
        </w:tc>
        <w:tc>
          <w:tcPr>
            <w:tcW w:w="944" w:type="dxa"/>
            <w:noWrap/>
            <w:vAlign w:val="center"/>
          </w:tcPr>
          <w:p w:rsidR="00963418" w:rsidRPr="00963418" w:rsidRDefault="00197969" w:rsidP="00963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842" w:type="dxa"/>
            <w:noWrap/>
          </w:tcPr>
          <w:p w:rsidR="00963418" w:rsidRPr="00963418" w:rsidRDefault="00963418" w:rsidP="00963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63418">
              <w:rPr>
                <w:rFonts w:ascii="Times New Roman" w:hAnsi="Times New Roman" w:cs="Times New Roman"/>
                <w:sz w:val="26"/>
                <w:szCs w:val="26"/>
              </w:rPr>
              <w:t>730624,04</w:t>
            </w:r>
          </w:p>
        </w:tc>
        <w:tc>
          <w:tcPr>
            <w:tcW w:w="2150" w:type="dxa"/>
            <w:noWrap/>
          </w:tcPr>
          <w:p w:rsidR="00963418" w:rsidRPr="00963418" w:rsidRDefault="00963418" w:rsidP="00963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63418">
              <w:rPr>
                <w:rFonts w:ascii="Times New Roman" w:hAnsi="Times New Roman" w:cs="Times New Roman"/>
                <w:sz w:val="26"/>
                <w:szCs w:val="26"/>
              </w:rPr>
              <w:t>115477,16</w:t>
            </w:r>
          </w:p>
        </w:tc>
      </w:tr>
      <w:tr w:rsidR="00963418" w:rsidRPr="00182624" w:rsidTr="00B51805">
        <w:trPr>
          <w:trHeight w:val="315"/>
          <w:jc w:val="center"/>
        </w:trPr>
        <w:tc>
          <w:tcPr>
            <w:tcW w:w="1008" w:type="dxa"/>
            <w:noWrap/>
            <w:vAlign w:val="center"/>
            <w:hideMark/>
          </w:tcPr>
          <w:p w:rsidR="00963418" w:rsidRPr="00182624" w:rsidRDefault="00963418" w:rsidP="0018262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8262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106" w:type="dxa"/>
            <w:noWrap/>
            <w:hideMark/>
          </w:tcPr>
          <w:p w:rsidR="00963418" w:rsidRPr="00963418" w:rsidRDefault="00963418" w:rsidP="00963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63418">
              <w:rPr>
                <w:rFonts w:ascii="Times New Roman" w:hAnsi="Times New Roman" w:cs="Times New Roman"/>
                <w:sz w:val="26"/>
                <w:szCs w:val="26"/>
              </w:rPr>
              <w:t>730861,50</w:t>
            </w:r>
          </w:p>
        </w:tc>
        <w:tc>
          <w:tcPr>
            <w:tcW w:w="1868" w:type="dxa"/>
            <w:noWrap/>
            <w:hideMark/>
          </w:tcPr>
          <w:p w:rsidR="00963418" w:rsidRPr="00963418" w:rsidRDefault="00963418" w:rsidP="00963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63418">
              <w:rPr>
                <w:rFonts w:ascii="Times New Roman" w:hAnsi="Times New Roman" w:cs="Times New Roman"/>
                <w:sz w:val="26"/>
                <w:szCs w:val="26"/>
              </w:rPr>
              <w:t>115447,32</w:t>
            </w:r>
          </w:p>
        </w:tc>
        <w:tc>
          <w:tcPr>
            <w:tcW w:w="944" w:type="dxa"/>
            <w:noWrap/>
            <w:vAlign w:val="center"/>
          </w:tcPr>
          <w:p w:rsidR="00963418" w:rsidRPr="00963418" w:rsidRDefault="00197969" w:rsidP="00963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842" w:type="dxa"/>
            <w:noWrap/>
          </w:tcPr>
          <w:p w:rsidR="00963418" w:rsidRPr="00963418" w:rsidRDefault="00963418" w:rsidP="00963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63418">
              <w:rPr>
                <w:rFonts w:ascii="Times New Roman" w:hAnsi="Times New Roman" w:cs="Times New Roman"/>
                <w:sz w:val="26"/>
                <w:szCs w:val="26"/>
              </w:rPr>
              <w:t>730727,06</w:t>
            </w:r>
          </w:p>
        </w:tc>
        <w:tc>
          <w:tcPr>
            <w:tcW w:w="2150" w:type="dxa"/>
            <w:noWrap/>
          </w:tcPr>
          <w:p w:rsidR="00963418" w:rsidRPr="00963418" w:rsidRDefault="00963418" w:rsidP="00963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63418">
              <w:rPr>
                <w:rFonts w:ascii="Times New Roman" w:hAnsi="Times New Roman" w:cs="Times New Roman"/>
                <w:sz w:val="26"/>
                <w:szCs w:val="26"/>
              </w:rPr>
              <w:t>115477,05</w:t>
            </w:r>
          </w:p>
        </w:tc>
      </w:tr>
      <w:tr w:rsidR="00963418" w:rsidRPr="00182624" w:rsidTr="00B51805">
        <w:trPr>
          <w:trHeight w:val="315"/>
          <w:jc w:val="center"/>
        </w:trPr>
        <w:tc>
          <w:tcPr>
            <w:tcW w:w="1008" w:type="dxa"/>
            <w:noWrap/>
            <w:vAlign w:val="center"/>
            <w:hideMark/>
          </w:tcPr>
          <w:p w:rsidR="00963418" w:rsidRPr="00182624" w:rsidRDefault="00963418" w:rsidP="0018262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8262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106" w:type="dxa"/>
            <w:noWrap/>
            <w:hideMark/>
          </w:tcPr>
          <w:p w:rsidR="00963418" w:rsidRPr="00963418" w:rsidRDefault="00963418" w:rsidP="00963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63418">
              <w:rPr>
                <w:rFonts w:ascii="Times New Roman" w:hAnsi="Times New Roman" w:cs="Times New Roman"/>
                <w:sz w:val="26"/>
                <w:szCs w:val="26"/>
              </w:rPr>
              <w:t>730805,22</w:t>
            </w:r>
          </w:p>
        </w:tc>
        <w:tc>
          <w:tcPr>
            <w:tcW w:w="1868" w:type="dxa"/>
            <w:noWrap/>
            <w:hideMark/>
          </w:tcPr>
          <w:p w:rsidR="00963418" w:rsidRPr="00963418" w:rsidRDefault="00963418" w:rsidP="00963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63418">
              <w:rPr>
                <w:rFonts w:ascii="Times New Roman" w:hAnsi="Times New Roman" w:cs="Times New Roman"/>
                <w:sz w:val="26"/>
                <w:szCs w:val="26"/>
              </w:rPr>
              <w:t>115484,66</w:t>
            </w:r>
          </w:p>
        </w:tc>
        <w:tc>
          <w:tcPr>
            <w:tcW w:w="944" w:type="dxa"/>
            <w:noWrap/>
            <w:vAlign w:val="center"/>
          </w:tcPr>
          <w:p w:rsidR="00963418" w:rsidRPr="00963418" w:rsidRDefault="00197969" w:rsidP="00963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842" w:type="dxa"/>
            <w:noWrap/>
          </w:tcPr>
          <w:p w:rsidR="00963418" w:rsidRPr="00963418" w:rsidRDefault="00963418" w:rsidP="00963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63418">
              <w:rPr>
                <w:rFonts w:ascii="Times New Roman" w:hAnsi="Times New Roman" w:cs="Times New Roman"/>
                <w:sz w:val="26"/>
                <w:szCs w:val="26"/>
              </w:rPr>
              <w:t>730802,75</w:t>
            </w:r>
          </w:p>
        </w:tc>
        <w:tc>
          <w:tcPr>
            <w:tcW w:w="2150" w:type="dxa"/>
            <w:noWrap/>
          </w:tcPr>
          <w:p w:rsidR="00963418" w:rsidRPr="00963418" w:rsidRDefault="00963418" w:rsidP="00963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63418">
              <w:rPr>
                <w:rFonts w:ascii="Times New Roman" w:hAnsi="Times New Roman" w:cs="Times New Roman"/>
                <w:sz w:val="26"/>
                <w:szCs w:val="26"/>
              </w:rPr>
              <w:t>115476,74</w:t>
            </w:r>
          </w:p>
        </w:tc>
      </w:tr>
      <w:tr w:rsidR="00197969" w:rsidRPr="00182624" w:rsidTr="00A44AC3">
        <w:trPr>
          <w:trHeight w:val="315"/>
          <w:jc w:val="center"/>
        </w:trPr>
        <w:tc>
          <w:tcPr>
            <w:tcW w:w="1008" w:type="dxa"/>
            <w:noWrap/>
            <w:vAlign w:val="center"/>
            <w:hideMark/>
          </w:tcPr>
          <w:p w:rsidR="00197969" w:rsidRPr="00182624" w:rsidRDefault="00197969" w:rsidP="0018262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82624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106" w:type="dxa"/>
            <w:noWrap/>
            <w:hideMark/>
          </w:tcPr>
          <w:p w:rsidR="00197969" w:rsidRPr="00963418" w:rsidRDefault="00197969" w:rsidP="00963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63418">
              <w:rPr>
                <w:rFonts w:ascii="Times New Roman" w:hAnsi="Times New Roman" w:cs="Times New Roman"/>
                <w:sz w:val="26"/>
                <w:szCs w:val="26"/>
              </w:rPr>
              <w:t>730624,11</w:t>
            </w:r>
          </w:p>
        </w:tc>
        <w:tc>
          <w:tcPr>
            <w:tcW w:w="1868" w:type="dxa"/>
            <w:noWrap/>
            <w:hideMark/>
          </w:tcPr>
          <w:p w:rsidR="00197969" w:rsidRPr="00963418" w:rsidRDefault="00197969" w:rsidP="00963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63418">
              <w:rPr>
                <w:rFonts w:ascii="Times New Roman" w:hAnsi="Times New Roman" w:cs="Times New Roman"/>
                <w:sz w:val="26"/>
                <w:szCs w:val="26"/>
              </w:rPr>
              <w:t>115485,16</w:t>
            </w:r>
          </w:p>
        </w:tc>
        <w:tc>
          <w:tcPr>
            <w:tcW w:w="4936" w:type="dxa"/>
            <w:gridSpan w:val="3"/>
            <w:noWrap/>
            <w:vAlign w:val="center"/>
          </w:tcPr>
          <w:p w:rsidR="00197969" w:rsidRPr="00963418" w:rsidRDefault="00197969" w:rsidP="0096341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:rsidR="009F229C" w:rsidRPr="00182624" w:rsidRDefault="00182624" w:rsidP="002B3AE9">
      <w:pPr>
        <w:pStyle w:val="1"/>
        <w:numPr>
          <w:ilvl w:val="0"/>
          <w:numId w:val="3"/>
        </w:numPr>
        <w:tabs>
          <w:tab w:val="left" w:pos="993"/>
        </w:tabs>
        <w:ind w:left="0" w:right="-2" w:firstLine="567"/>
        <w:jc w:val="left"/>
        <w:rPr>
          <w:rFonts w:ascii="Times New Roman" w:hAnsi="Times New Roman" w:cs="Times New Roman"/>
          <w:sz w:val="26"/>
          <w:szCs w:val="26"/>
        </w:rPr>
      </w:pPr>
      <w:bookmarkStart w:id="12" w:name="_Toc452983677"/>
      <w:r w:rsidRPr="00182624">
        <w:rPr>
          <w:rFonts w:ascii="Times New Roman" w:hAnsi="Times New Roman"/>
          <w:sz w:val="26"/>
          <w:szCs w:val="26"/>
        </w:rPr>
        <w:lastRenderedPageBreak/>
        <w:t xml:space="preserve">Технические параметры объекта </w:t>
      </w:r>
      <w:r w:rsidR="009E1104">
        <w:rPr>
          <w:rFonts w:ascii="Times New Roman" w:hAnsi="Times New Roman"/>
          <w:sz w:val="26"/>
          <w:szCs w:val="26"/>
        </w:rPr>
        <w:t xml:space="preserve">местного </w:t>
      </w:r>
      <w:r w:rsidRPr="00182624">
        <w:rPr>
          <w:rFonts w:ascii="Times New Roman" w:hAnsi="Times New Roman"/>
          <w:sz w:val="26"/>
          <w:szCs w:val="26"/>
        </w:rPr>
        <w:t>значения</w:t>
      </w:r>
      <w:bookmarkEnd w:id="12"/>
    </w:p>
    <w:p w:rsidR="0005631E" w:rsidRPr="0005631E" w:rsidRDefault="0005631E" w:rsidP="0005631E">
      <w:pPr>
        <w:autoSpaceDE w:val="0"/>
        <w:autoSpaceDN w:val="0"/>
        <w:adjustRightInd w:val="0"/>
        <w:ind w:right="140"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5631E">
        <w:rPr>
          <w:rFonts w:ascii="Times New Roman" w:hAnsi="Times New Roman" w:cs="Times New Roman"/>
          <w:color w:val="000000"/>
          <w:sz w:val="26"/>
          <w:szCs w:val="26"/>
        </w:rPr>
        <w:t>Класс напряжения: 0,4 кВ.</w:t>
      </w:r>
    </w:p>
    <w:p w:rsidR="0005631E" w:rsidRPr="0005631E" w:rsidRDefault="0005631E" w:rsidP="0005631E">
      <w:pPr>
        <w:autoSpaceDE w:val="0"/>
        <w:autoSpaceDN w:val="0"/>
        <w:adjustRightInd w:val="0"/>
        <w:ind w:right="140"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5631E">
        <w:rPr>
          <w:rFonts w:ascii="Times New Roman" w:hAnsi="Times New Roman" w:cs="Times New Roman"/>
          <w:color w:val="000000"/>
          <w:sz w:val="26"/>
          <w:szCs w:val="26"/>
        </w:rPr>
        <w:t xml:space="preserve">Категория потребителей по надежности </w:t>
      </w:r>
      <w:proofErr w:type="spellStart"/>
      <w:r w:rsidRPr="0005631E">
        <w:rPr>
          <w:rFonts w:ascii="Times New Roman" w:hAnsi="Times New Roman" w:cs="Times New Roman"/>
          <w:color w:val="000000"/>
          <w:sz w:val="26"/>
          <w:szCs w:val="26"/>
        </w:rPr>
        <w:t>эл</w:t>
      </w:r>
      <w:proofErr w:type="spellEnd"/>
      <w:r w:rsidRPr="0005631E">
        <w:rPr>
          <w:rFonts w:ascii="Times New Roman" w:hAnsi="Times New Roman" w:cs="Times New Roman"/>
          <w:color w:val="000000"/>
          <w:sz w:val="26"/>
          <w:szCs w:val="26"/>
        </w:rPr>
        <w:t>. снабжения:  III.</w:t>
      </w:r>
    </w:p>
    <w:p w:rsidR="0005631E" w:rsidRPr="0005631E" w:rsidRDefault="0005631E" w:rsidP="0005631E">
      <w:pPr>
        <w:autoSpaceDE w:val="0"/>
        <w:autoSpaceDN w:val="0"/>
        <w:adjustRightInd w:val="0"/>
        <w:spacing w:before="24"/>
        <w:ind w:right="140"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5631E">
        <w:rPr>
          <w:rFonts w:ascii="Times New Roman" w:hAnsi="Times New Roman" w:cs="Times New Roman"/>
          <w:color w:val="000000"/>
          <w:sz w:val="26"/>
          <w:szCs w:val="26"/>
        </w:rPr>
        <w:t xml:space="preserve">Расчетная мощность </w:t>
      </w:r>
      <w:proofErr w:type="spellStart"/>
      <w:r w:rsidRPr="0005631E">
        <w:rPr>
          <w:rFonts w:ascii="Times New Roman" w:hAnsi="Times New Roman" w:cs="Times New Roman"/>
          <w:color w:val="000000"/>
          <w:sz w:val="26"/>
          <w:szCs w:val="26"/>
        </w:rPr>
        <w:t>энергопринимающих</w:t>
      </w:r>
      <w:proofErr w:type="spellEnd"/>
      <w:r w:rsidRPr="0005631E">
        <w:rPr>
          <w:rFonts w:ascii="Times New Roman" w:hAnsi="Times New Roman" w:cs="Times New Roman"/>
          <w:color w:val="000000"/>
          <w:sz w:val="26"/>
          <w:szCs w:val="26"/>
        </w:rPr>
        <w:t xml:space="preserve"> устройств составляет 15 кВт.</w:t>
      </w:r>
    </w:p>
    <w:p w:rsidR="0005631E" w:rsidRPr="0005631E" w:rsidRDefault="0005631E" w:rsidP="0005631E">
      <w:pPr>
        <w:autoSpaceDE w:val="0"/>
        <w:autoSpaceDN w:val="0"/>
        <w:adjustRightInd w:val="0"/>
        <w:spacing w:before="24"/>
        <w:ind w:right="140"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5631E">
        <w:rPr>
          <w:rFonts w:ascii="Times New Roman" w:hAnsi="Times New Roman" w:cs="Times New Roman"/>
          <w:color w:val="000000"/>
          <w:sz w:val="26"/>
          <w:szCs w:val="26"/>
        </w:rPr>
        <w:t>Длина проектируемой воздушной линии электропередачи (ВЛИ) 0,4 кВ в плане - 245 м.</w:t>
      </w:r>
    </w:p>
    <w:p w:rsidR="0005631E" w:rsidRPr="0005631E" w:rsidRDefault="0005631E" w:rsidP="0005631E">
      <w:pPr>
        <w:suppressAutoHyphens/>
        <w:autoSpaceDE w:val="0"/>
        <w:autoSpaceDN w:val="0"/>
        <w:adjustRightInd w:val="0"/>
        <w:spacing w:before="60"/>
        <w:ind w:right="140"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5631E">
        <w:rPr>
          <w:rFonts w:ascii="Times New Roman" w:hAnsi="Times New Roman" w:cs="Times New Roman"/>
          <w:color w:val="000000"/>
          <w:sz w:val="26"/>
          <w:szCs w:val="26"/>
        </w:rPr>
        <w:t xml:space="preserve">Точкой подключения является существующая опора №8, Л-3 от ТП10/0,4 №57-12-31 ф.57-12, на которой осуществляется ответвление и переход из ВЛ-0,4 кВ в ВЛИ-0,4 кВ. Проектируемая ВЛИ-0,4 кВ следует на деревянных опорах с </w:t>
      </w:r>
      <w:proofErr w:type="spellStart"/>
      <w:r w:rsidRPr="0005631E">
        <w:rPr>
          <w:rFonts w:ascii="Times New Roman" w:hAnsi="Times New Roman" w:cs="Times New Roman"/>
          <w:color w:val="000000"/>
          <w:sz w:val="26"/>
          <w:szCs w:val="26"/>
        </w:rPr>
        <w:t>жб</w:t>
      </w:r>
      <w:proofErr w:type="spellEnd"/>
      <w:r w:rsidRPr="0005631E">
        <w:rPr>
          <w:rFonts w:ascii="Times New Roman" w:hAnsi="Times New Roman" w:cs="Times New Roman"/>
          <w:color w:val="000000"/>
          <w:sz w:val="26"/>
          <w:szCs w:val="26"/>
        </w:rPr>
        <w:t xml:space="preserve"> приставками. </w:t>
      </w:r>
      <w:proofErr w:type="gramStart"/>
      <w:r w:rsidRPr="0005631E">
        <w:rPr>
          <w:rFonts w:ascii="Times New Roman" w:hAnsi="Times New Roman" w:cs="Times New Roman"/>
          <w:color w:val="000000"/>
          <w:sz w:val="26"/>
          <w:szCs w:val="26"/>
        </w:rPr>
        <w:t>Проектируемая</w:t>
      </w:r>
      <w:proofErr w:type="gramEnd"/>
      <w:r w:rsidRPr="0005631E">
        <w:rPr>
          <w:rFonts w:ascii="Times New Roman" w:hAnsi="Times New Roman" w:cs="Times New Roman"/>
          <w:color w:val="000000"/>
          <w:sz w:val="26"/>
          <w:szCs w:val="26"/>
        </w:rPr>
        <w:t xml:space="preserve"> ВЛИ-0,4 кВ выполнена проводом СИП-2 3х50+1х50.</w:t>
      </w:r>
    </w:p>
    <w:p w:rsidR="0005631E" w:rsidRPr="0005631E" w:rsidRDefault="0005631E" w:rsidP="0005631E">
      <w:pPr>
        <w:suppressLineNumbers/>
        <w:suppressAutoHyphens/>
        <w:spacing w:before="120"/>
        <w:ind w:right="14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5631E">
        <w:rPr>
          <w:rFonts w:ascii="Times New Roman" w:hAnsi="Times New Roman" w:cs="Times New Roman"/>
          <w:sz w:val="26"/>
          <w:szCs w:val="26"/>
        </w:rPr>
        <w:t xml:space="preserve">Под пропускной способностью линии понимается максимальная передаваемая по линии мощность, которая может быть передана без ограничения длительности режима передачи электроэнергии и при соблюдении всех требований эксплуатации: </w:t>
      </w:r>
    </w:p>
    <w:p w:rsidR="0005631E" w:rsidRPr="0005631E" w:rsidRDefault="0005631E" w:rsidP="0005631E">
      <w:pPr>
        <w:suppressLineNumbers/>
        <w:suppressAutoHyphens/>
        <w:spacing w:before="60"/>
        <w:ind w:right="14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5631E">
        <w:rPr>
          <w:rFonts w:ascii="Times New Roman" w:hAnsi="Times New Roman" w:cs="Times New Roman"/>
          <w:sz w:val="26"/>
          <w:szCs w:val="26"/>
        </w:rPr>
        <w:t>-ограничения плотности тока в проводах;</w:t>
      </w:r>
    </w:p>
    <w:p w:rsidR="0005631E" w:rsidRPr="0005631E" w:rsidRDefault="0005631E" w:rsidP="0005631E">
      <w:pPr>
        <w:suppressAutoHyphens/>
        <w:spacing w:before="60"/>
        <w:ind w:right="14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5631E">
        <w:rPr>
          <w:rFonts w:ascii="Times New Roman" w:hAnsi="Times New Roman" w:cs="Times New Roman"/>
          <w:sz w:val="26"/>
          <w:szCs w:val="26"/>
        </w:rPr>
        <w:t xml:space="preserve">-ограничения колебаний напряжения; </w:t>
      </w:r>
    </w:p>
    <w:p w:rsidR="0005631E" w:rsidRPr="0005631E" w:rsidRDefault="0005631E" w:rsidP="0005631E">
      <w:pPr>
        <w:suppressAutoHyphens/>
        <w:spacing w:before="60"/>
        <w:ind w:right="14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5631E">
        <w:rPr>
          <w:rFonts w:ascii="Times New Roman" w:hAnsi="Times New Roman" w:cs="Times New Roman"/>
          <w:sz w:val="26"/>
          <w:szCs w:val="26"/>
        </w:rPr>
        <w:t>-обеспечения устойчивости режима.</w:t>
      </w:r>
    </w:p>
    <w:p w:rsidR="0005631E" w:rsidRPr="0005631E" w:rsidRDefault="0005631E" w:rsidP="0005631E">
      <w:pPr>
        <w:suppressAutoHyphens/>
        <w:autoSpaceDE w:val="0"/>
        <w:autoSpaceDN w:val="0"/>
        <w:adjustRightInd w:val="0"/>
        <w:spacing w:before="120"/>
        <w:ind w:right="14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5631E">
        <w:rPr>
          <w:rFonts w:ascii="Times New Roman" w:hAnsi="Times New Roman" w:cs="Times New Roman"/>
          <w:sz w:val="26"/>
          <w:szCs w:val="26"/>
        </w:rPr>
        <w:t>Основными технологическими операциями данного линейного объекта является транспортировка (передача) электроэнергии.</w:t>
      </w:r>
    </w:p>
    <w:p w:rsidR="00581C58" w:rsidRPr="00581C58" w:rsidRDefault="00581C58" w:rsidP="00581C58"/>
    <w:p w:rsidR="0098402A" w:rsidRDefault="00B1076F" w:rsidP="004C7DB5">
      <w:pPr>
        <w:pStyle w:val="1"/>
        <w:keepLines w:val="0"/>
        <w:numPr>
          <w:ilvl w:val="0"/>
          <w:numId w:val="0"/>
        </w:numPr>
        <w:tabs>
          <w:tab w:val="left" w:pos="993"/>
        </w:tabs>
        <w:spacing w:before="2520" w:after="240" w:line="6000" w:lineRule="exact"/>
        <w:ind w:right="-2" w:firstLine="567"/>
        <w:jc w:val="center"/>
        <w:rPr>
          <w:rFonts w:ascii="Times New Roman" w:hAnsi="Times New Roman" w:cs="Times New Roman"/>
          <w:sz w:val="26"/>
          <w:szCs w:val="26"/>
        </w:rPr>
        <w:sectPr w:rsidR="0098402A" w:rsidSect="0044101A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 w:code="9"/>
          <w:pgMar w:top="284" w:right="567" w:bottom="284" w:left="1418" w:header="340" w:footer="1304" w:gutter="0"/>
          <w:cols w:space="708"/>
          <w:titlePg/>
          <w:docGrid w:linePitch="360"/>
        </w:sectPr>
      </w:pPr>
      <w:bookmarkStart w:id="13" w:name="_Toc433704240"/>
      <w:bookmarkStart w:id="14" w:name="_Toc452983678"/>
      <w:r w:rsidRPr="005B6EEE">
        <w:rPr>
          <w:rFonts w:ascii="Times New Roman" w:hAnsi="Times New Roman" w:cs="Times New Roman"/>
          <w:sz w:val="26"/>
          <w:szCs w:val="26"/>
        </w:rPr>
        <w:lastRenderedPageBreak/>
        <w:t>ТЕКСТОВЫЕ ПРИЛОЖЕНИЯ</w:t>
      </w:r>
      <w:bookmarkEnd w:id="13"/>
      <w:bookmarkEnd w:id="14"/>
    </w:p>
    <w:p w:rsidR="00DB0D12" w:rsidRPr="00DB0D12" w:rsidRDefault="001B0764" w:rsidP="00DB0D12">
      <w:pPr>
        <w:pStyle w:val="1"/>
        <w:numPr>
          <w:ilvl w:val="0"/>
          <w:numId w:val="0"/>
        </w:numPr>
        <w:tabs>
          <w:tab w:val="left" w:pos="993"/>
        </w:tabs>
        <w:ind w:right="-2" w:firstLine="567"/>
        <w:jc w:val="right"/>
      </w:pPr>
      <w:bookmarkStart w:id="15" w:name="_Toc452983679"/>
      <w:r w:rsidRPr="001B0764">
        <w:lastRenderedPageBreak/>
        <w:t xml:space="preserve">Приложение А </w:t>
      </w:r>
      <w:bookmarkEnd w:id="15"/>
      <w:r w:rsidR="00F8660A">
        <w:t>Распоряжение</w:t>
      </w:r>
      <w:r w:rsidR="00DB0D12">
        <w:t xml:space="preserve"> </w:t>
      </w:r>
    </w:p>
    <w:p w:rsidR="000A3ADD" w:rsidRDefault="000A3ADD" w:rsidP="000A3ADD"/>
    <w:p w:rsidR="0098402A" w:rsidRDefault="00246D8A" w:rsidP="0098402A">
      <w:pPr>
        <w:pStyle w:val="af0"/>
        <w:ind w:right="-2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972698" cy="8524875"/>
            <wp:effectExtent l="19050" t="0" r="9002" b="0"/>
            <wp:docPr id="3" name="Рисунок 1" descr="D:\Documents and Settings\masjutina\Рабочий стол\ПОЛИНА!!!!!\СибГК\ППТ и МТ крэк\17 Большая Мурта\Рабочая текст\I том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masjutina\Рабочий стол\ПОЛИНА!!!!!\СибГК\ППТ и МТ крэк\17 Большая Мурта\Рабочая текст\I том\0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698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02A" w:rsidRDefault="0098402A" w:rsidP="0098402A">
      <w:pPr>
        <w:pStyle w:val="af0"/>
        <w:ind w:right="-2" w:firstLine="0"/>
      </w:pPr>
    </w:p>
    <w:p w:rsidR="00FD3907" w:rsidRDefault="00FD3907" w:rsidP="00FD3907"/>
    <w:p w:rsidR="00246D8A" w:rsidRDefault="00246D8A" w:rsidP="00FD3907"/>
    <w:p w:rsidR="00246D8A" w:rsidRPr="00FD3907" w:rsidRDefault="00246D8A" w:rsidP="00FD3907">
      <w:r>
        <w:rPr>
          <w:noProof/>
          <w:lang w:eastAsia="ru-RU"/>
        </w:rPr>
        <w:lastRenderedPageBreak/>
        <w:drawing>
          <wp:inline distT="0" distB="0" distL="0" distR="0">
            <wp:extent cx="6659880" cy="9505695"/>
            <wp:effectExtent l="19050" t="0" r="7620" b="0"/>
            <wp:docPr id="5" name="Рисунок 2" descr="D:\Documents and Settings\masjutina\Рабочий стол\ПОЛИНА!!!!!\СибГК\ППТ и МТ крэк\17 Большая Мурта\Рабочая текст\I том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masjutina\Рабочий стол\ПОЛИНА!!!!!\СибГК\ППТ и МТ крэк\17 Большая Мурта\Рабочая текст\I том\0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50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6D8A" w:rsidRPr="00FD3907" w:rsidSect="0044101A">
      <w:headerReference w:type="default" r:id="rId25"/>
      <w:footerReference w:type="default" r:id="rId26"/>
      <w:headerReference w:type="first" r:id="rId27"/>
      <w:footerReference w:type="first" r:id="rId28"/>
      <w:pgSz w:w="11906" w:h="16838" w:code="9"/>
      <w:pgMar w:top="284" w:right="284" w:bottom="284" w:left="1134" w:header="340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12F4" w:rsidRDefault="00C112F4" w:rsidP="00664FD8">
      <w:pPr>
        <w:spacing w:after="0" w:line="240" w:lineRule="auto"/>
      </w:pPr>
      <w:r>
        <w:separator/>
      </w:r>
    </w:p>
  </w:endnote>
  <w:endnote w:type="continuationSeparator" w:id="0">
    <w:p w:rsidR="00C112F4" w:rsidRDefault="00C112F4" w:rsidP="00664F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8"/>
      <w:tblpPr w:vertAnchor="page" w:horzAnchor="page" w:tblpX="1135" w:tblpY="15707"/>
      <w:tblW w:w="10490" w:type="dxa"/>
      <w:tblLayout w:type="fixed"/>
      <w:tblCellMar>
        <w:left w:w="0" w:type="dxa"/>
        <w:right w:w="0" w:type="dxa"/>
      </w:tblCellMar>
      <w:tblLook w:val="04A0"/>
    </w:tblPr>
    <w:tblGrid>
      <w:gridCol w:w="776"/>
      <w:gridCol w:w="777"/>
      <w:gridCol w:w="777"/>
      <w:gridCol w:w="777"/>
      <w:gridCol w:w="1166"/>
      <w:gridCol w:w="777"/>
      <w:gridCol w:w="4663"/>
      <w:gridCol w:w="777"/>
    </w:tblGrid>
    <w:tr w:rsidR="00682A65" w:rsidTr="00F44896">
      <w:trPr>
        <w:cantSplit/>
        <w:trHeight w:hRule="exact" w:val="284"/>
      </w:trPr>
      <w:tc>
        <w:tcPr>
          <w:tcW w:w="776" w:type="dxa"/>
          <w:tcBorders>
            <w:top w:val="single" w:sz="12" w:space="0" w:color="auto"/>
            <w:right w:val="single" w:sz="12" w:space="0" w:color="auto"/>
          </w:tcBorders>
        </w:tcPr>
        <w:p w:rsidR="00682A65" w:rsidRDefault="00682A65" w:rsidP="001D2ABA"/>
      </w:tc>
      <w:tc>
        <w:tcPr>
          <w:tcW w:w="77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:rsidR="00682A65" w:rsidRDefault="00682A65" w:rsidP="001D2ABA"/>
      </w:tc>
      <w:tc>
        <w:tcPr>
          <w:tcW w:w="77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:rsidR="00682A65" w:rsidRDefault="00682A65" w:rsidP="001D2ABA"/>
      </w:tc>
      <w:tc>
        <w:tcPr>
          <w:tcW w:w="77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:rsidR="00682A65" w:rsidRDefault="00682A65" w:rsidP="001D2ABA"/>
      </w:tc>
      <w:tc>
        <w:tcPr>
          <w:tcW w:w="1166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:rsidR="00682A65" w:rsidRDefault="00682A65" w:rsidP="001D2ABA"/>
      </w:tc>
      <w:tc>
        <w:tcPr>
          <w:tcW w:w="77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:rsidR="00682A65" w:rsidRDefault="00682A65" w:rsidP="001D2ABA"/>
      </w:tc>
      <w:tc>
        <w:tcPr>
          <w:tcW w:w="4663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:rsidR="00682A65" w:rsidRPr="00F44896" w:rsidRDefault="00891546" w:rsidP="00F4489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682A65">
            <w:rPr>
              <w:rFonts w:ascii="Times New Roman" w:hAnsi="Times New Roman" w:cs="Times New Roman"/>
              <w:sz w:val="28"/>
              <w:szCs w:val="28"/>
            </w:rPr>
            <w:instrText xml:space="preserve"> REF Шифр \h </w:instrText>
          </w:r>
          <w:r>
            <w:rPr>
              <w:rFonts w:ascii="Times New Roman" w:hAnsi="Times New Roman" w:cs="Times New Roman"/>
              <w:sz w:val="28"/>
              <w:szCs w:val="28"/>
            </w:rPr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 w:rsidR="007C3845">
            <w:rPr>
              <w:rFonts w:ascii="Times New Roman" w:hAnsi="Times New Roman" w:cs="Times New Roman"/>
              <w:sz w:val="28"/>
              <w:szCs w:val="28"/>
            </w:rPr>
            <w:t>ЕЕС-08.ПП15-312.П.00.00-ППТ.1</w: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 w:rsidR="00682A65" w:rsidRPr="00F44896">
            <w:rPr>
              <w:rFonts w:ascii="Times New Roman" w:hAnsi="Times New Roman" w:cs="Times New Roman"/>
              <w:sz w:val="28"/>
              <w:szCs w:val="28"/>
            </w:rPr>
            <w:t>.Т</w:t>
          </w:r>
        </w:p>
      </w:tc>
      <w:tc>
        <w:tcPr>
          <w:tcW w:w="777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  <w:vAlign w:val="center"/>
        </w:tcPr>
        <w:p w:rsidR="00682A65" w:rsidRDefault="00682A65" w:rsidP="001D2ABA">
          <w:pPr>
            <w:jc w:val="center"/>
          </w:pPr>
          <w:r>
            <w:t>Лист</w:t>
          </w:r>
        </w:p>
      </w:tc>
    </w:tr>
    <w:tr w:rsidR="00682A65" w:rsidTr="001D2ABA">
      <w:trPr>
        <w:cantSplit/>
        <w:trHeight w:hRule="exact" w:val="284"/>
      </w:trPr>
      <w:tc>
        <w:tcPr>
          <w:tcW w:w="776" w:type="dxa"/>
          <w:tcBorders>
            <w:bottom w:val="single" w:sz="12" w:space="0" w:color="auto"/>
            <w:right w:val="single" w:sz="12" w:space="0" w:color="auto"/>
          </w:tcBorders>
        </w:tcPr>
        <w:p w:rsidR="00682A65" w:rsidRDefault="00682A65" w:rsidP="001D2ABA"/>
      </w:tc>
      <w:tc>
        <w:tcPr>
          <w:tcW w:w="777" w:type="dxa"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682A65" w:rsidRDefault="00682A65" w:rsidP="001D2ABA"/>
      </w:tc>
      <w:tc>
        <w:tcPr>
          <w:tcW w:w="777" w:type="dxa"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682A65" w:rsidRDefault="00682A65" w:rsidP="001D2ABA"/>
      </w:tc>
      <w:tc>
        <w:tcPr>
          <w:tcW w:w="777" w:type="dxa"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682A65" w:rsidRDefault="00682A65" w:rsidP="001D2ABA"/>
      </w:tc>
      <w:tc>
        <w:tcPr>
          <w:tcW w:w="1166" w:type="dxa"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682A65" w:rsidRDefault="00682A65" w:rsidP="001D2ABA"/>
      </w:tc>
      <w:tc>
        <w:tcPr>
          <w:tcW w:w="777" w:type="dxa"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682A65" w:rsidRDefault="00682A65" w:rsidP="001D2ABA"/>
      </w:tc>
      <w:tc>
        <w:tcPr>
          <w:tcW w:w="4663" w:type="dxa"/>
          <w:vMerge/>
          <w:tcBorders>
            <w:left w:val="single" w:sz="12" w:space="0" w:color="auto"/>
            <w:right w:val="single" w:sz="12" w:space="0" w:color="auto"/>
          </w:tcBorders>
        </w:tcPr>
        <w:p w:rsidR="00682A65" w:rsidRDefault="00682A65" w:rsidP="001D2ABA"/>
      </w:tc>
      <w:tc>
        <w:tcPr>
          <w:tcW w:w="777" w:type="dxa"/>
          <w:vMerge w:val="restart"/>
          <w:tcBorders>
            <w:top w:val="single" w:sz="12" w:space="0" w:color="auto"/>
            <w:left w:val="single" w:sz="12" w:space="0" w:color="auto"/>
          </w:tcBorders>
          <w:vAlign w:val="center"/>
        </w:tcPr>
        <w:p w:rsidR="00682A65" w:rsidRPr="00C02489" w:rsidRDefault="00891546" w:rsidP="001D2ABA">
          <w:pPr>
            <w:jc w:val="center"/>
            <w:rPr>
              <w:rFonts w:ascii="Times New Roman" w:hAnsi="Times New Roman" w:cs="Times New Roman"/>
            </w:rPr>
          </w:pPr>
          <w:r w:rsidRPr="00F200C6">
            <w:rPr>
              <w:rFonts w:ascii="Times New Roman" w:hAnsi="Times New Roman" w:cs="Times New Roman"/>
              <w:sz w:val="28"/>
            </w:rPr>
            <w:fldChar w:fldCharType="begin"/>
          </w:r>
          <w:r w:rsidR="00682A65" w:rsidRPr="00F200C6">
            <w:rPr>
              <w:rFonts w:ascii="Times New Roman" w:hAnsi="Times New Roman" w:cs="Times New Roman"/>
              <w:sz w:val="28"/>
            </w:rPr>
            <w:instrText xml:space="preserve"> = </w:instrText>
          </w:r>
          <w:r w:rsidRPr="00F200C6">
            <w:rPr>
              <w:rFonts w:ascii="Times New Roman" w:hAnsi="Times New Roman" w:cs="Times New Roman"/>
              <w:sz w:val="28"/>
            </w:rPr>
            <w:fldChar w:fldCharType="begin"/>
          </w:r>
          <w:r w:rsidR="00682A65" w:rsidRPr="00F200C6">
            <w:rPr>
              <w:rFonts w:ascii="Times New Roman" w:hAnsi="Times New Roman" w:cs="Times New Roman"/>
              <w:sz w:val="28"/>
            </w:rPr>
            <w:instrText xml:space="preserve"> PAGE  </w:instrText>
          </w:r>
          <w:r w:rsidRPr="00F200C6">
            <w:rPr>
              <w:rFonts w:ascii="Times New Roman" w:hAnsi="Times New Roman" w:cs="Times New Roman"/>
              <w:sz w:val="28"/>
            </w:rPr>
            <w:fldChar w:fldCharType="separate"/>
          </w:r>
          <w:r w:rsidR="00682A65">
            <w:rPr>
              <w:rFonts w:ascii="Times New Roman" w:hAnsi="Times New Roman" w:cs="Times New Roman"/>
              <w:noProof/>
              <w:sz w:val="28"/>
            </w:rPr>
            <w:instrText>3</w:instrText>
          </w:r>
          <w:r w:rsidRPr="00F200C6">
            <w:rPr>
              <w:rFonts w:ascii="Times New Roman" w:hAnsi="Times New Roman" w:cs="Times New Roman"/>
              <w:sz w:val="28"/>
            </w:rPr>
            <w:fldChar w:fldCharType="end"/>
          </w:r>
          <w:r w:rsidR="00682A65" w:rsidRPr="00F200C6">
            <w:rPr>
              <w:rFonts w:ascii="Times New Roman" w:hAnsi="Times New Roman" w:cs="Times New Roman"/>
              <w:sz w:val="28"/>
              <w:lang w:val="en-US"/>
            </w:rPr>
            <w:instrText xml:space="preserve"> -</w:instrText>
          </w:r>
          <w:fldSimple w:instr=" PAGEREF  r2  \* MERGEFORMAT ">
            <w:r w:rsidR="007C3845" w:rsidRPr="007C3845">
              <w:rPr>
                <w:rFonts w:ascii="Times New Roman" w:hAnsi="Times New Roman" w:cs="Times New Roman"/>
                <w:noProof/>
                <w:sz w:val="28"/>
              </w:rPr>
              <w:instrText>3</w:instrText>
            </w:r>
          </w:fldSimple>
          <w:r w:rsidRPr="00F200C6">
            <w:rPr>
              <w:rFonts w:ascii="Times New Roman" w:hAnsi="Times New Roman" w:cs="Times New Roman"/>
              <w:sz w:val="28"/>
            </w:rPr>
            <w:fldChar w:fldCharType="separate"/>
          </w:r>
          <w:r w:rsidR="007C3845">
            <w:rPr>
              <w:rFonts w:ascii="Times New Roman" w:hAnsi="Times New Roman" w:cs="Times New Roman"/>
              <w:noProof/>
              <w:sz w:val="28"/>
            </w:rPr>
            <w:t>0</w:t>
          </w:r>
          <w:r w:rsidRPr="00F200C6">
            <w:rPr>
              <w:rFonts w:ascii="Times New Roman" w:hAnsi="Times New Roman" w:cs="Times New Roman"/>
              <w:sz w:val="28"/>
            </w:rPr>
            <w:fldChar w:fldCharType="end"/>
          </w:r>
        </w:p>
      </w:tc>
    </w:tr>
    <w:tr w:rsidR="00682A65" w:rsidTr="001D2ABA">
      <w:trPr>
        <w:cantSplit/>
        <w:trHeight w:hRule="exact" w:val="284"/>
      </w:trPr>
      <w:tc>
        <w:tcPr>
          <w:tcW w:w="776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:rsidR="00682A65" w:rsidRPr="00C9469C" w:rsidRDefault="00682A65" w:rsidP="001D2ABA">
          <w:pPr>
            <w:jc w:val="center"/>
            <w:rPr>
              <w:rFonts w:ascii="Times New Roman" w:hAnsi="Times New Roman" w:cs="Times New Roman"/>
              <w:sz w:val="18"/>
            </w:rPr>
          </w:pPr>
          <w:proofErr w:type="spellStart"/>
          <w:r w:rsidRPr="00C9469C">
            <w:rPr>
              <w:rFonts w:ascii="Times New Roman" w:hAnsi="Times New Roman" w:cs="Times New Roman"/>
              <w:sz w:val="18"/>
            </w:rPr>
            <w:t>Изм</w:t>
          </w:r>
          <w:proofErr w:type="spellEnd"/>
          <w:r w:rsidRPr="00C9469C">
            <w:rPr>
              <w:rFonts w:ascii="Times New Roman" w:hAnsi="Times New Roman" w:cs="Times New Roman"/>
              <w:sz w:val="18"/>
            </w:rPr>
            <w:t>.</w:t>
          </w:r>
        </w:p>
      </w:tc>
      <w:tc>
        <w:tcPr>
          <w:tcW w:w="77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:rsidR="00682A65" w:rsidRPr="00C9469C" w:rsidRDefault="00682A65" w:rsidP="001D2ABA">
          <w:pPr>
            <w:jc w:val="center"/>
            <w:rPr>
              <w:rFonts w:ascii="Times New Roman" w:hAnsi="Times New Roman" w:cs="Times New Roman"/>
              <w:sz w:val="18"/>
            </w:rPr>
          </w:pPr>
          <w:proofErr w:type="spellStart"/>
          <w:r w:rsidRPr="00C9469C">
            <w:rPr>
              <w:rFonts w:ascii="Times New Roman" w:hAnsi="Times New Roman" w:cs="Times New Roman"/>
              <w:sz w:val="18"/>
            </w:rPr>
            <w:t>Кол</w:t>
          </w:r>
          <w:proofErr w:type="gramStart"/>
          <w:r w:rsidRPr="00C9469C">
            <w:rPr>
              <w:rFonts w:ascii="Times New Roman" w:hAnsi="Times New Roman" w:cs="Times New Roman"/>
              <w:sz w:val="18"/>
            </w:rPr>
            <w:t>.у</w:t>
          </w:r>
          <w:proofErr w:type="gramEnd"/>
          <w:r w:rsidRPr="00C9469C">
            <w:rPr>
              <w:rFonts w:ascii="Times New Roman" w:hAnsi="Times New Roman" w:cs="Times New Roman"/>
              <w:sz w:val="18"/>
            </w:rPr>
            <w:t>ч</w:t>
          </w:r>
          <w:proofErr w:type="spellEnd"/>
        </w:p>
      </w:tc>
      <w:tc>
        <w:tcPr>
          <w:tcW w:w="77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:rsidR="00682A65" w:rsidRPr="00C9469C" w:rsidRDefault="00682A65" w:rsidP="001D2ABA">
          <w:pPr>
            <w:jc w:val="center"/>
            <w:rPr>
              <w:rFonts w:ascii="Times New Roman" w:hAnsi="Times New Roman" w:cs="Times New Roman"/>
              <w:sz w:val="18"/>
            </w:rPr>
          </w:pPr>
          <w:r>
            <w:rPr>
              <w:rFonts w:ascii="Times New Roman" w:hAnsi="Times New Roman" w:cs="Times New Roman"/>
              <w:sz w:val="18"/>
            </w:rPr>
            <w:t>Лист.</w:t>
          </w:r>
        </w:p>
      </w:tc>
      <w:tc>
        <w:tcPr>
          <w:tcW w:w="77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:rsidR="00682A65" w:rsidRPr="00C9469C" w:rsidRDefault="00682A65" w:rsidP="001D2ABA">
          <w:pPr>
            <w:jc w:val="center"/>
            <w:rPr>
              <w:rFonts w:ascii="Times New Roman" w:hAnsi="Times New Roman" w:cs="Times New Roman"/>
              <w:sz w:val="18"/>
            </w:rPr>
          </w:pPr>
          <w:r>
            <w:rPr>
              <w:rFonts w:ascii="Times New Roman" w:hAnsi="Times New Roman" w:cs="Times New Roman"/>
              <w:sz w:val="18"/>
            </w:rPr>
            <w:t>№ док.</w:t>
          </w:r>
        </w:p>
      </w:tc>
      <w:tc>
        <w:tcPr>
          <w:tcW w:w="1166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:rsidR="00682A65" w:rsidRPr="00C9469C" w:rsidRDefault="00682A65" w:rsidP="001D2ABA">
          <w:pPr>
            <w:jc w:val="center"/>
            <w:rPr>
              <w:rFonts w:ascii="Times New Roman" w:hAnsi="Times New Roman" w:cs="Times New Roman"/>
              <w:sz w:val="18"/>
            </w:rPr>
          </w:pPr>
          <w:proofErr w:type="spellStart"/>
          <w:r>
            <w:rPr>
              <w:rFonts w:ascii="Times New Roman" w:hAnsi="Times New Roman" w:cs="Times New Roman"/>
              <w:sz w:val="18"/>
            </w:rPr>
            <w:t>Подп</w:t>
          </w:r>
          <w:proofErr w:type="spellEnd"/>
          <w:r>
            <w:rPr>
              <w:rFonts w:ascii="Times New Roman" w:hAnsi="Times New Roman" w:cs="Times New Roman"/>
              <w:sz w:val="18"/>
            </w:rPr>
            <w:t>.</w:t>
          </w:r>
        </w:p>
      </w:tc>
      <w:tc>
        <w:tcPr>
          <w:tcW w:w="77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:rsidR="00682A65" w:rsidRPr="00C9469C" w:rsidRDefault="00682A65" w:rsidP="001D2ABA">
          <w:pPr>
            <w:jc w:val="center"/>
            <w:rPr>
              <w:rFonts w:ascii="Times New Roman" w:hAnsi="Times New Roman" w:cs="Times New Roman"/>
              <w:sz w:val="18"/>
            </w:rPr>
          </w:pPr>
          <w:r>
            <w:rPr>
              <w:rFonts w:ascii="Times New Roman" w:hAnsi="Times New Roman" w:cs="Times New Roman"/>
              <w:sz w:val="18"/>
            </w:rPr>
            <w:t>Дата</w:t>
          </w:r>
        </w:p>
      </w:tc>
      <w:tc>
        <w:tcPr>
          <w:tcW w:w="4663" w:type="dxa"/>
          <w:vMerge/>
          <w:tcBorders>
            <w:left w:val="single" w:sz="12" w:space="0" w:color="auto"/>
            <w:right w:val="single" w:sz="12" w:space="0" w:color="auto"/>
          </w:tcBorders>
        </w:tcPr>
        <w:p w:rsidR="00682A65" w:rsidRDefault="00682A65" w:rsidP="001D2ABA"/>
      </w:tc>
      <w:tc>
        <w:tcPr>
          <w:tcW w:w="777" w:type="dxa"/>
          <w:vMerge/>
          <w:tcBorders>
            <w:left w:val="single" w:sz="12" w:space="0" w:color="auto"/>
          </w:tcBorders>
        </w:tcPr>
        <w:p w:rsidR="00682A65" w:rsidRDefault="00682A65" w:rsidP="001D2ABA"/>
      </w:tc>
    </w:tr>
  </w:tbl>
  <w:tbl>
    <w:tblPr>
      <w:tblStyle w:val="a8"/>
      <w:tblpPr w:vertAnchor="page" w:horzAnchor="page" w:tblpX="455" w:tblpY="11738"/>
      <w:tblW w:w="680" w:type="dxa"/>
      <w:tblLayout w:type="fixed"/>
      <w:tblCellMar>
        <w:left w:w="0" w:type="dxa"/>
        <w:right w:w="0" w:type="dxa"/>
      </w:tblCellMar>
      <w:tblLook w:val="04A0"/>
    </w:tblPr>
    <w:tblGrid>
      <w:gridCol w:w="284"/>
      <w:gridCol w:w="396"/>
    </w:tblGrid>
    <w:tr w:rsidR="00682A65" w:rsidTr="001D2ABA">
      <w:trPr>
        <w:cantSplit/>
        <w:trHeight w:hRule="exact" w:val="1418"/>
      </w:trPr>
      <w:tc>
        <w:tcPr>
          <w:tcW w:w="2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textDirection w:val="btLr"/>
        </w:tcPr>
        <w:p w:rsidR="00682A65" w:rsidRPr="001D2ABA" w:rsidRDefault="00682A65" w:rsidP="001D2ABA">
          <w:pPr>
            <w:ind w:left="113" w:right="113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proofErr w:type="spellStart"/>
          <w:r w:rsidRPr="001D2ABA">
            <w:rPr>
              <w:rFonts w:ascii="Times New Roman" w:hAnsi="Times New Roman" w:cs="Times New Roman"/>
              <w:sz w:val="20"/>
              <w:szCs w:val="20"/>
            </w:rPr>
            <w:t>Взам</w:t>
          </w:r>
          <w:proofErr w:type="spellEnd"/>
          <w:r w:rsidRPr="001D2ABA">
            <w:rPr>
              <w:rFonts w:ascii="Times New Roman" w:hAnsi="Times New Roman" w:cs="Times New Roman"/>
              <w:sz w:val="20"/>
              <w:szCs w:val="20"/>
            </w:rPr>
            <w:t xml:space="preserve">. </w:t>
          </w:r>
          <w:proofErr w:type="spellStart"/>
          <w:proofErr w:type="gramStart"/>
          <w:r w:rsidRPr="001D2ABA">
            <w:rPr>
              <w:rFonts w:ascii="Times New Roman" w:hAnsi="Times New Roman" w:cs="Times New Roman"/>
              <w:sz w:val="20"/>
              <w:szCs w:val="20"/>
            </w:rPr>
            <w:t>Инв</w:t>
          </w:r>
          <w:proofErr w:type="spellEnd"/>
          <w:proofErr w:type="gramEnd"/>
          <w:r w:rsidRPr="001D2ABA">
            <w:rPr>
              <w:rFonts w:ascii="Times New Roman" w:hAnsi="Times New Roman" w:cs="Times New Roman"/>
              <w:sz w:val="20"/>
              <w:szCs w:val="20"/>
            </w:rPr>
            <w:t xml:space="preserve"> №</w:t>
          </w:r>
        </w:p>
      </w:tc>
      <w:tc>
        <w:tcPr>
          <w:tcW w:w="396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</w:tcPr>
        <w:p w:rsidR="00682A65" w:rsidRDefault="00682A65" w:rsidP="001D2ABA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</w:tc>
    </w:tr>
    <w:tr w:rsidR="00682A65" w:rsidTr="001D2ABA">
      <w:trPr>
        <w:cantSplit/>
        <w:trHeight w:hRule="exact" w:val="1985"/>
      </w:trPr>
      <w:tc>
        <w:tcPr>
          <w:tcW w:w="2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textDirection w:val="btLr"/>
        </w:tcPr>
        <w:p w:rsidR="00682A65" w:rsidRPr="001D2ABA" w:rsidRDefault="00682A65" w:rsidP="001D2ABA">
          <w:pPr>
            <w:ind w:left="113" w:right="113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proofErr w:type="spellStart"/>
          <w:r w:rsidRPr="001D2ABA">
            <w:rPr>
              <w:rFonts w:ascii="Times New Roman" w:hAnsi="Times New Roman" w:cs="Times New Roman"/>
              <w:sz w:val="20"/>
              <w:szCs w:val="20"/>
            </w:rPr>
            <w:t>Подп</w:t>
          </w:r>
          <w:proofErr w:type="spellEnd"/>
          <w:r w:rsidRPr="001D2ABA">
            <w:rPr>
              <w:rFonts w:ascii="Times New Roman" w:hAnsi="Times New Roman" w:cs="Times New Roman"/>
              <w:sz w:val="20"/>
              <w:szCs w:val="20"/>
            </w:rPr>
            <w:t xml:space="preserve">. </w:t>
          </w:r>
          <w:r>
            <w:rPr>
              <w:rFonts w:ascii="Times New Roman" w:hAnsi="Times New Roman" w:cs="Times New Roman"/>
              <w:sz w:val="20"/>
              <w:szCs w:val="20"/>
            </w:rPr>
            <w:t>и</w:t>
          </w:r>
          <w:r w:rsidRPr="001D2ABA">
            <w:rPr>
              <w:rFonts w:ascii="Times New Roman" w:hAnsi="Times New Roman" w:cs="Times New Roman"/>
              <w:sz w:val="20"/>
              <w:szCs w:val="20"/>
            </w:rPr>
            <w:t xml:space="preserve"> дата</w:t>
          </w:r>
        </w:p>
      </w:tc>
      <w:tc>
        <w:tcPr>
          <w:tcW w:w="396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</w:tcPr>
        <w:p w:rsidR="00682A65" w:rsidRDefault="00682A65" w:rsidP="001D2ABA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</w:tc>
    </w:tr>
    <w:tr w:rsidR="00682A65" w:rsidTr="001D2ABA">
      <w:trPr>
        <w:cantSplit/>
        <w:trHeight w:hRule="exact" w:val="1418"/>
      </w:trPr>
      <w:tc>
        <w:tcPr>
          <w:tcW w:w="2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textDirection w:val="btLr"/>
        </w:tcPr>
        <w:p w:rsidR="00682A65" w:rsidRPr="00C02489" w:rsidRDefault="00682A65" w:rsidP="001D2ABA">
          <w:pPr>
            <w:ind w:left="113" w:right="113"/>
            <w:jc w:val="center"/>
            <w:rPr>
              <w:rFonts w:ascii="Times New Roman" w:hAnsi="Times New Roman" w:cs="Times New Roman"/>
              <w:sz w:val="20"/>
              <w:szCs w:val="28"/>
            </w:rPr>
          </w:pPr>
          <w:proofErr w:type="spellStart"/>
          <w:r w:rsidRPr="001D2ABA">
            <w:rPr>
              <w:rFonts w:ascii="Times New Roman" w:hAnsi="Times New Roman" w:cs="Times New Roman"/>
              <w:sz w:val="20"/>
              <w:szCs w:val="20"/>
            </w:rPr>
            <w:t>Инв.№</w:t>
          </w:r>
          <w:proofErr w:type="spellEnd"/>
          <w:r w:rsidRPr="001D2ABA"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  <w:proofErr w:type="spellStart"/>
          <w:r w:rsidRPr="001D2ABA">
            <w:rPr>
              <w:rFonts w:ascii="Times New Roman" w:hAnsi="Times New Roman" w:cs="Times New Roman"/>
              <w:sz w:val="20"/>
              <w:szCs w:val="20"/>
            </w:rPr>
            <w:t>подп</w:t>
          </w:r>
          <w:proofErr w:type="spellEnd"/>
          <w:r w:rsidRPr="00C02489">
            <w:rPr>
              <w:rFonts w:ascii="Times New Roman" w:hAnsi="Times New Roman" w:cs="Times New Roman"/>
              <w:sz w:val="20"/>
              <w:szCs w:val="28"/>
            </w:rPr>
            <w:t>.</w:t>
          </w:r>
        </w:p>
      </w:tc>
      <w:tc>
        <w:tcPr>
          <w:tcW w:w="396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</w:tcPr>
        <w:p w:rsidR="00682A65" w:rsidRPr="00C02489" w:rsidRDefault="00682A65" w:rsidP="001D2ABA">
          <w:pPr>
            <w:jc w:val="center"/>
            <w:rPr>
              <w:rFonts w:ascii="Times New Roman" w:hAnsi="Times New Roman" w:cs="Times New Roman"/>
              <w:sz w:val="20"/>
              <w:szCs w:val="28"/>
            </w:rPr>
          </w:pPr>
        </w:p>
      </w:tc>
    </w:tr>
  </w:tbl>
  <w:p w:rsidR="00682A65" w:rsidRDefault="00682A65">
    <w:pPr>
      <w:pStyle w:val="a6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A65" w:rsidRDefault="00682A65" w:rsidP="00930B8B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8"/>
      <w:tblpPr w:vertAnchor="page" w:horzAnchor="page" w:tblpX="455" w:tblpY="11721"/>
      <w:tblW w:w="680" w:type="dxa"/>
      <w:tblLayout w:type="fixed"/>
      <w:tblCellMar>
        <w:left w:w="0" w:type="dxa"/>
        <w:right w:w="0" w:type="dxa"/>
      </w:tblCellMar>
      <w:tblLook w:val="04A0"/>
    </w:tblPr>
    <w:tblGrid>
      <w:gridCol w:w="284"/>
      <w:gridCol w:w="396"/>
    </w:tblGrid>
    <w:tr w:rsidR="00682A65" w:rsidTr="0044101A">
      <w:trPr>
        <w:cantSplit/>
        <w:trHeight w:hRule="exact" w:val="1418"/>
      </w:trPr>
      <w:tc>
        <w:tcPr>
          <w:tcW w:w="2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textDirection w:val="btLr"/>
        </w:tcPr>
        <w:p w:rsidR="00682A65" w:rsidRPr="001D2ABA" w:rsidRDefault="00682A65" w:rsidP="00825066">
          <w:pPr>
            <w:ind w:left="113" w:right="113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proofErr w:type="spellStart"/>
          <w:r w:rsidRPr="001D2ABA">
            <w:rPr>
              <w:rFonts w:ascii="Times New Roman" w:hAnsi="Times New Roman" w:cs="Times New Roman"/>
              <w:sz w:val="20"/>
              <w:szCs w:val="20"/>
            </w:rPr>
            <w:t>Взам</w:t>
          </w:r>
          <w:proofErr w:type="spellEnd"/>
          <w:r w:rsidRPr="001D2ABA">
            <w:rPr>
              <w:rFonts w:ascii="Times New Roman" w:hAnsi="Times New Roman" w:cs="Times New Roman"/>
              <w:sz w:val="20"/>
              <w:szCs w:val="20"/>
            </w:rPr>
            <w:t xml:space="preserve">. </w:t>
          </w:r>
          <w:proofErr w:type="spellStart"/>
          <w:proofErr w:type="gramStart"/>
          <w:r w:rsidRPr="001D2ABA">
            <w:rPr>
              <w:rFonts w:ascii="Times New Roman" w:hAnsi="Times New Roman" w:cs="Times New Roman"/>
              <w:sz w:val="20"/>
              <w:szCs w:val="20"/>
            </w:rPr>
            <w:t>Инв</w:t>
          </w:r>
          <w:proofErr w:type="spellEnd"/>
          <w:proofErr w:type="gramEnd"/>
          <w:r w:rsidRPr="001D2ABA">
            <w:rPr>
              <w:rFonts w:ascii="Times New Roman" w:hAnsi="Times New Roman" w:cs="Times New Roman"/>
              <w:sz w:val="20"/>
              <w:szCs w:val="20"/>
            </w:rPr>
            <w:t xml:space="preserve"> №</w:t>
          </w:r>
        </w:p>
      </w:tc>
      <w:tc>
        <w:tcPr>
          <w:tcW w:w="397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</w:tcPr>
        <w:p w:rsidR="00682A65" w:rsidRDefault="00682A65" w:rsidP="0082506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</w:tc>
    </w:tr>
    <w:tr w:rsidR="00682A65" w:rsidTr="0044101A">
      <w:trPr>
        <w:cantSplit/>
        <w:trHeight w:hRule="exact" w:val="1985"/>
      </w:trPr>
      <w:tc>
        <w:tcPr>
          <w:tcW w:w="2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textDirection w:val="btLr"/>
        </w:tcPr>
        <w:p w:rsidR="00682A65" w:rsidRPr="001D2ABA" w:rsidRDefault="00682A65" w:rsidP="00825066">
          <w:pPr>
            <w:ind w:left="113" w:right="113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proofErr w:type="spellStart"/>
          <w:r w:rsidRPr="001D2ABA">
            <w:rPr>
              <w:rFonts w:ascii="Times New Roman" w:hAnsi="Times New Roman" w:cs="Times New Roman"/>
              <w:sz w:val="20"/>
              <w:szCs w:val="20"/>
            </w:rPr>
            <w:t>Подп</w:t>
          </w:r>
          <w:proofErr w:type="spellEnd"/>
          <w:r w:rsidRPr="001D2ABA">
            <w:rPr>
              <w:rFonts w:ascii="Times New Roman" w:hAnsi="Times New Roman" w:cs="Times New Roman"/>
              <w:sz w:val="20"/>
              <w:szCs w:val="20"/>
            </w:rPr>
            <w:t xml:space="preserve">. </w:t>
          </w:r>
          <w:r>
            <w:rPr>
              <w:rFonts w:ascii="Times New Roman" w:hAnsi="Times New Roman" w:cs="Times New Roman"/>
              <w:sz w:val="20"/>
              <w:szCs w:val="20"/>
            </w:rPr>
            <w:t>и</w:t>
          </w:r>
          <w:r w:rsidRPr="001D2ABA">
            <w:rPr>
              <w:rFonts w:ascii="Times New Roman" w:hAnsi="Times New Roman" w:cs="Times New Roman"/>
              <w:sz w:val="20"/>
              <w:szCs w:val="20"/>
            </w:rPr>
            <w:t xml:space="preserve"> дата</w:t>
          </w:r>
        </w:p>
      </w:tc>
      <w:tc>
        <w:tcPr>
          <w:tcW w:w="397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</w:tcPr>
        <w:p w:rsidR="00682A65" w:rsidRDefault="00682A65" w:rsidP="0082506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</w:tc>
    </w:tr>
    <w:tr w:rsidR="00682A65" w:rsidTr="00825066">
      <w:trPr>
        <w:cantSplit/>
        <w:trHeight w:hRule="exact" w:val="1418"/>
      </w:trPr>
      <w:tc>
        <w:tcPr>
          <w:tcW w:w="2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textDirection w:val="btLr"/>
        </w:tcPr>
        <w:p w:rsidR="00682A65" w:rsidRPr="00C02489" w:rsidRDefault="00682A65" w:rsidP="00825066">
          <w:pPr>
            <w:ind w:left="113" w:right="113"/>
            <w:jc w:val="center"/>
            <w:rPr>
              <w:rFonts w:ascii="Times New Roman" w:hAnsi="Times New Roman" w:cs="Times New Roman"/>
              <w:sz w:val="20"/>
              <w:szCs w:val="28"/>
            </w:rPr>
          </w:pPr>
          <w:proofErr w:type="spellStart"/>
          <w:r w:rsidRPr="001D2ABA">
            <w:rPr>
              <w:rFonts w:ascii="Times New Roman" w:hAnsi="Times New Roman" w:cs="Times New Roman"/>
              <w:sz w:val="20"/>
              <w:szCs w:val="20"/>
            </w:rPr>
            <w:t>Инв.№</w:t>
          </w:r>
          <w:proofErr w:type="spellEnd"/>
          <w:r w:rsidRPr="001D2ABA"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  <w:proofErr w:type="spellStart"/>
          <w:r w:rsidRPr="001D2ABA">
            <w:rPr>
              <w:rFonts w:ascii="Times New Roman" w:hAnsi="Times New Roman" w:cs="Times New Roman"/>
              <w:sz w:val="20"/>
              <w:szCs w:val="20"/>
            </w:rPr>
            <w:t>подп</w:t>
          </w:r>
          <w:proofErr w:type="spellEnd"/>
          <w:r w:rsidRPr="00C02489">
            <w:rPr>
              <w:rFonts w:ascii="Times New Roman" w:hAnsi="Times New Roman" w:cs="Times New Roman"/>
              <w:sz w:val="20"/>
              <w:szCs w:val="28"/>
            </w:rPr>
            <w:t>.</w:t>
          </w:r>
        </w:p>
      </w:tc>
      <w:tc>
        <w:tcPr>
          <w:tcW w:w="397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</w:tcPr>
        <w:p w:rsidR="00682A65" w:rsidRPr="00C02489" w:rsidRDefault="00682A65" w:rsidP="00825066">
          <w:pPr>
            <w:jc w:val="center"/>
            <w:rPr>
              <w:rFonts w:ascii="Times New Roman" w:hAnsi="Times New Roman" w:cs="Times New Roman"/>
              <w:sz w:val="20"/>
              <w:szCs w:val="28"/>
            </w:rPr>
          </w:pPr>
        </w:p>
      </w:tc>
    </w:tr>
  </w:tbl>
  <w:p w:rsidR="00682A65" w:rsidRDefault="00682A65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8"/>
      <w:tblpPr w:vertAnchor="page" w:horzAnchor="page" w:tblpX="1135" w:tblpY="15707"/>
      <w:tblW w:w="10490" w:type="dxa"/>
      <w:tblLayout w:type="fixed"/>
      <w:tblCellMar>
        <w:left w:w="0" w:type="dxa"/>
        <w:right w:w="0" w:type="dxa"/>
      </w:tblCellMar>
      <w:tblLook w:val="04A0"/>
    </w:tblPr>
    <w:tblGrid>
      <w:gridCol w:w="776"/>
      <w:gridCol w:w="777"/>
      <w:gridCol w:w="777"/>
      <w:gridCol w:w="777"/>
      <w:gridCol w:w="1166"/>
      <w:gridCol w:w="777"/>
      <w:gridCol w:w="4663"/>
      <w:gridCol w:w="777"/>
    </w:tblGrid>
    <w:tr w:rsidR="00682A65" w:rsidTr="00F44896">
      <w:trPr>
        <w:cantSplit/>
        <w:trHeight w:hRule="exact" w:val="284"/>
      </w:trPr>
      <w:tc>
        <w:tcPr>
          <w:tcW w:w="776" w:type="dxa"/>
          <w:tcBorders>
            <w:top w:val="single" w:sz="12" w:space="0" w:color="auto"/>
            <w:right w:val="single" w:sz="12" w:space="0" w:color="auto"/>
          </w:tcBorders>
        </w:tcPr>
        <w:p w:rsidR="00682A65" w:rsidRDefault="00682A65" w:rsidP="001D2ABA"/>
      </w:tc>
      <w:tc>
        <w:tcPr>
          <w:tcW w:w="77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:rsidR="00682A65" w:rsidRDefault="00682A65" w:rsidP="001D2ABA"/>
      </w:tc>
      <w:tc>
        <w:tcPr>
          <w:tcW w:w="77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:rsidR="00682A65" w:rsidRDefault="00682A65" w:rsidP="001D2ABA"/>
      </w:tc>
      <w:tc>
        <w:tcPr>
          <w:tcW w:w="77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:rsidR="00682A65" w:rsidRDefault="00682A65" w:rsidP="001D2ABA"/>
      </w:tc>
      <w:tc>
        <w:tcPr>
          <w:tcW w:w="1166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:rsidR="00682A65" w:rsidRDefault="00682A65" w:rsidP="001D2ABA"/>
      </w:tc>
      <w:tc>
        <w:tcPr>
          <w:tcW w:w="77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:rsidR="00682A65" w:rsidRDefault="00682A65" w:rsidP="001D2ABA"/>
      </w:tc>
      <w:tc>
        <w:tcPr>
          <w:tcW w:w="4663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:rsidR="00682A65" w:rsidRPr="003D017A" w:rsidRDefault="00891546" w:rsidP="00D972BB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682A65">
            <w:rPr>
              <w:rFonts w:ascii="Times New Roman" w:hAnsi="Times New Roman" w:cs="Times New Roman"/>
              <w:sz w:val="28"/>
              <w:szCs w:val="28"/>
            </w:rPr>
            <w:instrText xml:space="preserve"> REF Шифр \h </w:instrText>
          </w:r>
          <w:r>
            <w:rPr>
              <w:rFonts w:ascii="Times New Roman" w:hAnsi="Times New Roman" w:cs="Times New Roman"/>
              <w:sz w:val="28"/>
              <w:szCs w:val="28"/>
            </w:rPr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 w:rsidR="007C3845">
            <w:rPr>
              <w:rFonts w:ascii="Times New Roman" w:hAnsi="Times New Roman" w:cs="Times New Roman"/>
              <w:sz w:val="28"/>
              <w:szCs w:val="28"/>
            </w:rPr>
            <w:t>ЕЕС-08.ПП15-312.П.00.00-ППТ.1</w: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 w:rsidR="00682A65">
            <w:rPr>
              <w:rFonts w:ascii="Times New Roman" w:hAnsi="Times New Roman" w:cs="Times New Roman"/>
              <w:sz w:val="28"/>
              <w:szCs w:val="28"/>
            </w:rPr>
            <w:t>-</w:t>
          </w:r>
          <w:r w:rsidR="00682A65">
            <w:rPr>
              <w:rFonts w:ascii="Times New Roman" w:hAnsi="Times New Roman" w:cs="Times New Roman"/>
              <w:sz w:val="28"/>
              <w:szCs w:val="28"/>
              <w:lang w:val="en-US"/>
            </w:rPr>
            <w:t>C</w:t>
          </w:r>
        </w:p>
      </w:tc>
      <w:tc>
        <w:tcPr>
          <w:tcW w:w="777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  <w:vAlign w:val="center"/>
        </w:tcPr>
        <w:p w:rsidR="00682A65" w:rsidRDefault="00682A65" w:rsidP="001D2ABA">
          <w:pPr>
            <w:jc w:val="center"/>
          </w:pPr>
          <w:r>
            <w:t>Лист</w:t>
          </w:r>
        </w:p>
      </w:tc>
    </w:tr>
    <w:tr w:rsidR="00682A65" w:rsidTr="001D2ABA">
      <w:trPr>
        <w:cantSplit/>
        <w:trHeight w:hRule="exact" w:val="284"/>
      </w:trPr>
      <w:tc>
        <w:tcPr>
          <w:tcW w:w="776" w:type="dxa"/>
          <w:tcBorders>
            <w:bottom w:val="single" w:sz="12" w:space="0" w:color="auto"/>
            <w:right w:val="single" w:sz="12" w:space="0" w:color="auto"/>
          </w:tcBorders>
        </w:tcPr>
        <w:p w:rsidR="00682A65" w:rsidRDefault="00682A65" w:rsidP="001D2ABA"/>
      </w:tc>
      <w:tc>
        <w:tcPr>
          <w:tcW w:w="777" w:type="dxa"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682A65" w:rsidRDefault="00682A65" w:rsidP="001D2ABA"/>
      </w:tc>
      <w:tc>
        <w:tcPr>
          <w:tcW w:w="777" w:type="dxa"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682A65" w:rsidRDefault="00682A65" w:rsidP="001D2ABA"/>
      </w:tc>
      <w:tc>
        <w:tcPr>
          <w:tcW w:w="777" w:type="dxa"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682A65" w:rsidRDefault="00682A65" w:rsidP="001D2ABA"/>
      </w:tc>
      <w:tc>
        <w:tcPr>
          <w:tcW w:w="1166" w:type="dxa"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682A65" w:rsidRDefault="00682A65" w:rsidP="001D2ABA"/>
      </w:tc>
      <w:tc>
        <w:tcPr>
          <w:tcW w:w="777" w:type="dxa"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682A65" w:rsidRDefault="00682A65" w:rsidP="001D2ABA"/>
      </w:tc>
      <w:tc>
        <w:tcPr>
          <w:tcW w:w="4663" w:type="dxa"/>
          <w:vMerge/>
          <w:tcBorders>
            <w:left w:val="single" w:sz="12" w:space="0" w:color="auto"/>
            <w:right w:val="single" w:sz="12" w:space="0" w:color="auto"/>
          </w:tcBorders>
        </w:tcPr>
        <w:p w:rsidR="00682A65" w:rsidRDefault="00682A65" w:rsidP="001D2ABA"/>
      </w:tc>
      <w:tc>
        <w:tcPr>
          <w:tcW w:w="777" w:type="dxa"/>
          <w:vMerge w:val="restart"/>
          <w:tcBorders>
            <w:top w:val="single" w:sz="12" w:space="0" w:color="auto"/>
            <w:left w:val="single" w:sz="12" w:space="0" w:color="auto"/>
          </w:tcBorders>
          <w:vAlign w:val="center"/>
        </w:tcPr>
        <w:p w:rsidR="00682A65" w:rsidRPr="00D972BB" w:rsidRDefault="00891546" w:rsidP="00D972BB">
          <w:pPr>
            <w:pStyle w:val="a6"/>
            <w:jc w:val="center"/>
          </w:pPr>
          <w:r w:rsidRPr="00D972BB">
            <w:rPr>
              <w:rFonts w:ascii="Times New Roman" w:hAnsi="Times New Roman" w:cs="Times New Roman"/>
              <w:sz w:val="28"/>
            </w:rPr>
            <w:fldChar w:fldCharType="begin"/>
          </w:r>
          <w:r w:rsidR="00682A65" w:rsidRPr="00D972BB">
            <w:rPr>
              <w:rFonts w:ascii="Times New Roman" w:hAnsi="Times New Roman" w:cs="Times New Roman"/>
              <w:sz w:val="28"/>
            </w:rPr>
            <w:instrText xml:space="preserve"> = </w:instrText>
          </w:r>
          <w:r w:rsidRPr="00D972BB">
            <w:rPr>
              <w:rFonts w:ascii="Times New Roman" w:hAnsi="Times New Roman" w:cs="Times New Roman"/>
              <w:sz w:val="28"/>
            </w:rPr>
            <w:fldChar w:fldCharType="begin"/>
          </w:r>
          <w:r w:rsidR="00682A65" w:rsidRPr="00D972BB">
            <w:rPr>
              <w:rFonts w:ascii="Times New Roman" w:hAnsi="Times New Roman" w:cs="Times New Roman"/>
              <w:sz w:val="28"/>
            </w:rPr>
            <w:instrText xml:space="preserve"> PAGE  </w:instrText>
          </w:r>
          <w:r w:rsidRPr="00D972BB">
            <w:rPr>
              <w:rFonts w:ascii="Times New Roman" w:hAnsi="Times New Roman" w:cs="Times New Roman"/>
              <w:sz w:val="28"/>
            </w:rPr>
            <w:fldChar w:fldCharType="separate"/>
          </w:r>
          <w:r w:rsidR="00682A65">
            <w:rPr>
              <w:rFonts w:ascii="Times New Roman" w:hAnsi="Times New Roman" w:cs="Times New Roman"/>
              <w:noProof/>
              <w:sz w:val="28"/>
            </w:rPr>
            <w:instrText>3</w:instrText>
          </w:r>
          <w:r w:rsidRPr="00D972BB">
            <w:rPr>
              <w:rFonts w:ascii="Times New Roman" w:hAnsi="Times New Roman" w:cs="Times New Roman"/>
              <w:sz w:val="28"/>
            </w:rPr>
            <w:fldChar w:fldCharType="end"/>
          </w:r>
          <w:r w:rsidR="00682A65" w:rsidRPr="00D972BB">
            <w:rPr>
              <w:rFonts w:ascii="Times New Roman" w:hAnsi="Times New Roman" w:cs="Times New Roman"/>
              <w:sz w:val="28"/>
              <w:lang w:val="en-US"/>
            </w:rPr>
            <w:instrText xml:space="preserve"> -1</w:instrText>
          </w:r>
          <w:r w:rsidRPr="00D972BB">
            <w:rPr>
              <w:rFonts w:ascii="Times New Roman" w:hAnsi="Times New Roman" w:cs="Times New Roman"/>
              <w:sz w:val="28"/>
            </w:rPr>
            <w:fldChar w:fldCharType="separate"/>
          </w:r>
          <w:r w:rsidR="00682A65">
            <w:rPr>
              <w:rFonts w:ascii="Times New Roman" w:hAnsi="Times New Roman" w:cs="Times New Roman"/>
              <w:noProof/>
              <w:sz w:val="28"/>
            </w:rPr>
            <w:t>2</w:t>
          </w:r>
          <w:r w:rsidRPr="00D972BB">
            <w:rPr>
              <w:rFonts w:ascii="Times New Roman" w:hAnsi="Times New Roman" w:cs="Times New Roman"/>
              <w:sz w:val="28"/>
            </w:rPr>
            <w:fldChar w:fldCharType="end"/>
          </w:r>
        </w:p>
      </w:tc>
    </w:tr>
    <w:tr w:rsidR="00682A65" w:rsidTr="001D2ABA">
      <w:trPr>
        <w:cantSplit/>
        <w:trHeight w:hRule="exact" w:val="284"/>
      </w:trPr>
      <w:tc>
        <w:tcPr>
          <w:tcW w:w="776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:rsidR="00682A65" w:rsidRPr="00C9469C" w:rsidRDefault="00682A65" w:rsidP="001D2ABA">
          <w:pPr>
            <w:jc w:val="center"/>
            <w:rPr>
              <w:rFonts w:ascii="Times New Roman" w:hAnsi="Times New Roman" w:cs="Times New Roman"/>
              <w:sz w:val="18"/>
            </w:rPr>
          </w:pPr>
          <w:proofErr w:type="spellStart"/>
          <w:r w:rsidRPr="00C9469C">
            <w:rPr>
              <w:rFonts w:ascii="Times New Roman" w:hAnsi="Times New Roman" w:cs="Times New Roman"/>
              <w:sz w:val="18"/>
            </w:rPr>
            <w:t>Изм</w:t>
          </w:r>
          <w:proofErr w:type="spellEnd"/>
          <w:r w:rsidRPr="00C9469C">
            <w:rPr>
              <w:rFonts w:ascii="Times New Roman" w:hAnsi="Times New Roman" w:cs="Times New Roman"/>
              <w:sz w:val="18"/>
            </w:rPr>
            <w:t>.</w:t>
          </w:r>
        </w:p>
      </w:tc>
      <w:tc>
        <w:tcPr>
          <w:tcW w:w="77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:rsidR="00682A65" w:rsidRPr="00C9469C" w:rsidRDefault="00682A65" w:rsidP="001D2ABA">
          <w:pPr>
            <w:jc w:val="center"/>
            <w:rPr>
              <w:rFonts w:ascii="Times New Roman" w:hAnsi="Times New Roman" w:cs="Times New Roman"/>
              <w:sz w:val="18"/>
            </w:rPr>
          </w:pPr>
          <w:proofErr w:type="spellStart"/>
          <w:r w:rsidRPr="00C9469C">
            <w:rPr>
              <w:rFonts w:ascii="Times New Roman" w:hAnsi="Times New Roman" w:cs="Times New Roman"/>
              <w:sz w:val="18"/>
            </w:rPr>
            <w:t>Кол</w:t>
          </w:r>
          <w:proofErr w:type="gramStart"/>
          <w:r w:rsidRPr="00C9469C">
            <w:rPr>
              <w:rFonts w:ascii="Times New Roman" w:hAnsi="Times New Roman" w:cs="Times New Roman"/>
              <w:sz w:val="18"/>
            </w:rPr>
            <w:t>.у</w:t>
          </w:r>
          <w:proofErr w:type="gramEnd"/>
          <w:r w:rsidRPr="00C9469C">
            <w:rPr>
              <w:rFonts w:ascii="Times New Roman" w:hAnsi="Times New Roman" w:cs="Times New Roman"/>
              <w:sz w:val="18"/>
            </w:rPr>
            <w:t>ч</w:t>
          </w:r>
          <w:proofErr w:type="spellEnd"/>
        </w:p>
      </w:tc>
      <w:tc>
        <w:tcPr>
          <w:tcW w:w="77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:rsidR="00682A65" w:rsidRPr="00C9469C" w:rsidRDefault="00682A65" w:rsidP="001D2ABA">
          <w:pPr>
            <w:jc w:val="center"/>
            <w:rPr>
              <w:rFonts w:ascii="Times New Roman" w:hAnsi="Times New Roman" w:cs="Times New Roman"/>
              <w:sz w:val="18"/>
            </w:rPr>
          </w:pPr>
          <w:r>
            <w:rPr>
              <w:rFonts w:ascii="Times New Roman" w:hAnsi="Times New Roman" w:cs="Times New Roman"/>
              <w:sz w:val="18"/>
            </w:rPr>
            <w:t>Лист.</w:t>
          </w:r>
        </w:p>
      </w:tc>
      <w:tc>
        <w:tcPr>
          <w:tcW w:w="77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:rsidR="00682A65" w:rsidRPr="00C9469C" w:rsidRDefault="00682A65" w:rsidP="001D2ABA">
          <w:pPr>
            <w:jc w:val="center"/>
            <w:rPr>
              <w:rFonts w:ascii="Times New Roman" w:hAnsi="Times New Roman" w:cs="Times New Roman"/>
              <w:sz w:val="18"/>
            </w:rPr>
          </w:pPr>
          <w:r>
            <w:rPr>
              <w:rFonts w:ascii="Times New Roman" w:hAnsi="Times New Roman" w:cs="Times New Roman"/>
              <w:sz w:val="18"/>
            </w:rPr>
            <w:t>№ док.</w:t>
          </w:r>
        </w:p>
      </w:tc>
      <w:tc>
        <w:tcPr>
          <w:tcW w:w="1166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:rsidR="00682A65" w:rsidRPr="00C9469C" w:rsidRDefault="00682A65" w:rsidP="001D2ABA">
          <w:pPr>
            <w:jc w:val="center"/>
            <w:rPr>
              <w:rFonts w:ascii="Times New Roman" w:hAnsi="Times New Roman" w:cs="Times New Roman"/>
              <w:sz w:val="18"/>
            </w:rPr>
          </w:pPr>
          <w:proofErr w:type="spellStart"/>
          <w:r>
            <w:rPr>
              <w:rFonts w:ascii="Times New Roman" w:hAnsi="Times New Roman" w:cs="Times New Roman"/>
              <w:sz w:val="18"/>
            </w:rPr>
            <w:t>Подп</w:t>
          </w:r>
          <w:proofErr w:type="spellEnd"/>
          <w:r>
            <w:rPr>
              <w:rFonts w:ascii="Times New Roman" w:hAnsi="Times New Roman" w:cs="Times New Roman"/>
              <w:sz w:val="18"/>
            </w:rPr>
            <w:t>.</w:t>
          </w:r>
        </w:p>
      </w:tc>
      <w:tc>
        <w:tcPr>
          <w:tcW w:w="77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:rsidR="00682A65" w:rsidRPr="00C9469C" w:rsidRDefault="00682A65" w:rsidP="001D2ABA">
          <w:pPr>
            <w:jc w:val="center"/>
            <w:rPr>
              <w:rFonts w:ascii="Times New Roman" w:hAnsi="Times New Roman" w:cs="Times New Roman"/>
              <w:sz w:val="18"/>
            </w:rPr>
          </w:pPr>
          <w:r>
            <w:rPr>
              <w:rFonts w:ascii="Times New Roman" w:hAnsi="Times New Roman" w:cs="Times New Roman"/>
              <w:sz w:val="18"/>
            </w:rPr>
            <w:t>Дата</w:t>
          </w:r>
        </w:p>
      </w:tc>
      <w:tc>
        <w:tcPr>
          <w:tcW w:w="4663" w:type="dxa"/>
          <w:vMerge/>
          <w:tcBorders>
            <w:left w:val="single" w:sz="12" w:space="0" w:color="auto"/>
            <w:right w:val="single" w:sz="12" w:space="0" w:color="auto"/>
          </w:tcBorders>
        </w:tcPr>
        <w:p w:rsidR="00682A65" w:rsidRDefault="00682A65" w:rsidP="001D2ABA"/>
      </w:tc>
      <w:tc>
        <w:tcPr>
          <w:tcW w:w="777" w:type="dxa"/>
          <w:vMerge/>
          <w:tcBorders>
            <w:left w:val="single" w:sz="12" w:space="0" w:color="auto"/>
          </w:tcBorders>
        </w:tcPr>
        <w:p w:rsidR="00682A65" w:rsidRDefault="00682A65" w:rsidP="001D2ABA"/>
      </w:tc>
    </w:tr>
  </w:tbl>
  <w:tbl>
    <w:tblPr>
      <w:tblStyle w:val="a8"/>
      <w:tblpPr w:vertAnchor="page" w:horzAnchor="page" w:tblpX="455" w:tblpY="11721"/>
      <w:tblW w:w="680" w:type="dxa"/>
      <w:tblLayout w:type="fixed"/>
      <w:tblCellMar>
        <w:left w:w="0" w:type="dxa"/>
        <w:right w:w="0" w:type="dxa"/>
      </w:tblCellMar>
      <w:tblLook w:val="04A0"/>
    </w:tblPr>
    <w:tblGrid>
      <w:gridCol w:w="284"/>
      <w:gridCol w:w="396"/>
    </w:tblGrid>
    <w:tr w:rsidR="00682A65" w:rsidTr="00E37D57">
      <w:trPr>
        <w:cantSplit/>
        <w:trHeight w:hRule="exact" w:val="1418"/>
      </w:trPr>
      <w:tc>
        <w:tcPr>
          <w:tcW w:w="2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textDirection w:val="btLr"/>
        </w:tcPr>
        <w:p w:rsidR="00682A65" w:rsidRPr="001D2ABA" w:rsidRDefault="00682A65" w:rsidP="00E37D57">
          <w:pPr>
            <w:ind w:left="113" w:right="113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proofErr w:type="spellStart"/>
          <w:r w:rsidRPr="001D2ABA">
            <w:rPr>
              <w:rFonts w:ascii="Times New Roman" w:hAnsi="Times New Roman" w:cs="Times New Roman"/>
              <w:sz w:val="20"/>
              <w:szCs w:val="20"/>
            </w:rPr>
            <w:t>Взам</w:t>
          </w:r>
          <w:proofErr w:type="spellEnd"/>
          <w:r w:rsidRPr="001D2ABA">
            <w:rPr>
              <w:rFonts w:ascii="Times New Roman" w:hAnsi="Times New Roman" w:cs="Times New Roman"/>
              <w:sz w:val="20"/>
              <w:szCs w:val="20"/>
            </w:rPr>
            <w:t xml:space="preserve">. </w:t>
          </w:r>
          <w:proofErr w:type="spellStart"/>
          <w:proofErr w:type="gramStart"/>
          <w:r w:rsidRPr="001D2ABA">
            <w:rPr>
              <w:rFonts w:ascii="Times New Roman" w:hAnsi="Times New Roman" w:cs="Times New Roman"/>
              <w:sz w:val="20"/>
              <w:szCs w:val="20"/>
            </w:rPr>
            <w:t>Инв</w:t>
          </w:r>
          <w:proofErr w:type="spellEnd"/>
          <w:proofErr w:type="gramEnd"/>
          <w:r w:rsidRPr="001D2ABA">
            <w:rPr>
              <w:rFonts w:ascii="Times New Roman" w:hAnsi="Times New Roman" w:cs="Times New Roman"/>
              <w:sz w:val="20"/>
              <w:szCs w:val="20"/>
            </w:rPr>
            <w:t xml:space="preserve"> №</w:t>
          </w:r>
        </w:p>
      </w:tc>
      <w:tc>
        <w:tcPr>
          <w:tcW w:w="396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</w:tcPr>
        <w:p w:rsidR="00682A65" w:rsidRDefault="00682A65" w:rsidP="00E37D57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</w:tc>
    </w:tr>
    <w:tr w:rsidR="00682A65" w:rsidTr="00E37D57">
      <w:trPr>
        <w:cantSplit/>
        <w:trHeight w:hRule="exact" w:val="1985"/>
      </w:trPr>
      <w:tc>
        <w:tcPr>
          <w:tcW w:w="2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textDirection w:val="btLr"/>
        </w:tcPr>
        <w:p w:rsidR="00682A65" w:rsidRPr="001D2ABA" w:rsidRDefault="00682A65" w:rsidP="00E37D57">
          <w:pPr>
            <w:ind w:left="113" w:right="113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proofErr w:type="spellStart"/>
          <w:r w:rsidRPr="001D2ABA">
            <w:rPr>
              <w:rFonts w:ascii="Times New Roman" w:hAnsi="Times New Roman" w:cs="Times New Roman"/>
              <w:sz w:val="20"/>
              <w:szCs w:val="20"/>
            </w:rPr>
            <w:t>Подп</w:t>
          </w:r>
          <w:proofErr w:type="spellEnd"/>
          <w:r w:rsidRPr="001D2ABA">
            <w:rPr>
              <w:rFonts w:ascii="Times New Roman" w:hAnsi="Times New Roman" w:cs="Times New Roman"/>
              <w:sz w:val="20"/>
              <w:szCs w:val="20"/>
            </w:rPr>
            <w:t xml:space="preserve">. </w:t>
          </w:r>
          <w:r>
            <w:rPr>
              <w:rFonts w:ascii="Times New Roman" w:hAnsi="Times New Roman" w:cs="Times New Roman"/>
              <w:sz w:val="20"/>
              <w:szCs w:val="20"/>
            </w:rPr>
            <w:t>и</w:t>
          </w:r>
          <w:r w:rsidRPr="001D2ABA">
            <w:rPr>
              <w:rFonts w:ascii="Times New Roman" w:hAnsi="Times New Roman" w:cs="Times New Roman"/>
              <w:sz w:val="20"/>
              <w:szCs w:val="20"/>
            </w:rPr>
            <w:t xml:space="preserve"> дата</w:t>
          </w:r>
        </w:p>
      </w:tc>
      <w:tc>
        <w:tcPr>
          <w:tcW w:w="396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</w:tcPr>
        <w:p w:rsidR="00682A65" w:rsidRDefault="00682A65" w:rsidP="00E37D57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</w:tc>
    </w:tr>
    <w:tr w:rsidR="00682A65" w:rsidTr="00E37D57">
      <w:trPr>
        <w:cantSplit/>
        <w:trHeight w:hRule="exact" w:val="1418"/>
      </w:trPr>
      <w:tc>
        <w:tcPr>
          <w:tcW w:w="2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textDirection w:val="btLr"/>
        </w:tcPr>
        <w:p w:rsidR="00682A65" w:rsidRPr="00C02489" w:rsidRDefault="00682A65" w:rsidP="00E37D57">
          <w:pPr>
            <w:ind w:left="113" w:right="113"/>
            <w:jc w:val="center"/>
            <w:rPr>
              <w:rFonts w:ascii="Times New Roman" w:hAnsi="Times New Roman" w:cs="Times New Roman"/>
              <w:sz w:val="20"/>
              <w:szCs w:val="28"/>
            </w:rPr>
          </w:pPr>
          <w:proofErr w:type="spellStart"/>
          <w:r w:rsidRPr="001D2ABA">
            <w:rPr>
              <w:rFonts w:ascii="Times New Roman" w:hAnsi="Times New Roman" w:cs="Times New Roman"/>
              <w:sz w:val="20"/>
              <w:szCs w:val="20"/>
            </w:rPr>
            <w:t>Инв.№</w:t>
          </w:r>
          <w:proofErr w:type="spellEnd"/>
          <w:r w:rsidRPr="001D2ABA"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  <w:proofErr w:type="spellStart"/>
          <w:r w:rsidRPr="001D2ABA">
            <w:rPr>
              <w:rFonts w:ascii="Times New Roman" w:hAnsi="Times New Roman" w:cs="Times New Roman"/>
              <w:sz w:val="20"/>
              <w:szCs w:val="20"/>
            </w:rPr>
            <w:t>подп</w:t>
          </w:r>
          <w:proofErr w:type="spellEnd"/>
          <w:r w:rsidRPr="00C02489">
            <w:rPr>
              <w:rFonts w:ascii="Times New Roman" w:hAnsi="Times New Roman" w:cs="Times New Roman"/>
              <w:sz w:val="20"/>
              <w:szCs w:val="28"/>
            </w:rPr>
            <w:t>.</w:t>
          </w:r>
        </w:p>
      </w:tc>
      <w:tc>
        <w:tcPr>
          <w:tcW w:w="396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</w:tcPr>
        <w:p w:rsidR="00682A65" w:rsidRPr="00C02489" w:rsidRDefault="00682A65" w:rsidP="00E37D57">
          <w:pPr>
            <w:jc w:val="center"/>
            <w:rPr>
              <w:rFonts w:ascii="Times New Roman" w:hAnsi="Times New Roman" w:cs="Times New Roman"/>
              <w:sz w:val="20"/>
              <w:szCs w:val="28"/>
            </w:rPr>
          </w:pPr>
        </w:p>
      </w:tc>
    </w:tr>
  </w:tbl>
  <w:p w:rsidR="00682A65" w:rsidRDefault="00682A65">
    <w:pPr>
      <w:pStyle w:val="a6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8"/>
      <w:tblpPr w:vertAnchor="page" w:horzAnchor="page" w:tblpX="1135" w:tblpY="14289"/>
      <w:tblW w:w="10490" w:type="dxa"/>
      <w:tblLayout w:type="fixed"/>
      <w:tblCellMar>
        <w:left w:w="0" w:type="dxa"/>
        <w:right w:w="0" w:type="dxa"/>
      </w:tblCellMar>
      <w:tblLook w:val="04A0"/>
    </w:tblPr>
    <w:tblGrid>
      <w:gridCol w:w="566"/>
      <w:gridCol w:w="567"/>
      <w:gridCol w:w="567"/>
      <w:gridCol w:w="567"/>
      <w:gridCol w:w="851"/>
      <w:gridCol w:w="567"/>
      <w:gridCol w:w="3969"/>
      <w:gridCol w:w="851"/>
      <w:gridCol w:w="851"/>
      <w:gridCol w:w="1134"/>
    </w:tblGrid>
    <w:tr w:rsidR="00682A65" w:rsidTr="007D49EC">
      <w:trPr>
        <w:cantSplit/>
        <w:trHeight w:hRule="exact" w:val="284"/>
      </w:trPr>
      <w:tc>
        <w:tcPr>
          <w:tcW w:w="566" w:type="dxa"/>
          <w:tcBorders>
            <w:top w:val="single" w:sz="12" w:space="0" w:color="auto"/>
            <w:right w:val="single" w:sz="12" w:space="0" w:color="auto"/>
          </w:tcBorders>
        </w:tcPr>
        <w:p w:rsidR="00682A65" w:rsidRDefault="00682A65" w:rsidP="00904469"/>
      </w:tc>
      <w:tc>
        <w:tcPr>
          <w:tcW w:w="56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:rsidR="00682A65" w:rsidRDefault="00682A65" w:rsidP="00904469"/>
      </w:tc>
      <w:tc>
        <w:tcPr>
          <w:tcW w:w="56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:rsidR="00682A65" w:rsidRDefault="00682A65" w:rsidP="00904469"/>
      </w:tc>
      <w:tc>
        <w:tcPr>
          <w:tcW w:w="56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:rsidR="00682A65" w:rsidRDefault="00682A65" w:rsidP="00904469"/>
      </w:tc>
      <w:tc>
        <w:tcPr>
          <w:tcW w:w="851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:rsidR="00682A65" w:rsidRDefault="00682A65" w:rsidP="00904469"/>
      </w:tc>
      <w:tc>
        <w:tcPr>
          <w:tcW w:w="56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:rsidR="00682A65" w:rsidRDefault="00682A65" w:rsidP="00904469"/>
      </w:tc>
      <w:tc>
        <w:tcPr>
          <w:tcW w:w="6805" w:type="dxa"/>
          <w:gridSpan w:val="4"/>
          <w:vMerge w:val="restart"/>
          <w:tcBorders>
            <w:top w:val="single" w:sz="12" w:space="0" w:color="auto"/>
            <w:left w:val="single" w:sz="12" w:space="0" w:color="auto"/>
          </w:tcBorders>
          <w:vAlign w:val="center"/>
        </w:tcPr>
        <w:p w:rsidR="00682A65" w:rsidRPr="007D49EC" w:rsidRDefault="00891546" w:rsidP="00DA0B35">
          <w:pPr>
            <w:jc w:val="center"/>
            <w:rPr>
              <w:rFonts w:ascii="Times New Roman" w:hAnsi="Times New Roman" w:cs="Times New Roman"/>
              <w:sz w:val="32"/>
              <w:szCs w:val="32"/>
            </w:rPr>
          </w:pPr>
          <w:r>
            <w:rPr>
              <w:rFonts w:ascii="Times New Roman" w:hAnsi="Times New Roman" w:cs="Times New Roman"/>
              <w:sz w:val="32"/>
              <w:szCs w:val="32"/>
            </w:rPr>
            <w:fldChar w:fldCharType="begin"/>
          </w:r>
          <w:r w:rsidR="00682A65">
            <w:rPr>
              <w:rFonts w:ascii="Times New Roman" w:hAnsi="Times New Roman" w:cs="Times New Roman"/>
              <w:sz w:val="32"/>
              <w:szCs w:val="32"/>
            </w:rPr>
            <w:instrText xml:space="preserve"> REF Шифр \h </w:instrText>
          </w:r>
          <w:r>
            <w:rPr>
              <w:rFonts w:ascii="Times New Roman" w:hAnsi="Times New Roman" w:cs="Times New Roman"/>
              <w:sz w:val="32"/>
              <w:szCs w:val="32"/>
            </w:rPr>
          </w:r>
          <w:r>
            <w:rPr>
              <w:rFonts w:ascii="Times New Roman" w:hAnsi="Times New Roman" w:cs="Times New Roman"/>
              <w:sz w:val="32"/>
              <w:szCs w:val="32"/>
            </w:rPr>
            <w:fldChar w:fldCharType="separate"/>
          </w:r>
          <w:r w:rsidR="007C3845">
            <w:rPr>
              <w:rFonts w:ascii="Times New Roman" w:hAnsi="Times New Roman" w:cs="Times New Roman"/>
              <w:sz w:val="28"/>
              <w:szCs w:val="28"/>
            </w:rPr>
            <w:t>ЕЕС-08.ПП15-312.П.00.00-ППТ.1</w:t>
          </w:r>
          <w:r>
            <w:rPr>
              <w:rFonts w:ascii="Times New Roman" w:hAnsi="Times New Roman" w:cs="Times New Roman"/>
              <w:sz w:val="32"/>
              <w:szCs w:val="32"/>
            </w:rPr>
            <w:fldChar w:fldCharType="end"/>
          </w:r>
        </w:p>
      </w:tc>
    </w:tr>
    <w:tr w:rsidR="00682A65" w:rsidTr="00C9469C">
      <w:trPr>
        <w:cantSplit/>
        <w:trHeight w:hRule="exact" w:val="284"/>
      </w:trPr>
      <w:tc>
        <w:tcPr>
          <w:tcW w:w="566" w:type="dxa"/>
          <w:tcBorders>
            <w:bottom w:val="single" w:sz="12" w:space="0" w:color="auto"/>
            <w:right w:val="single" w:sz="12" w:space="0" w:color="auto"/>
          </w:tcBorders>
        </w:tcPr>
        <w:p w:rsidR="00682A65" w:rsidRDefault="00682A65" w:rsidP="00904469"/>
      </w:tc>
      <w:tc>
        <w:tcPr>
          <w:tcW w:w="567" w:type="dxa"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682A65" w:rsidRDefault="00682A65" w:rsidP="00904469"/>
      </w:tc>
      <w:tc>
        <w:tcPr>
          <w:tcW w:w="567" w:type="dxa"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682A65" w:rsidRDefault="00682A65" w:rsidP="00904469"/>
      </w:tc>
      <w:tc>
        <w:tcPr>
          <w:tcW w:w="567" w:type="dxa"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682A65" w:rsidRDefault="00682A65" w:rsidP="00904469"/>
      </w:tc>
      <w:tc>
        <w:tcPr>
          <w:tcW w:w="851" w:type="dxa"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682A65" w:rsidRDefault="00682A65" w:rsidP="00904469"/>
      </w:tc>
      <w:tc>
        <w:tcPr>
          <w:tcW w:w="567" w:type="dxa"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682A65" w:rsidRDefault="00682A65" w:rsidP="00904469"/>
      </w:tc>
      <w:tc>
        <w:tcPr>
          <w:tcW w:w="6805" w:type="dxa"/>
          <w:gridSpan w:val="4"/>
          <w:vMerge/>
          <w:tcBorders>
            <w:left w:val="single" w:sz="12" w:space="0" w:color="auto"/>
          </w:tcBorders>
        </w:tcPr>
        <w:p w:rsidR="00682A65" w:rsidRDefault="00682A65" w:rsidP="00904469"/>
      </w:tc>
    </w:tr>
    <w:tr w:rsidR="00682A65" w:rsidTr="00C9469C">
      <w:trPr>
        <w:cantSplit/>
        <w:trHeight w:hRule="exact" w:val="284"/>
      </w:trPr>
      <w:tc>
        <w:tcPr>
          <w:tcW w:w="566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:rsidR="00682A65" w:rsidRPr="00C9469C" w:rsidRDefault="00682A65" w:rsidP="00C9469C">
          <w:pPr>
            <w:jc w:val="center"/>
            <w:rPr>
              <w:rFonts w:ascii="Times New Roman" w:hAnsi="Times New Roman" w:cs="Times New Roman"/>
              <w:sz w:val="18"/>
            </w:rPr>
          </w:pPr>
          <w:proofErr w:type="spellStart"/>
          <w:r w:rsidRPr="00C9469C">
            <w:rPr>
              <w:rFonts w:ascii="Times New Roman" w:hAnsi="Times New Roman" w:cs="Times New Roman"/>
              <w:sz w:val="18"/>
            </w:rPr>
            <w:t>Изм</w:t>
          </w:r>
          <w:proofErr w:type="spellEnd"/>
          <w:r w:rsidRPr="00C9469C">
            <w:rPr>
              <w:rFonts w:ascii="Times New Roman" w:hAnsi="Times New Roman" w:cs="Times New Roman"/>
              <w:sz w:val="18"/>
            </w:rPr>
            <w:t>.</w:t>
          </w: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:rsidR="00682A65" w:rsidRPr="00C9469C" w:rsidRDefault="00682A65" w:rsidP="00C9469C">
          <w:pPr>
            <w:jc w:val="center"/>
            <w:rPr>
              <w:rFonts w:ascii="Times New Roman" w:hAnsi="Times New Roman" w:cs="Times New Roman"/>
              <w:sz w:val="18"/>
            </w:rPr>
          </w:pPr>
          <w:proofErr w:type="spellStart"/>
          <w:r w:rsidRPr="00C9469C">
            <w:rPr>
              <w:rFonts w:ascii="Times New Roman" w:hAnsi="Times New Roman" w:cs="Times New Roman"/>
              <w:sz w:val="18"/>
            </w:rPr>
            <w:t>Кол</w:t>
          </w:r>
          <w:proofErr w:type="gramStart"/>
          <w:r w:rsidRPr="00C9469C">
            <w:rPr>
              <w:rFonts w:ascii="Times New Roman" w:hAnsi="Times New Roman" w:cs="Times New Roman"/>
              <w:sz w:val="18"/>
            </w:rPr>
            <w:t>.у</w:t>
          </w:r>
          <w:proofErr w:type="gramEnd"/>
          <w:r w:rsidRPr="00C9469C">
            <w:rPr>
              <w:rFonts w:ascii="Times New Roman" w:hAnsi="Times New Roman" w:cs="Times New Roman"/>
              <w:sz w:val="18"/>
            </w:rPr>
            <w:t>ч</w:t>
          </w:r>
          <w:proofErr w:type="spellEnd"/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:rsidR="00682A65" w:rsidRPr="00C9469C" w:rsidRDefault="00682A65" w:rsidP="00C9469C">
          <w:pPr>
            <w:jc w:val="center"/>
            <w:rPr>
              <w:rFonts w:ascii="Times New Roman" w:hAnsi="Times New Roman" w:cs="Times New Roman"/>
              <w:sz w:val="18"/>
            </w:rPr>
          </w:pPr>
          <w:r>
            <w:rPr>
              <w:rFonts w:ascii="Times New Roman" w:hAnsi="Times New Roman" w:cs="Times New Roman"/>
              <w:sz w:val="18"/>
            </w:rPr>
            <w:t>Лист.</w:t>
          </w: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:rsidR="00682A65" w:rsidRPr="00C9469C" w:rsidRDefault="00682A65" w:rsidP="00C9469C">
          <w:pPr>
            <w:jc w:val="center"/>
            <w:rPr>
              <w:rFonts w:ascii="Times New Roman" w:hAnsi="Times New Roman" w:cs="Times New Roman"/>
              <w:sz w:val="18"/>
            </w:rPr>
          </w:pPr>
          <w:r>
            <w:rPr>
              <w:rFonts w:ascii="Times New Roman" w:hAnsi="Times New Roman" w:cs="Times New Roman"/>
              <w:sz w:val="18"/>
            </w:rPr>
            <w:t>№ док.</w:t>
          </w:r>
        </w:p>
      </w:tc>
      <w:tc>
        <w:tcPr>
          <w:tcW w:w="851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:rsidR="00682A65" w:rsidRPr="00C9469C" w:rsidRDefault="00682A65" w:rsidP="00C9469C">
          <w:pPr>
            <w:jc w:val="center"/>
            <w:rPr>
              <w:rFonts w:ascii="Times New Roman" w:hAnsi="Times New Roman" w:cs="Times New Roman"/>
              <w:sz w:val="18"/>
            </w:rPr>
          </w:pPr>
          <w:proofErr w:type="spellStart"/>
          <w:r>
            <w:rPr>
              <w:rFonts w:ascii="Times New Roman" w:hAnsi="Times New Roman" w:cs="Times New Roman"/>
              <w:sz w:val="18"/>
            </w:rPr>
            <w:t>Подп</w:t>
          </w:r>
          <w:proofErr w:type="spellEnd"/>
          <w:r>
            <w:rPr>
              <w:rFonts w:ascii="Times New Roman" w:hAnsi="Times New Roman" w:cs="Times New Roman"/>
              <w:sz w:val="18"/>
            </w:rPr>
            <w:t>.</w:t>
          </w: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:rsidR="00682A65" w:rsidRPr="00C9469C" w:rsidRDefault="00682A65" w:rsidP="00C9469C">
          <w:pPr>
            <w:jc w:val="center"/>
            <w:rPr>
              <w:rFonts w:ascii="Times New Roman" w:hAnsi="Times New Roman" w:cs="Times New Roman"/>
              <w:sz w:val="18"/>
            </w:rPr>
          </w:pPr>
          <w:r>
            <w:rPr>
              <w:rFonts w:ascii="Times New Roman" w:hAnsi="Times New Roman" w:cs="Times New Roman"/>
              <w:sz w:val="18"/>
            </w:rPr>
            <w:t>Дата</w:t>
          </w:r>
        </w:p>
      </w:tc>
      <w:tc>
        <w:tcPr>
          <w:tcW w:w="6805" w:type="dxa"/>
          <w:gridSpan w:val="4"/>
          <w:vMerge/>
          <w:tcBorders>
            <w:left w:val="single" w:sz="12" w:space="0" w:color="auto"/>
          </w:tcBorders>
        </w:tcPr>
        <w:p w:rsidR="00682A65" w:rsidRDefault="00682A65" w:rsidP="00904469"/>
      </w:tc>
    </w:tr>
    <w:tr w:rsidR="00682A65" w:rsidTr="009730EA">
      <w:trPr>
        <w:cantSplit/>
        <w:trHeight w:hRule="exact" w:val="284"/>
      </w:trPr>
      <w:tc>
        <w:tcPr>
          <w:tcW w:w="1133" w:type="dxa"/>
          <w:gridSpan w:val="2"/>
          <w:tcBorders>
            <w:top w:val="single" w:sz="12" w:space="0" w:color="auto"/>
            <w:right w:val="single" w:sz="12" w:space="0" w:color="auto"/>
          </w:tcBorders>
          <w:tcMar>
            <w:left w:w="57" w:type="dxa"/>
          </w:tcMar>
        </w:tcPr>
        <w:p w:rsidR="00682A65" w:rsidRDefault="00682A65" w:rsidP="007D49EC">
          <w:proofErr w:type="spellStart"/>
          <w:r w:rsidRPr="002C5781">
            <w:rPr>
              <w:rFonts w:ascii="Times New Roman" w:hAnsi="Times New Roman" w:cs="Times New Roman"/>
            </w:rPr>
            <w:t>Разраб</w:t>
          </w:r>
          <w:proofErr w:type="spellEnd"/>
          <w:r>
            <w:t>.</w:t>
          </w:r>
        </w:p>
      </w:tc>
      <w:tc>
        <w:tcPr>
          <w:tcW w:w="1134" w:type="dxa"/>
          <w:gridSpan w:val="2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:rsidR="00682A65" w:rsidRPr="002C5781" w:rsidRDefault="00682A65" w:rsidP="00357807">
          <w:pPr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Прусак</w:t>
          </w:r>
        </w:p>
      </w:tc>
      <w:tc>
        <w:tcPr>
          <w:tcW w:w="851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:rsidR="00682A65" w:rsidRPr="008412D8" w:rsidRDefault="00682A65" w:rsidP="007D49EC">
          <w:pPr>
            <w:rPr>
              <w:rFonts w:ascii="Times New Roman" w:hAnsi="Times New Roman" w:cs="Times New Roman"/>
            </w:rPr>
          </w:pPr>
          <w:r>
            <w:rPr>
              <w:noProof/>
              <w:lang w:eastAsia="ru-RU"/>
            </w:rPr>
            <w:drawing>
              <wp:inline distT="0" distB="0" distL="0" distR="0">
                <wp:extent cx="419100" cy="228600"/>
                <wp:effectExtent l="19050" t="0" r="0" b="0"/>
                <wp:docPr id="2" name="Рисунок 1" descr="Кол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Коля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62099" t="2736" r="21933" b="8840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91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:rsidR="00682A65" w:rsidRPr="002C5781" w:rsidRDefault="00682A65" w:rsidP="00CB009E">
          <w:pPr>
            <w:rPr>
              <w:rFonts w:ascii="Times New Roman" w:hAnsi="Times New Roman" w:cs="Times New Roman"/>
            </w:rPr>
          </w:pPr>
          <w:bookmarkStart w:id="3" w:name="Дата"/>
          <w:r>
            <w:rPr>
              <w:rFonts w:ascii="Times New Roman" w:hAnsi="Times New Roman" w:cs="Times New Roman"/>
            </w:rPr>
            <w:t>09</w:t>
          </w:r>
          <w:r w:rsidRPr="002C5781">
            <w:rPr>
              <w:rFonts w:ascii="Times New Roman" w:hAnsi="Times New Roman" w:cs="Times New Roman"/>
            </w:rPr>
            <w:t>.16</w:t>
          </w:r>
          <w:bookmarkEnd w:id="3"/>
        </w:p>
      </w:tc>
      <w:tc>
        <w:tcPr>
          <w:tcW w:w="3969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:rsidR="00682A65" w:rsidRPr="009730EA" w:rsidRDefault="00682A65" w:rsidP="007D49EC">
          <w:pPr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sz w:val="28"/>
            </w:rPr>
            <w:t>Содержание</w:t>
          </w:r>
        </w:p>
      </w:tc>
      <w:tc>
        <w:tcPr>
          <w:tcW w:w="851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  <w:vAlign w:val="center"/>
        </w:tcPr>
        <w:p w:rsidR="00682A65" w:rsidRPr="000A02EA" w:rsidRDefault="00682A65" w:rsidP="007D49EC">
          <w:pPr>
            <w:jc w:val="center"/>
            <w:rPr>
              <w:rFonts w:ascii="Times New Roman" w:hAnsi="Times New Roman" w:cs="Times New Roman"/>
            </w:rPr>
          </w:pPr>
          <w:r w:rsidRPr="000A02EA">
            <w:rPr>
              <w:rFonts w:ascii="Times New Roman" w:hAnsi="Times New Roman" w:cs="Times New Roman"/>
            </w:rPr>
            <w:t>Стадия</w:t>
          </w:r>
        </w:p>
      </w:tc>
      <w:tc>
        <w:tcPr>
          <w:tcW w:w="851" w:type="dxa"/>
          <w:tcBorders>
            <w:top w:val="single" w:sz="12" w:space="0" w:color="auto"/>
            <w:bottom w:val="single" w:sz="12" w:space="0" w:color="auto"/>
          </w:tcBorders>
          <w:vAlign w:val="center"/>
        </w:tcPr>
        <w:p w:rsidR="00682A65" w:rsidRPr="000A02EA" w:rsidRDefault="00682A65" w:rsidP="007D49EC">
          <w:pPr>
            <w:jc w:val="center"/>
            <w:rPr>
              <w:rFonts w:ascii="Times New Roman" w:hAnsi="Times New Roman" w:cs="Times New Roman"/>
            </w:rPr>
          </w:pPr>
          <w:r w:rsidRPr="000A02EA">
            <w:rPr>
              <w:rFonts w:ascii="Times New Roman" w:hAnsi="Times New Roman" w:cs="Times New Roman"/>
            </w:rPr>
            <w:t>Лист</w:t>
          </w:r>
        </w:p>
      </w:tc>
      <w:tc>
        <w:tcPr>
          <w:tcW w:w="1134" w:type="dxa"/>
          <w:tcBorders>
            <w:top w:val="single" w:sz="12" w:space="0" w:color="auto"/>
            <w:bottom w:val="single" w:sz="12" w:space="0" w:color="auto"/>
          </w:tcBorders>
          <w:vAlign w:val="center"/>
        </w:tcPr>
        <w:p w:rsidR="00682A65" w:rsidRPr="000A02EA" w:rsidRDefault="00682A65" w:rsidP="007D49EC">
          <w:pPr>
            <w:jc w:val="center"/>
            <w:rPr>
              <w:rFonts w:ascii="Times New Roman" w:hAnsi="Times New Roman" w:cs="Times New Roman"/>
            </w:rPr>
          </w:pPr>
          <w:r w:rsidRPr="000A02EA">
            <w:rPr>
              <w:rFonts w:ascii="Times New Roman" w:hAnsi="Times New Roman" w:cs="Times New Roman"/>
            </w:rPr>
            <w:t>Листов</w:t>
          </w:r>
        </w:p>
      </w:tc>
    </w:tr>
    <w:tr w:rsidR="00682A65" w:rsidTr="009730EA">
      <w:trPr>
        <w:cantSplit/>
        <w:trHeight w:hRule="exact" w:val="284"/>
      </w:trPr>
      <w:tc>
        <w:tcPr>
          <w:tcW w:w="1133" w:type="dxa"/>
          <w:gridSpan w:val="2"/>
          <w:tcBorders>
            <w:right w:val="single" w:sz="12" w:space="0" w:color="auto"/>
          </w:tcBorders>
          <w:tcMar>
            <w:left w:w="57" w:type="dxa"/>
          </w:tcMar>
        </w:tcPr>
        <w:p w:rsidR="00682A65" w:rsidRPr="002C5781" w:rsidRDefault="00682A65" w:rsidP="007D49EC">
          <w:pPr>
            <w:rPr>
              <w:rFonts w:ascii="Times New Roman" w:hAnsi="Times New Roman" w:cs="Times New Roman"/>
            </w:rPr>
          </w:pPr>
          <w:r w:rsidRPr="002C5781">
            <w:rPr>
              <w:rFonts w:ascii="Times New Roman" w:hAnsi="Times New Roman" w:cs="Times New Roman"/>
            </w:rPr>
            <w:t>Проверил</w:t>
          </w:r>
        </w:p>
      </w:tc>
      <w:tc>
        <w:tcPr>
          <w:tcW w:w="1134" w:type="dxa"/>
          <w:gridSpan w:val="2"/>
          <w:tcBorders>
            <w:left w:val="single" w:sz="12" w:space="0" w:color="auto"/>
            <w:right w:val="single" w:sz="12" w:space="0" w:color="auto"/>
          </w:tcBorders>
        </w:tcPr>
        <w:p w:rsidR="00682A65" w:rsidRPr="008412D8" w:rsidRDefault="00682A65" w:rsidP="00576E2C">
          <w:pPr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Немченко</w:t>
          </w:r>
        </w:p>
      </w:tc>
      <w:tc>
        <w:tcPr>
          <w:tcW w:w="851" w:type="dxa"/>
          <w:tcBorders>
            <w:left w:val="single" w:sz="12" w:space="0" w:color="auto"/>
            <w:right w:val="single" w:sz="12" w:space="0" w:color="auto"/>
          </w:tcBorders>
        </w:tcPr>
        <w:p w:rsidR="00682A65" w:rsidRPr="008412D8" w:rsidRDefault="00682A65" w:rsidP="007D49EC">
          <w:pPr>
            <w:rPr>
              <w:rFonts w:ascii="Times New Roman" w:hAnsi="Times New Roman" w:cs="Times New Roman"/>
            </w:rPr>
          </w:pPr>
          <w:r>
            <w:rPr>
              <w:noProof/>
              <w:lang w:eastAsia="ru-RU"/>
            </w:rPr>
            <w:drawing>
              <wp:inline distT="0" distB="0" distL="0" distR="0">
                <wp:extent cx="457200" cy="171450"/>
                <wp:effectExtent l="19050" t="0" r="0" b="0"/>
                <wp:docPr id="4" name="Рисунок 4" descr="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2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71104" t="31456" r="16812" b="6382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171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" w:type="dxa"/>
          <w:tcBorders>
            <w:left w:val="single" w:sz="12" w:space="0" w:color="auto"/>
            <w:right w:val="single" w:sz="12" w:space="0" w:color="auto"/>
          </w:tcBorders>
        </w:tcPr>
        <w:p w:rsidR="00682A65" w:rsidRPr="002C5781" w:rsidRDefault="00891546" w:rsidP="007D49EC">
          <w:pPr>
            <w:rPr>
              <w:rFonts w:ascii="Times New Roman" w:hAnsi="Times New Roman" w:cs="Times New Roman"/>
            </w:rPr>
          </w:pPr>
          <w:fldSimple w:instr=" REF Дата \h  \* MERGEFORMAT ">
            <w:r w:rsidR="007C3845">
              <w:rPr>
                <w:rFonts w:ascii="Times New Roman" w:hAnsi="Times New Roman" w:cs="Times New Roman"/>
              </w:rPr>
              <w:t>09</w:t>
            </w:r>
            <w:r w:rsidR="007C3845" w:rsidRPr="002C5781">
              <w:rPr>
                <w:rFonts w:ascii="Times New Roman" w:hAnsi="Times New Roman" w:cs="Times New Roman"/>
              </w:rPr>
              <w:t>.16</w:t>
            </w:r>
          </w:fldSimple>
        </w:p>
      </w:tc>
      <w:tc>
        <w:tcPr>
          <w:tcW w:w="3969" w:type="dxa"/>
          <w:vMerge/>
          <w:tcBorders>
            <w:left w:val="single" w:sz="12" w:space="0" w:color="auto"/>
            <w:right w:val="single" w:sz="12" w:space="0" w:color="auto"/>
          </w:tcBorders>
        </w:tcPr>
        <w:p w:rsidR="00682A65" w:rsidRDefault="00682A65" w:rsidP="007D49EC"/>
      </w:tc>
      <w:tc>
        <w:tcPr>
          <w:tcW w:w="851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</w:tcPr>
        <w:p w:rsidR="00682A65" w:rsidRPr="000A02EA" w:rsidRDefault="00682A65" w:rsidP="007D49EC">
          <w:pPr>
            <w:jc w:val="center"/>
            <w:rPr>
              <w:rFonts w:ascii="Times New Roman" w:hAnsi="Times New Roman" w:cs="Times New Roman"/>
            </w:rPr>
          </w:pPr>
          <w:proofErr w:type="gramStart"/>
          <w:r w:rsidRPr="000A02EA">
            <w:rPr>
              <w:rFonts w:ascii="Times New Roman" w:hAnsi="Times New Roman" w:cs="Times New Roman"/>
            </w:rPr>
            <w:t>П</w:t>
          </w:r>
          <w:proofErr w:type="gramEnd"/>
        </w:p>
      </w:tc>
      <w:tc>
        <w:tcPr>
          <w:tcW w:w="851" w:type="dxa"/>
          <w:tcBorders>
            <w:top w:val="single" w:sz="12" w:space="0" w:color="auto"/>
            <w:bottom w:val="single" w:sz="12" w:space="0" w:color="auto"/>
          </w:tcBorders>
          <w:vAlign w:val="center"/>
        </w:tcPr>
        <w:p w:rsidR="00682A65" w:rsidRPr="000A02EA" w:rsidRDefault="00682A65" w:rsidP="00825066">
          <w:pPr>
            <w:pStyle w:val="a6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1134" w:type="dxa"/>
          <w:tcBorders>
            <w:top w:val="single" w:sz="12" w:space="0" w:color="auto"/>
          </w:tcBorders>
        </w:tcPr>
        <w:p w:rsidR="00682A65" w:rsidRPr="000A02EA" w:rsidRDefault="00891546" w:rsidP="007D49EC">
          <w:pPr>
            <w:jc w:val="center"/>
            <w:rPr>
              <w:rFonts w:ascii="Times New Roman" w:hAnsi="Times New Roman" w:cs="Times New Roman"/>
            </w:rPr>
          </w:pPr>
          <w:fldSimple w:instr=" SECTIONPAGES   \* MERGEFORMAT ">
            <w:r w:rsidR="007C3845" w:rsidRPr="007C3845">
              <w:rPr>
                <w:rFonts w:ascii="Times New Roman" w:hAnsi="Times New Roman" w:cs="Times New Roman"/>
                <w:noProof/>
              </w:rPr>
              <w:t>1</w:t>
            </w:r>
          </w:fldSimple>
        </w:p>
      </w:tc>
    </w:tr>
    <w:tr w:rsidR="00682A65" w:rsidTr="000A02EA">
      <w:trPr>
        <w:cantSplit/>
        <w:trHeight w:hRule="exact" w:val="284"/>
      </w:trPr>
      <w:tc>
        <w:tcPr>
          <w:tcW w:w="1133" w:type="dxa"/>
          <w:gridSpan w:val="2"/>
          <w:tcBorders>
            <w:right w:val="single" w:sz="12" w:space="0" w:color="auto"/>
          </w:tcBorders>
          <w:tcMar>
            <w:left w:w="57" w:type="dxa"/>
          </w:tcMar>
        </w:tcPr>
        <w:p w:rsidR="00682A65" w:rsidRPr="009C0C04" w:rsidRDefault="00682A65" w:rsidP="002C5781">
          <w:pPr>
            <w:rPr>
              <w:rFonts w:ascii="Times New Roman" w:hAnsi="Times New Roman" w:cs="Times New Roman"/>
              <w:sz w:val="21"/>
              <w:szCs w:val="21"/>
            </w:rPr>
          </w:pPr>
          <w:r w:rsidRPr="009C0C04">
            <w:rPr>
              <w:rFonts w:ascii="Times New Roman" w:hAnsi="Times New Roman" w:cs="Times New Roman"/>
              <w:sz w:val="21"/>
              <w:szCs w:val="21"/>
            </w:rPr>
            <w:t>Н.контроль</w:t>
          </w:r>
        </w:p>
      </w:tc>
      <w:tc>
        <w:tcPr>
          <w:tcW w:w="1134" w:type="dxa"/>
          <w:gridSpan w:val="2"/>
          <w:tcBorders>
            <w:left w:val="single" w:sz="12" w:space="0" w:color="auto"/>
            <w:right w:val="single" w:sz="12" w:space="0" w:color="auto"/>
          </w:tcBorders>
        </w:tcPr>
        <w:p w:rsidR="00682A65" w:rsidRPr="008412D8" w:rsidRDefault="00682A65" w:rsidP="002C5781">
          <w:pPr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Немченко</w:t>
          </w:r>
        </w:p>
      </w:tc>
      <w:tc>
        <w:tcPr>
          <w:tcW w:w="851" w:type="dxa"/>
          <w:tcBorders>
            <w:left w:val="single" w:sz="12" w:space="0" w:color="auto"/>
            <w:right w:val="single" w:sz="12" w:space="0" w:color="auto"/>
          </w:tcBorders>
        </w:tcPr>
        <w:p w:rsidR="00682A65" w:rsidRPr="008412D8" w:rsidRDefault="00682A65" w:rsidP="002C5781">
          <w:pPr>
            <w:rPr>
              <w:rFonts w:ascii="Times New Roman" w:hAnsi="Times New Roman" w:cs="Times New Roman"/>
            </w:rPr>
          </w:pPr>
          <w:r w:rsidRPr="00611AB4">
            <w:rPr>
              <w:rFonts w:ascii="Times New Roman" w:hAnsi="Times New Roman" w:cs="Times New Roman"/>
              <w:noProof/>
              <w:lang w:eastAsia="ru-RU"/>
            </w:rPr>
            <w:drawing>
              <wp:inline distT="0" distB="0" distL="0" distR="0">
                <wp:extent cx="457200" cy="171450"/>
                <wp:effectExtent l="19050" t="0" r="0" b="0"/>
                <wp:docPr id="11" name="Рисунок 4" descr="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2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71104" t="31456" r="16812" b="6382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171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" w:type="dxa"/>
          <w:tcBorders>
            <w:left w:val="single" w:sz="12" w:space="0" w:color="auto"/>
            <w:right w:val="single" w:sz="12" w:space="0" w:color="auto"/>
          </w:tcBorders>
        </w:tcPr>
        <w:p w:rsidR="00682A65" w:rsidRPr="002C5781" w:rsidRDefault="00891546" w:rsidP="002C5781">
          <w:pPr>
            <w:rPr>
              <w:rFonts w:ascii="Times New Roman" w:hAnsi="Times New Roman" w:cs="Times New Roman"/>
            </w:rPr>
          </w:pPr>
          <w:fldSimple w:instr=" REF Дата \h  \* MERGEFORMAT ">
            <w:r w:rsidR="007C3845">
              <w:rPr>
                <w:rFonts w:ascii="Times New Roman" w:hAnsi="Times New Roman" w:cs="Times New Roman"/>
              </w:rPr>
              <w:t>09</w:t>
            </w:r>
            <w:r w:rsidR="007C3845" w:rsidRPr="002C5781">
              <w:rPr>
                <w:rFonts w:ascii="Times New Roman" w:hAnsi="Times New Roman" w:cs="Times New Roman"/>
              </w:rPr>
              <w:t>.16</w:t>
            </w:r>
          </w:fldSimple>
        </w:p>
      </w:tc>
      <w:tc>
        <w:tcPr>
          <w:tcW w:w="3969" w:type="dxa"/>
          <w:vMerge/>
          <w:tcBorders>
            <w:left w:val="single" w:sz="12" w:space="0" w:color="auto"/>
            <w:right w:val="single" w:sz="12" w:space="0" w:color="auto"/>
          </w:tcBorders>
        </w:tcPr>
        <w:p w:rsidR="00682A65" w:rsidRDefault="00682A65" w:rsidP="002C5781"/>
      </w:tc>
      <w:tc>
        <w:tcPr>
          <w:tcW w:w="2836" w:type="dxa"/>
          <w:gridSpan w:val="3"/>
          <w:vMerge w:val="restart"/>
          <w:tcBorders>
            <w:top w:val="single" w:sz="12" w:space="0" w:color="auto"/>
            <w:left w:val="single" w:sz="12" w:space="0" w:color="auto"/>
          </w:tcBorders>
          <w:vAlign w:val="center"/>
        </w:tcPr>
        <w:p w:rsidR="00682A65" w:rsidRDefault="00682A65" w:rsidP="000A02EA">
          <w:pPr>
            <w:jc w:val="center"/>
          </w:pPr>
          <w:r>
            <w:rPr>
              <w:rFonts w:ascii="Times New Roman" w:hAnsi="Times New Roman" w:cs="Times New Roman"/>
              <w:noProof/>
              <w:sz w:val="32"/>
              <w:szCs w:val="28"/>
              <w:lang w:eastAsia="ru-RU"/>
            </w:rPr>
            <w:t>ООО «СибГК»</w:t>
          </w:r>
        </w:p>
      </w:tc>
    </w:tr>
    <w:tr w:rsidR="00682A65" w:rsidTr="00C9469C">
      <w:trPr>
        <w:cantSplit/>
        <w:trHeight w:hRule="exact" w:val="284"/>
      </w:trPr>
      <w:tc>
        <w:tcPr>
          <w:tcW w:w="1133" w:type="dxa"/>
          <w:gridSpan w:val="2"/>
          <w:tcBorders>
            <w:right w:val="single" w:sz="12" w:space="0" w:color="auto"/>
          </w:tcBorders>
          <w:tcMar>
            <w:left w:w="57" w:type="dxa"/>
          </w:tcMar>
        </w:tcPr>
        <w:p w:rsidR="00682A65" w:rsidRPr="002C5781" w:rsidRDefault="00682A65" w:rsidP="002C5781">
          <w:pPr>
            <w:rPr>
              <w:rFonts w:ascii="Times New Roman" w:hAnsi="Times New Roman" w:cs="Times New Roman"/>
              <w:sz w:val="20"/>
              <w:szCs w:val="20"/>
            </w:rPr>
          </w:pPr>
        </w:p>
      </w:tc>
      <w:tc>
        <w:tcPr>
          <w:tcW w:w="1134" w:type="dxa"/>
          <w:gridSpan w:val="2"/>
          <w:tcBorders>
            <w:left w:val="single" w:sz="12" w:space="0" w:color="auto"/>
            <w:right w:val="single" w:sz="12" w:space="0" w:color="auto"/>
          </w:tcBorders>
        </w:tcPr>
        <w:p w:rsidR="00682A65" w:rsidRPr="008412D8" w:rsidRDefault="00682A65" w:rsidP="002C5781">
          <w:pPr>
            <w:rPr>
              <w:rFonts w:ascii="Times New Roman" w:hAnsi="Times New Roman" w:cs="Times New Roman"/>
            </w:rPr>
          </w:pPr>
        </w:p>
      </w:tc>
      <w:tc>
        <w:tcPr>
          <w:tcW w:w="851" w:type="dxa"/>
          <w:tcBorders>
            <w:left w:val="single" w:sz="12" w:space="0" w:color="auto"/>
            <w:right w:val="single" w:sz="12" w:space="0" w:color="auto"/>
          </w:tcBorders>
        </w:tcPr>
        <w:p w:rsidR="00682A65" w:rsidRPr="008412D8" w:rsidRDefault="00682A65" w:rsidP="002C5781">
          <w:pPr>
            <w:rPr>
              <w:rFonts w:ascii="Times New Roman" w:hAnsi="Times New Roman" w:cs="Times New Roman"/>
            </w:rPr>
          </w:pPr>
        </w:p>
      </w:tc>
      <w:tc>
        <w:tcPr>
          <w:tcW w:w="567" w:type="dxa"/>
          <w:tcBorders>
            <w:left w:val="single" w:sz="12" w:space="0" w:color="auto"/>
            <w:right w:val="single" w:sz="12" w:space="0" w:color="auto"/>
          </w:tcBorders>
        </w:tcPr>
        <w:p w:rsidR="00682A65" w:rsidRDefault="00682A65" w:rsidP="002C5781"/>
      </w:tc>
      <w:tc>
        <w:tcPr>
          <w:tcW w:w="3969" w:type="dxa"/>
          <w:vMerge/>
          <w:tcBorders>
            <w:left w:val="single" w:sz="12" w:space="0" w:color="auto"/>
            <w:right w:val="single" w:sz="12" w:space="0" w:color="auto"/>
          </w:tcBorders>
        </w:tcPr>
        <w:p w:rsidR="00682A65" w:rsidRDefault="00682A65" w:rsidP="002C5781"/>
      </w:tc>
      <w:tc>
        <w:tcPr>
          <w:tcW w:w="2836" w:type="dxa"/>
          <w:gridSpan w:val="3"/>
          <w:vMerge/>
          <w:tcBorders>
            <w:left w:val="single" w:sz="12" w:space="0" w:color="auto"/>
          </w:tcBorders>
        </w:tcPr>
        <w:p w:rsidR="00682A65" w:rsidRDefault="00682A65" w:rsidP="002C5781"/>
      </w:tc>
    </w:tr>
    <w:tr w:rsidR="00682A65" w:rsidTr="00C9469C">
      <w:trPr>
        <w:cantSplit/>
        <w:trHeight w:hRule="exact" w:val="284"/>
      </w:trPr>
      <w:tc>
        <w:tcPr>
          <w:tcW w:w="1133" w:type="dxa"/>
          <w:gridSpan w:val="2"/>
          <w:tcBorders>
            <w:right w:val="single" w:sz="12" w:space="0" w:color="auto"/>
          </w:tcBorders>
          <w:tcMar>
            <w:left w:w="57" w:type="dxa"/>
          </w:tcMar>
        </w:tcPr>
        <w:p w:rsidR="00682A65" w:rsidRDefault="00682A65" w:rsidP="002C5781"/>
      </w:tc>
      <w:tc>
        <w:tcPr>
          <w:tcW w:w="1134" w:type="dxa"/>
          <w:gridSpan w:val="2"/>
          <w:tcBorders>
            <w:left w:val="single" w:sz="12" w:space="0" w:color="auto"/>
            <w:right w:val="single" w:sz="12" w:space="0" w:color="auto"/>
          </w:tcBorders>
        </w:tcPr>
        <w:p w:rsidR="00682A65" w:rsidRPr="008412D8" w:rsidRDefault="00682A65" w:rsidP="002C5781">
          <w:pPr>
            <w:rPr>
              <w:rFonts w:ascii="Times New Roman" w:hAnsi="Times New Roman" w:cs="Times New Roman"/>
            </w:rPr>
          </w:pPr>
        </w:p>
      </w:tc>
      <w:tc>
        <w:tcPr>
          <w:tcW w:w="851" w:type="dxa"/>
          <w:tcBorders>
            <w:left w:val="single" w:sz="12" w:space="0" w:color="auto"/>
            <w:right w:val="single" w:sz="12" w:space="0" w:color="auto"/>
          </w:tcBorders>
        </w:tcPr>
        <w:p w:rsidR="00682A65" w:rsidRPr="008412D8" w:rsidRDefault="00682A65" w:rsidP="002C5781">
          <w:pPr>
            <w:rPr>
              <w:rFonts w:ascii="Times New Roman" w:hAnsi="Times New Roman" w:cs="Times New Roman"/>
            </w:rPr>
          </w:pPr>
        </w:p>
      </w:tc>
      <w:tc>
        <w:tcPr>
          <w:tcW w:w="567" w:type="dxa"/>
          <w:tcBorders>
            <w:left w:val="single" w:sz="12" w:space="0" w:color="auto"/>
            <w:right w:val="single" w:sz="12" w:space="0" w:color="auto"/>
          </w:tcBorders>
        </w:tcPr>
        <w:p w:rsidR="00682A65" w:rsidRDefault="00682A65" w:rsidP="002C5781"/>
      </w:tc>
      <w:tc>
        <w:tcPr>
          <w:tcW w:w="3969" w:type="dxa"/>
          <w:vMerge/>
          <w:tcBorders>
            <w:left w:val="single" w:sz="12" w:space="0" w:color="auto"/>
            <w:right w:val="single" w:sz="12" w:space="0" w:color="auto"/>
          </w:tcBorders>
        </w:tcPr>
        <w:p w:rsidR="00682A65" w:rsidRDefault="00682A65" w:rsidP="002C5781"/>
      </w:tc>
      <w:tc>
        <w:tcPr>
          <w:tcW w:w="2836" w:type="dxa"/>
          <w:gridSpan w:val="3"/>
          <w:vMerge/>
          <w:tcBorders>
            <w:left w:val="single" w:sz="12" w:space="0" w:color="auto"/>
          </w:tcBorders>
        </w:tcPr>
        <w:p w:rsidR="00682A65" w:rsidRDefault="00682A65" w:rsidP="002C5781"/>
      </w:tc>
    </w:tr>
  </w:tbl>
  <w:tbl>
    <w:tblPr>
      <w:tblStyle w:val="a8"/>
      <w:tblpPr w:vertAnchor="page" w:horzAnchor="page" w:tblpX="455" w:tblpY="11721"/>
      <w:tblW w:w="680" w:type="dxa"/>
      <w:tblLayout w:type="fixed"/>
      <w:tblCellMar>
        <w:left w:w="0" w:type="dxa"/>
        <w:right w:w="0" w:type="dxa"/>
      </w:tblCellMar>
      <w:tblLook w:val="04A0"/>
    </w:tblPr>
    <w:tblGrid>
      <w:gridCol w:w="284"/>
      <w:gridCol w:w="396"/>
    </w:tblGrid>
    <w:tr w:rsidR="00682A65" w:rsidTr="004C7DB5">
      <w:trPr>
        <w:cantSplit/>
        <w:trHeight w:hRule="exact" w:val="1418"/>
      </w:trPr>
      <w:tc>
        <w:tcPr>
          <w:tcW w:w="2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textDirection w:val="btLr"/>
        </w:tcPr>
        <w:p w:rsidR="00682A65" w:rsidRPr="001D2ABA" w:rsidRDefault="00682A65" w:rsidP="004C7DB5">
          <w:pPr>
            <w:ind w:left="113" w:right="113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proofErr w:type="spellStart"/>
          <w:r w:rsidRPr="001D2ABA">
            <w:rPr>
              <w:rFonts w:ascii="Times New Roman" w:hAnsi="Times New Roman" w:cs="Times New Roman"/>
              <w:sz w:val="20"/>
              <w:szCs w:val="20"/>
            </w:rPr>
            <w:t>Взам</w:t>
          </w:r>
          <w:proofErr w:type="spellEnd"/>
          <w:r w:rsidRPr="001D2ABA">
            <w:rPr>
              <w:rFonts w:ascii="Times New Roman" w:hAnsi="Times New Roman" w:cs="Times New Roman"/>
              <w:sz w:val="20"/>
              <w:szCs w:val="20"/>
            </w:rPr>
            <w:t xml:space="preserve">. </w:t>
          </w:r>
          <w:proofErr w:type="spellStart"/>
          <w:proofErr w:type="gramStart"/>
          <w:r w:rsidRPr="001D2ABA">
            <w:rPr>
              <w:rFonts w:ascii="Times New Roman" w:hAnsi="Times New Roman" w:cs="Times New Roman"/>
              <w:sz w:val="20"/>
              <w:szCs w:val="20"/>
            </w:rPr>
            <w:t>Инв</w:t>
          </w:r>
          <w:proofErr w:type="spellEnd"/>
          <w:proofErr w:type="gramEnd"/>
          <w:r w:rsidRPr="001D2ABA">
            <w:rPr>
              <w:rFonts w:ascii="Times New Roman" w:hAnsi="Times New Roman" w:cs="Times New Roman"/>
              <w:sz w:val="20"/>
              <w:szCs w:val="20"/>
            </w:rPr>
            <w:t xml:space="preserve"> №</w:t>
          </w:r>
        </w:p>
      </w:tc>
      <w:tc>
        <w:tcPr>
          <w:tcW w:w="396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</w:tcPr>
        <w:p w:rsidR="00682A65" w:rsidRDefault="00682A65" w:rsidP="004C7DB5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</w:tc>
    </w:tr>
    <w:tr w:rsidR="00682A65" w:rsidTr="004C7DB5">
      <w:trPr>
        <w:cantSplit/>
        <w:trHeight w:hRule="exact" w:val="1985"/>
      </w:trPr>
      <w:tc>
        <w:tcPr>
          <w:tcW w:w="2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textDirection w:val="btLr"/>
        </w:tcPr>
        <w:p w:rsidR="00682A65" w:rsidRPr="001D2ABA" w:rsidRDefault="00682A65" w:rsidP="004C7DB5">
          <w:pPr>
            <w:ind w:left="113" w:right="113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proofErr w:type="spellStart"/>
          <w:r w:rsidRPr="001D2ABA">
            <w:rPr>
              <w:rFonts w:ascii="Times New Roman" w:hAnsi="Times New Roman" w:cs="Times New Roman"/>
              <w:sz w:val="20"/>
              <w:szCs w:val="20"/>
            </w:rPr>
            <w:t>Подп</w:t>
          </w:r>
          <w:proofErr w:type="spellEnd"/>
          <w:r w:rsidRPr="001D2ABA">
            <w:rPr>
              <w:rFonts w:ascii="Times New Roman" w:hAnsi="Times New Roman" w:cs="Times New Roman"/>
              <w:sz w:val="20"/>
              <w:szCs w:val="20"/>
            </w:rPr>
            <w:t xml:space="preserve">. </w:t>
          </w:r>
          <w:r>
            <w:rPr>
              <w:rFonts w:ascii="Times New Roman" w:hAnsi="Times New Roman" w:cs="Times New Roman"/>
              <w:sz w:val="20"/>
              <w:szCs w:val="20"/>
            </w:rPr>
            <w:t>и</w:t>
          </w:r>
          <w:r w:rsidRPr="001D2ABA">
            <w:rPr>
              <w:rFonts w:ascii="Times New Roman" w:hAnsi="Times New Roman" w:cs="Times New Roman"/>
              <w:sz w:val="20"/>
              <w:szCs w:val="20"/>
            </w:rPr>
            <w:t xml:space="preserve"> дата</w:t>
          </w:r>
        </w:p>
      </w:tc>
      <w:tc>
        <w:tcPr>
          <w:tcW w:w="396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</w:tcPr>
        <w:p w:rsidR="00682A65" w:rsidRDefault="00682A65" w:rsidP="004C7DB5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</w:tc>
    </w:tr>
    <w:tr w:rsidR="00682A65" w:rsidTr="004C7DB5">
      <w:trPr>
        <w:cantSplit/>
        <w:trHeight w:hRule="exact" w:val="1418"/>
      </w:trPr>
      <w:tc>
        <w:tcPr>
          <w:tcW w:w="2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textDirection w:val="btLr"/>
        </w:tcPr>
        <w:p w:rsidR="00682A65" w:rsidRPr="00C02489" w:rsidRDefault="00682A65" w:rsidP="004C7DB5">
          <w:pPr>
            <w:ind w:left="113" w:right="113"/>
            <w:jc w:val="center"/>
            <w:rPr>
              <w:rFonts w:ascii="Times New Roman" w:hAnsi="Times New Roman" w:cs="Times New Roman"/>
              <w:sz w:val="20"/>
              <w:szCs w:val="28"/>
            </w:rPr>
          </w:pPr>
          <w:proofErr w:type="spellStart"/>
          <w:r w:rsidRPr="001D2ABA">
            <w:rPr>
              <w:rFonts w:ascii="Times New Roman" w:hAnsi="Times New Roman" w:cs="Times New Roman"/>
              <w:sz w:val="20"/>
              <w:szCs w:val="20"/>
            </w:rPr>
            <w:t>Инв.№</w:t>
          </w:r>
          <w:proofErr w:type="spellEnd"/>
          <w:r w:rsidRPr="001D2ABA"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  <w:proofErr w:type="spellStart"/>
          <w:r w:rsidRPr="001D2ABA">
            <w:rPr>
              <w:rFonts w:ascii="Times New Roman" w:hAnsi="Times New Roman" w:cs="Times New Roman"/>
              <w:sz w:val="20"/>
              <w:szCs w:val="20"/>
            </w:rPr>
            <w:t>подп</w:t>
          </w:r>
          <w:proofErr w:type="spellEnd"/>
          <w:r w:rsidRPr="00C02489">
            <w:rPr>
              <w:rFonts w:ascii="Times New Roman" w:hAnsi="Times New Roman" w:cs="Times New Roman"/>
              <w:sz w:val="20"/>
              <w:szCs w:val="28"/>
            </w:rPr>
            <w:t>.</w:t>
          </w:r>
        </w:p>
      </w:tc>
      <w:tc>
        <w:tcPr>
          <w:tcW w:w="396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</w:tcPr>
        <w:p w:rsidR="00682A65" w:rsidRPr="00C02489" w:rsidRDefault="00682A65" w:rsidP="004C7DB5">
          <w:pPr>
            <w:jc w:val="center"/>
            <w:rPr>
              <w:rFonts w:ascii="Times New Roman" w:hAnsi="Times New Roman" w:cs="Times New Roman"/>
              <w:sz w:val="20"/>
              <w:szCs w:val="28"/>
            </w:rPr>
          </w:pPr>
        </w:p>
      </w:tc>
    </w:tr>
  </w:tbl>
  <w:p w:rsidR="00682A65" w:rsidRDefault="00682A65" w:rsidP="00F44896">
    <w:pPr>
      <w:pStyle w:val="a6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8"/>
      <w:tblpPr w:vertAnchor="page" w:horzAnchor="page" w:tblpX="1135" w:tblpY="15707"/>
      <w:tblW w:w="10490" w:type="dxa"/>
      <w:tblLayout w:type="fixed"/>
      <w:tblCellMar>
        <w:left w:w="0" w:type="dxa"/>
        <w:right w:w="0" w:type="dxa"/>
      </w:tblCellMar>
      <w:tblLook w:val="04A0"/>
    </w:tblPr>
    <w:tblGrid>
      <w:gridCol w:w="776"/>
      <w:gridCol w:w="777"/>
      <w:gridCol w:w="777"/>
      <w:gridCol w:w="777"/>
      <w:gridCol w:w="1166"/>
      <w:gridCol w:w="777"/>
      <w:gridCol w:w="4663"/>
      <w:gridCol w:w="777"/>
    </w:tblGrid>
    <w:tr w:rsidR="00682A65" w:rsidTr="00F44896">
      <w:trPr>
        <w:cantSplit/>
        <w:trHeight w:hRule="exact" w:val="284"/>
      </w:trPr>
      <w:tc>
        <w:tcPr>
          <w:tcW w:w="776" w:type="dxa"/>
          <w:tcBorders>
            <w:top w:val="single" w:sz="12" w:space="0" w:color="auto"/>
            <w:right w:val="single" w:sz="12" w:space="0" w:color="auto"/>
          </w:tcBorders>
        </w:tcPr>
        <w:p w:rsidR="00682A65" w:rsidRDefault="00682A65" w:rsidP="001D2ABA"/>
      </w:tc>
      <w:tc>
        <w:tcPr>
          <w:tcW w:w="77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:rsidR="00682A65" w:rsidRDefault="00682A65" w:rsidP="001D2ABA"/>
      </w:tc>
      <w:tc>
        <w:tcPr>
          <w:tcW w:w="77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:rsidR="00682A65" w:rsidRDefault="00682A65" w:rsidP="001D2ABA"/>
      </w:tc>
      <w:tc>
        <w:tcPr>
          <w:tcW w:w="77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:rsidR="00682A65" w:rsidRDefault="00682A65" w:rsidP="001D2ABA"/>
      </w:tc>
      <w:tc>
        <w:tcPr>
          <w:tcW w:w="1166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:rsidR="00682A65" w:rsidRDefault="00682A65" w:rsidP="001D2ABA"/>
      </w:tc>
      <w:tc>
        <w:tcPr>
          <w:tcW w:w="77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:rsidR="00682A65" w:rsidRDefault="00682A65" w:rsidP="001D2ABA"/>
      </w:tc>
      <w:tc>
        <w:tcPr>
          <w:tcW w:w="4663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:rsidR="00682A65" w:rsidRPr="00D972BB" w:rsidRDefault="00891546" w:rsidP="00357807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682A65">
            <w:rPr>
              <w:rFonts w:ascii="Times New Roman" w:hAnsi="Times New Roman" w:cs="Times New Roman"/>
              <w:sz w:val="28"/>
              <w:szCs w:val="28"/>
            </w:rPr>
            <w:instrText xml:space="preserve"> REF Шифр \h </w:instrText>
          </w:r>
          <w:r>
            <w:rPr>
              <w:rFonts w:ascii="Times New Roman" w:hAnsi="Times New Roman" w:cs="Times New Roman"/>
              <w:sz w:val="28"/>
              <w:szCs w:val="28"/>
            </w:rPr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 w:rsidR="007C3845">
            <w:rPr>
              <w:rFonts w:ascii="Times New Roman" w:hAnsi="Times New Roman" w:cs="Times New Roman"/>
              <w:sz w:val="28"/>
              <w:szCs w:val="28"/>
            </w:rPr>
            <w:t>ЕЕС-08.ПП15-312.П.00.00-ППТ.1</w: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 w:rsidR="00682A65" w:rsidRPr="003D017A">
            <w:rPr>
              <w:rFonts w:ascii="Times New Roman" w:hAnsi="Times New Roman" w:cs="Times New Roman"/>
              <w:sz w:val="28"/>
              <w:szCs w:val="28"/>
            </w:rPr>
            <w:t>.Т</w:t>
          </w:r>
        </w:p>
      </w:tc>
      <w:tc>
        <w:tcPr>
          <w:tcW w:w="777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  <w:vAlign w:val="center"/>
        </w:tcPr>
        <w:p w:rsidR="00682A65" w:rsidRDefault="00682A65" w:rsidP="001D2ABA">
          <w:pPr>
            <w:jc w:val="center"/>
          </w:pPr>
          <w:r>
            <w:t>Лист</w:t>
          </w:r>
        </w:p>
      </w:tc>
    </w:tr>
    <w:tr w:rsidR="00682A65" w:rsidTr="001D2ABA">
      <w:trPr>
        <w:cantSplit/>
        <w:trHeight w:hRule="exact" w:val="284"/>
      </w:trPr>
      <w:tc>
        <w:tcPr>
          <w:tcW w:w="776" w:type="dxa"/>
          <w:tcBorders>
            <w:bottom w:val="single" w:sz="12" w:space="0" w:color="auto"/>
            <w:right w:val="single" w:sz="12" w:space="0" w:color="auto"/>
          </w:tcBorders>
        </w:tcPr>
        <w:p w:rsidR="00682A65" w:rsidRDefault="00682A65" w:rsidP="001D2ABA"/>
      </w:tc>
      <w:tc>
        <w:tcPr>
          <w:tcW w:w="777" w:type="dxa"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682A65" w:rsidRDefault="00682A65" w:rsidP="001D2ABA"/>
      </w:tc>
      <w:tc>
        <w:tcPr>
          <w:tcW w:w="777" w:type="dxa"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682A65" w:rsidRDefault="00682A65" w:rsidP="001D2ABA"/>
      </w:tc>
      <w:tc>
        <w:tcPr>
          <w:tcW w:w="777" w:type="dxa"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682A65" w:rsidRDefault="00682A65" w:rsidP="001D2ABA"/>
      </w:tc>
      <w:tc>
        <w:tcPr>
          <w:tcW w:w="1166" w:type="dxa"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682A65" w:rsidRDefault="00682A65" w:rsidP="001D2ABA"/>
      </w:tc>
      <w:tc>
        <w:tcPr>
          <w:tcW w:w="777" w:type="dxa"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682A65" w:rsidRDefault="00682A65" w:rsidP="001D2ABA"/>
      </w:tc>
      <w:tc>
        <w:tcPr>
          <w:tcW w:w="4663" w:type="dxa"/>
          <w:vMerge/>
          <w:tcBorders>
            <w:left w:val="single" w:sz="12" w:space="0" w:color="auto"/>
            <w:right w:val="single" w:sz="12" w:space="0" w:color="auto"/>
          </w:tcBorders>
        </w:tcPr>
        <w:p w:rsidR="00682A65" w:rsidRDefault="00682A65" w:rsidP="001D2ABA"/>
      </w:tc>
      <w:tc>
        <w:tcPr>
          <w:tcW w:w="777" w:type="dxa"/>
          <w:vMerge w:val="restart"/>
          <w:tcBorders>
            <w:top w:val="single" w:sz="12" w:space="0" w:color="auto"/>
            <w:left w:val="single" w:sz="12" w:space="0" w:color="auto"/>
          </w:tcBorders>
          <w:vAlign w:val="center"/>
        </w:tcPr>
        <w:p w:rsidR="00682A65" w:rsidRPr="00D972BB" w:rsidRDefault="00891546" w:rsidP="006B6FAF">
          <w:pPr>
            <w:pStyle w:val="a6"/>
            <w:jc w:val="center"/>
          </w:pPr>
          <w:r w:rsidRPr="006B6FAF">
            <w:rPr>
              <w:rFonts w:ascii="Times New Roman" w:hAnsi="Times New Roman" w:cs="Times New Roman"/>
              <w:sz w:val="28"/>
            </w:rPr>
            <w:fldChar w:fldCharType="begin"/>
          </w:r>
          <w:r w:rsidR="00682A65" w:rsidRPr="006B6FAF">
            <w:rPr>
              <w:rFonts w:ascii="Times New Roman" w:hAnsi="Times New Roman" w:cs="Times New Roman"/>
              <w:sz w:val="28"/>
            </w:rPr>
            <w:instrText xml:space="preserve"> = </w:instrText>
          </w:r>
          <w:r w:rsidRPr="006B6FAF">
            <w:rPr>
              <w:rFonts w:ascii="Times New Roman" w:hAnsi="Times New Roman" w:cs="Times New Roman"/>
              <w:sz w:val="28"/>
            </w:rPr>
            <w:fldChar w:fldCharType="begin"/>
          </w:r>
          <w:r w:rsidR="00682A65" w:rsidRPr="006B6FAF">
            <w:rPr>
              <w:rFonts w:ascii="Times New Roman" w:hAnsi="Times New Roman" w:cs="Times New Roman"/>
              <w:sz w:val="28"/>
            </w:rPr>
            <w:instrText xml:space="preserve"> PAGE  </w:instrText>
          </w:r>
          <w:r w:rsidRPr="006B6FAF">
            <w:rPr>
              <w:rFonts w:ascii="Times New Roman" w:hAnsi="Times New Roman" w:cs="Times New Roman"/>
              <w:sz w:val="28"/>
            </w:rPr>
            <w:fldChar w:fldCharType="separate"/>
          </w:r>
          <w:r w:rsidR="00682A65">
            <w:rPr>
              <w:rFonts w:ascii="Times New Roman" w:hAnsi="Times New Roman" w:cs="Times New Roman"/>
              <w:noProof/>
              <w:sz w:val="28"/>
            </w:rPr>
            <w:instrText>4</w:instrText>
          </w:r>
          <w:r w:rsidRPr="006B6FAF">
            <w:rPr>
              <w:rFonts w:ascii="Times New Roman" w:hAnsi="Times New Roman" w:cs="Times New Roman"/>
              <w:sz w:val="28"/>
            </w:rPr>
            <w:fldChar w:fldCharType="end"/>
          </w:r>
          <w:r w:rsidR="00682A65" w:rsidRPr="006B6FAF">
            <w:rPr>
              <w:rFonts w:ascii="Times New Roman" w:hAnsi="Times New Roman" w:cs="Times New Roman"/>
              <w:sz w:val="28"/>
              <w:lang w:val="en-US"/>
            </w:rPr>
            <w:instrText xml:space="preserve"> -</w:instrText>
          </w:r>
          <w:fldSimple w:instr=" PAGEREF  r2  \* MERGEFORMAT ">
            <w:r w:rsidR="007C3845" w:rsidRPr="007C3845">
              <w:rPr>
                <w:rFonts w:ascii="Times New Roman" w:hAnsi="Times New Roman" w:cs="Times New Roman"/>
                <w:noProof/>
                <w:sz w:val="28"/>
              </w:rPr>
              <w:instrText>3</w:instrText>
            </w:r>
          </w:fldSimple>
          <w:r w:rsidRPr="006B6FAF">
            <w:rPr>
              <w:rFonts w:ascii="Times New Roman" w:hAnsi="Times New Roman" w:cs="Times New Roman"/>
              <w:sz w:val="28"/>
            </w:rPr>
            <w:fldChar w:fldCharType="separate"/>
          </w:r>
          <w:r w:rsidR="007C3845">
            <w:rPr>
              <w:rFonts w:ascii="Times New Roman" w:hAnsi="Times New Roman" w:cs="Times New Roman"/>
              <w:noProof/>
              <w:sz w:val="28"/>
            </w:rPr>
            <w:t>1</w:t>
          </w:r>
          <w:r w:rsidRPr="006B6FAF">
            <w:rPr>
              <w:rFonts w:ascii="Times New Roman" w:hAnsi="Times New Roman" w:cs="Times New Roman"/>
              <w:sz w:val="28"/>
            </w:rPr>
            <w:fldChar w:fldCharType="end"/>
          </w:r>
        </w:p>
      </w:tc>
    </w:tr>
    <w:tr w:rsidR="00682A65" w:rsidTr="001D2ABA">
      <w:trPr>
        <w:cantSplit/>
        <w:trHeight w:hRule="exact" w:val="284"/>
      </w:trPr>
      <w:tc>
        <w:tcPr>
          <w:tcW w:w="776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:rsidR="00682A65" w:rsidRPr="00C9469C" w:rsidRDefault="00682A65" w:rsidP="001D2ABA">
          <w:pPr>
            <w:jc w:val="center"/>
            <w:rPr>
              <w:rFonts w:ascii="Times New Roman" w:hAnsi="Times New Roman" w:cs="Times New Roman"/>
              <w:sz w:val="18"/>
            </w:rPr>
          </w:pPr>
          <w:proofErr w:type="spellStart"/>
          <w:r w:rsidRPr="00C9469C">
            <w:rPr>
              <w:rFonts w:ascii="Times New Roman" w:hAnsi="Times New Roman" w:cs="Times New Roman"/>
              <w:sz w:val="18"/>
            </w:rPr>
            <w:t>Изм</w:t>
          </w:r>
          <w:proofErr w:type="spellEnd"/>
          <w:r w:rsidRPr="00C9469C">
            <w:rPr>
              <w:rFonts w:ascii="Times New Roman" w:hAnsi="Times New Roman" w:cs="Times New Roman"/>
              <w:sz w:val="18"/>
            </w:rPr>
            <w:t>.</w:t>
          </w:r>
        </w:p>
      </w:tc>
      <w:tc>
        <w:tcPr>
          <w:tcW w:w="77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:rsidR="00682A65" w:rsidRPr="00C9469C" w:rsidRDefault="00682A65" w:rsidP="001D2ABA">
          <w:pPr>
            <w:jc w:val="center"/>
            <w:rPr>
              <w:rFonts w:ascii="Times New Roman" w:hAnsi="Times New Roman" w:cs="Times New Roman"/>
              <w:sz w:val="18"/>
            </w:rPr>
          </w:pPr>
          <w:proofErr w:type="spellStart"/>
          <w:r w:rsidRPr="00C9469C">
            <w:rPr>
              <w:rFonts w:ascii="Times New Roman" w:hAnsi="Times New Roman" w:cs="Times New Roman"/>
              <w:sz w:val="18"/>
            </w:rPr>
            <w:t>Кол</w:t>
          </w:r>
          <w:proofErr w:type="gramStart"/>
          <w:r w:rsidRPr="00C9469C">
            <w:rPr>
              <w:rFonts w:ascii="Times New Roman" w:hAnsi="Times New Roman" w:cs="Times New Roman"/>
              <w:sz w:val="18"/>
            </w:rPr>
            <w:t>.у</w:t>
          </w:r>
          <w:proofErr w:type="gramEnd"/>
          <w:r w:rsidRPr="00C9469C">
            <w:rPr>
              <w:rFonts w:ascii="Times New Roman" w:hAnsi="Times New Roman" w:cs="Times New Roman"/>
              <w:sz w:val="18"/>
            </w:rPr>
            <w:t>ч</w:t>
          </w:r>
          <w:proofErr w:type="spellEnd"/>
        </w:p>
      </w:tc>
      <w:tc>
        <w:tcPr>
          <w:tcW w:w="77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:rsidR="00682A65" w:rsidRPr="00C9469C" w:rsidRDefault="00682A65" w:rsidP="001D2ABA">
          <w:pPr>
            <w:jc w:val="center"/>
            <w:rPr>
              <w:rFonts w:ascii="Times New Roman" w:hAnsi="Times New Roman" w:cs="Times New Roman"/>
              <w:sz w:val="18"/>
            </w:rPr>
          </w:pPr>
          <w:r>
            <w:rPr>
              <w:rFonts w:ascii="Times New Roman" w:hAnsi="Times New Roman" w:cs="Times New Roman"/>
              <w:sz w:val="18"/>
            </w:rPr>
            <w:t>Лист.</w:t>
          </w:r>
        </w:p>
      </w:tc>
      <w:tc>
        <w:tcPr>
          <w:tcW w:w="77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:rsidR="00682A65" w:rsidRPr="00C9469C" w:rsidRDefault="00682A65" w:rsidP="001D2ABA">
          <w:pPr>
            <w:jc w:val="center"/>
            <w:rPr>
              <w:rFonts w:ascii="Times New Roman" w:hAnsi="Times New Roman" w:cs="Times New Roman"/>
              <w:sz w:val="18"/>
            </w:rPr>
          </w:pPr>
          <w:r>
            <w:rPr>
              <w:rFonts w:ascii="Times New Roman" w:hAnsi="Times New Roman" w:cs="Times New Roman"/>
              <w:sz w:val="18"/>
            </w:rPr>
            <w:t>№ док.</w:t>
          </w:r>
        </w:p>
      </w:tc>
      <w:tc>
        <w:tcPr>
          <w:tcW w:w="1166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:rsidR="00682A65" w:rsidRPr="00C9469C" w:rsidRDefault="00682A65" w:rsidP="001D2ABA">
          <w:pPr>
            <w:jc w:val="center"/>
            <w:rPr>
              <w:rFonts w:ascii="Times New Roman" w:hAnsi="Times New Roman" w:cs="Times New Roman"/>
              <w:sz w:val="18"/>
            </w:rPr>
          </w:pPr>
          <w:proofErr w:type="spellStart"/>
          <w:r>
            <w:rPr>
              <w:rFonts w:ascii="Times New Roman" w:hAnsi="Times New Roman" w:cs="Times New Roman"/>
              <w:sz w:val="18"/>
            </w:rPr>
            <w:t>Подп</w:t>
          </w:r>
          <w:proofErr w:type="spellEnd"/>
          <w:r>
            <w:rPr>
              <w:rFonts w:ascii="Times New Roman" w:hAnsi="Times New Roman" w:cs="Times New Roman"/>
              <w:sz w:val="18"/>
            </w:rPr>
            <w:t>.</w:t>
          </w:r>
        </w:p>
      </w:tc>
      <w:tc>
        <w:tcPr>
          <w:tcW w:w="77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:rsidR="00682A65" w:rsidRPr="00C9469C" w:rsidRDefault="00682A65" w:rsidP="001D2ABA">
          <w:pPr>
            <w:jc w:val="center"/>
            <w:rPr>
              <w:rFonts w:ascii="Times New Roman" w:hAnsi="Times New Roman" w:cs="Times New Roman"/>
              <w:sz w:val="18"/>
            </w:rPr>
          </w:pPr>
          <w:r>
            <w:rPr>
              <w:rFonts w:ascii="Times New Roman" w:hAnsi="Times New Roman" w:cs="Times New Roman"/>
              <w:sz w:val="18"/>
            </w:rPr>
            <w:t>Дата</w:t>
          </w:r>
        </w:p>
      </w:tc>
      <w:tc>
        <w:tcPr>
          <w:tcW w:w="4663" w:type="dxa"/>
          <w:vMerge/>
          <w:tcBorders>
            <w:left w:val="single" w:sz="12" w:space="0" w:color="auto"/>
            <w:right w:val="single" w:sz="12" w:space="0" w:color="auto"/>
          </w:tcBorders>
        </w:tcPr>
        <w:p w:rsidR="00682A65" w:rsidRDefault="00682A65" w:rsidP="001D2ABA"/>
      </w:tc>
      <w:tc>
        <w:tcPr>
          <w:tcW w:w="777" w:type="dxa"/>
          <w:vMerge/>
          <w:tcBorders>
            <w:left w:val="single" w:sz="12" w:space="0" w:color="auto"/>
          </w:tcBorders>
        </w:tcPr>
        <w:p w:rsidR="00682A65" w:rsidRDefault="00682A65" w:rsidP="001D2ABA"/>
      </w:tc>
    </w:tr>
  </w:tbl>
  <w:tbl>
    <w:tblPr>
      <w:tblStyle w:val="a8"/>
      <w:tblpPr w:vertAnchor="page" w:horzAnchor="page" w:tblpX="455" w:tblpY="11721"/>
      <w:tblW w:w="680" w:type="dxa"/>
      <w:tblLayout w:type="fixed"/>
      <w:tblCellMar>
        <w:left w:w="0" w:type="dxa"/>
        <w:right w:w="0" w:type="dxa"/>
      </w:tblCellMar>
      <w:tblLook w:val="04A0"/>
    </w:tblPr>
    <w:tblGrid>
      <w:gridCol w:w="284"/>
      <w:gridCol w:w="396"/>
    </w:tblGrid>
    <w:tr w:rsidR="00682A65" w:rsidTr="00E37D57">
      <w:trPr>
        <w:cantSplit/>
        <w:trHeight w:hRule="exact" w:val="1418"/>
      </w:trPr>
      <w:tc>
        <w:tcPr>
          <w:tcW w:w="2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textDirection w:val="btLr"/>
        </w:tcPr>
        <w:p w:rsidR="00682A65" w:rsidRPr="001D2ABA" w:rsidRDefault="00682A65" w:rsidP="00E37D57">
          <w:pPr>
            <w:ind w:left="113" w:right="113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proofErr w:type="spellStart"/>
          <w:r w:rsidRPr="001D2ABA">
            <w:rPr>
              <w:rFonts w:ascii="Times New Roman" w:hAnsi="Times New Roman" w:cs="Times New Roman"/>
              <w:sz w:val="20"/>
              <w:szCs w:val="20"/>
            </w:rPr>
            <w:t>Взам</w:t>
          </w:r>
          <w:proofErr w:type="spellEnd"/>
          <w:r w:rsidRPr="001D2ABA">
            <w:rPr>
              <w:rFonts w:ascii="Times New Roman" w:hAnsi="Times New Roman" w:cs="Times New Roman"/>
              <w:sz w:val="20"/>
              <w:szCs w:val="20"/>
            </w:rPr>
            <w:t xml:space="preserve">. </w:t>
          </w:r>
          <w:proofErr w:type="spellStart"/>
          <w:proofErr w:type="gramStart"/>
          <w:r w:rsidRPr="001D2ABA">
            <w:rPr>
              <w:rFonts w:ascii="Times New Roman" w:hAnsi="Times New Roman" w:cs="Times New Roman"/>
              <w:sz w:val="20"/>
              <w:szCs w:val="20"/>
            </w:rPr>
            <w:t>Инв</w:t>
          </w:r>
          <w:proofErr w:type="spellEnd"/>
          <w:proofErr w:type="gramEnd"/>
          <w:r w:rsidRPr="001D2ABA">
            <w:rPr>
              <w:rFonts w:ascii="Times New Roman" w:hAnsi="Times New Roman" w:cs="Times New Roman"/>
              <w:sz w:val="20"/>
              <w:szCs w:val="20"/>
            </w:rPr>
            <w:t xml:space="preserve"> №</w:t>
          </w:r>
        </w:p>
      </w:tc>
      <w:tc>
        <w:tcPr>
          <w:tcW w:w="396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</w:tcPr>
        <w:p w:rsidR="00682A65" w:rsidRDefault="00682A65" w:rsidP="00E37D57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</w:tc>
    </w:tr>
    <w:tr w:rsidR="00682A65" w:rsidTr="00E37D57">
      <w:trPr>
        <w:cantSplit/>
        <w:trHeight w:hRule="exact" w:val="1985"/>
      </w:trPr>
      <w:tc>
        <w:tcPr>
          <w:tcW w:w="2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textDirection w:val="btLr"/>
        </w:tcPr>
        <w:p w:rsidR="00682A65" w:rsidRPr="001D2ABA" w:rsidRDefault="00682A65" w:rsidP="00E37D57">
          <w:pPr>
            <w:ind w:left="113" w:right="113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proofErr w:type="spellStart"/>
          <w:r w:rsidRPr="001D2ABA">
            <w:rPr>
              <w:rFonts w:ascii="Times New Roman" w:hAnsi="Times New Roman" w:cs="Times New Roman"/>
              <w:sz w:val="20"/>
              <w:szCs w:val="20"/>
            </w:rPr>
            <w:t>Подп</w:t>
          </w:r>
          <w:proofErr w:type="spellEnd"/>
          <w:r w:rsidRPr="001D2ABA">
            <w:rPr>
              <w:rFonts w:ascii="Times New Roman" w:hAnsi="Times New Roman" w:cs="Times New Roman"/>
              <w:sz w:val="20"/>
              <w:szCs w:val="20"/>
            </w:rPr>
            <w:t xml:space="preserve">. </w:t>
          </w:r>
          <w:r>
            <w:rPr>
              <w:rFonts w:ascii="Times New Roman" w:hAnsi="Times New Roman" w:cs="Times New Roman"/>
              <w:sz w:val="20"/>
              <w:szCs w:val="20"/>
            </w:rPr>
            <w:t>и</w:t>
          </w:r>
          <w:r w:rsidRPr="001D2ABA">
            <w:rPr>
              <w:rFonts w:ascii="Times New Roman" w:hAnsi="Times New Roman" w:cs="Times New Roman"/>
              <w:sz w:val="20"/>
              <w:szCs w:val="20"/>
            </w:rPr>
            <w:t xml:space="preserve"> дата</w:t>
          </w:r>
        </w:p>
      </w:tc>
      <w:tc>
        <w:tcPr>
          <w:tcW w:w="396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</w:tcPr>
        <w:p w:rsidR="00682A65" w:rsidRDefault="00682A65" w:rsidP="00E37D57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</w:tc>
    </w:tr>
    <w:tr w:rsidR="00682A65" w:rsidTr="00E37D57">
      <w:trPr>
        <w:cantSplit/>
        <w:trHeight w:hRule="exact" w:val="1418"/>
      </w:trPr>
      <w:tc>
        <w:tcPr>
          <w:tcW w:w="2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textDirection w:val="btLr"/>
        </w:tcPr>
        <w:p w:rsidR="00682A65" w:rsidRPr="00C02489" w:rsidRDefault="00682A65" w:rsidP="00E37D57">
          <w:pPr>
            <w:ind w:left="113" w:right="113"/>
            <w:jc w:val="center"/>
            <w:rPr>
              <w:rFonts w:ascii="Times New Roman" w:hAnsi="Times New Roman" w:cs="Times New Roman"/>
              <w:sz w:val="20"/>
              <w:szCs w:val="28"/>
            </w:rPr>
          </w:pPr>
          <w:proofErr w:type="spellStart"/>
          <w:r w:rsidRPr="001D2ABA">
            <w:rPr>
              <w:rFonts w:ascii="Times New Roman" w:hAnsi="Times New Roman" w:cs="Times New Roman"/>
              <w:sz w:val="20"/>
              <w:szCs w:val="20"/>
            </w:rPr>
            <w:t>Инв.№</w:t>
          </w:r>
          <w:proofErr w:type="spellEnd"/>
          <w:r w:rsidRPr="001D2ABA"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  <w:proofErr w:type="spellStart"/>
          <w:r w:rsidRPr="001D2ABA">
            <w:rPr>
              <w:rFonts w:ascii="Times New Roman" w:hAnsi="Times New Roman" w:cs="Times New Roman"/>
              <w:sz w:val="20"/>
              <w:szCs w:val="20"/>
            </w:rPr>
            <w:t>подп</w:t>
          </w:r>
          <w:proofErr w:type="spellEnd"/>
          <w:r w:rsidRPr="00C02489">
            <w:rPr>
              <w:rFonts w:ascii="Times New Roman" w:hAnsi="Times New Roman" w:cs="Times New Roman"/>
              <w:sz w:val="20"/>
              <w:szCs w:val="28"/>
            </w:rPr>
            <w:t>.</w:t>
          </w:r>
        </w:p>
      </w:tc>
      <w:tc>
        <w:tcPr>
          <w:tcW w:w="396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</w:tcPr>
        <w:p w:rsidR="00682A65" w:rsidRPr="00C02489" w:rsidRDefault="00682A65" w:rsidP="00E37D57">
          <w:pPr>
            <w:jc w:val="center"/>
            <w:rPr>
              <w:rFonts w:ascii="Times New Roman" w:hAnsi="Times New Roman" w:cs="Times New Roman"/>
              <w:sz w:val="20"/>
              <w:szCs w:val="28"/>
            </w:rPr>
          </w:pPr>
        </w:p>
      </w:tc>
    </w:tr>
  </w:tbl>
  <w:p w:rsidR="00682A65" w:rsidRDefault="00682A65" w:rsidP="0044101A">
    <w:pPr>
      <w:pStyle w:val="a6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8"/>
      <w:tblpPr w:vertAnchor="page" w:horzAnchor="page" w:tblpX="1135" w:tblpY="14289"/>
      <w:tblW w:w="10490" w:type="dxa"/>
      <w:tblLayout w:type="fixed"/>
      <w:tblCellMar>
        <w:left w:w="0" w:type="dxa"/>
        <w:right w:w="0" w:type="dxa"/>
      </w:tblCellMar>
      <w:tblLook w:val="04A0"/>
    </w:tblPr>
    <w:tblGrid>
      <w:gridCol w:w="566"/>
      <w:gridCol w:w="567"/>
      <w:gridCol w:w="567"/>
      <w:gridCol w:w="567"/>
      <w:gridCol w:w="851"/>
      <w:gridCol w:w="567"/>
      <w:gridCol w:w="3969"/>
      <w:gridCol w:w="851"/>
      <w:gridCol w:w="851"/>
      <w:gridCol w:w="1134"/>
    </w:tblGrid>
    <w:tr w:rsidR="00682A65" w:rsidTr="007D49EC">
      <w:trPr>
        <w:cantSplit/>
        <w:trHeight w:hRule="exact" w:val="284"/>
      </w:trPr>
      <w:tc>
        <w:tcPr>
          <w:tcW w:w="566" w:type="dxa"/>
          <w:tcBorders>
            <w:top w:val="single" w:sz="12" w:space="0" w:color="auto"/>
            <w:right w:val="single" w:sz="12" w:space="0" w:color="auto"/>
          </w:tcBorders>
        </w:tcPr>
        <w:p w:rsidR="00682A65" w:rsidRDefault="00682A65" w:rsidP="00904469"/>
      </w:tc>
      <w:tc>
        <w:tcPr>
          <w:tcW w:w="56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:rsidR="00682A65" w:rsidRDefault="00682A65" w:rsidP="00904469"/>
      </w:tc>
      <w:tc>
        <w:tcPr>
          <w:tcW w:w="56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:rsidR="00682A65" w:rsidRDefault="00682A65" w:rsidP="00904469"/>
      </w:tc>
      <w:tc>
        <w:tcPr>
          <w:tcW w:w="56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:rsidR="00682A65" w:rsidRDefault="00682A65" w:rsidP="00904469"/>
      </w:tc>
      <w:tc>
        <w:tcPr>
          <w:tcW w:w="851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:rsidR="00682A65" w:rsidRDefault="00682A65" w:rsidP="00904469"/>
      </w:tc>
      <w:tc>
        <w:tcPr>
          <w:tcW w:w="56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:rsidR="00682A65" w:rsidRDefault="00682A65" w:rsidP="00904469"/>
      </w:tc>
      <w:tc>
        <w:tcPr>
          <w:tcW w:w="6805" w:type="dxa"/>
          <w:gridSpan w:val="4"/>
          <w:vMerge w:val="restart"/>
          <w:tcBorders>
            <w:top w:val="single" w:sz="12" w:space="0" w:color="auto"/>
            <w:left w:val="single" w:sz="12" w:space="0" w:color="auto"/>
          </w:tcBorders>
          <w:vAlign w:val="center"/>
        </w:tcPr>
        <w:p w:rsidR="00682A65" w:rsidRPr="007D49EC" w:rsidRDefault="00682A65" w:rsidP="009B1F9A">
          <w:pPr>
            <w:jc w:val="center"/>
            <w:rPr>
              <w:rFonts w:ascii="Times New Roman" w:hAnsi="Times New Roman" w:cs="Times New Roman"/>
              <w:sz w:val="32"/>
              <w:szCs w:val="32"/>
            </w:rPr>
          </w:pPr>
          <w:r>
            <w:rPr>
              <w:rFonts w:ascii="Times New Roman" w:hAnsi="Times New Roman" w:cs="Times New Roman"/>
              <w:sz w:val="28"/>
              <w:szCs w:val="32"/>
            </w:rPr>
            <w:t>ЕЕС-08.ПП12-310.П.00.00</w:t>
          </w:r>
          <w:r w:rsidRPr="007D49EC">
            <w:rPr>
              <w:rFonts w:ascii="Times New Roman" w:hAnsi="Times New Roman" w:cs="Times New Roman"/>
              <w:sz w:val="28"/>
              <w:szCs w:val="32"/>
            </w:rPr>
            <w:t>-</w:t>
          </w:r>
          <w:r>
            <w:rPr>
              <w:rFonts w:ascii="Times New Roman" w:hAnsi="Times New Roman" w:cs="Times New Roman"/>
              <w:sz w:val="28"/>
              <w:szCs w:val="32"/>
            </w:rPr>
            <w:t>ППТ-МТ-</w:t>
          </w:r>
          <w:r w:rsidRPr="007D49EC">
            <w:rPr>
              <w:rFonts w:ascii="Times New Roman" w:hAnsi="Times New Roman" w:cs="Times New Roman"/>
              <w:sz w:val="28"/>
              <w:szCs w:val="32"/>
            </w:rPr>
            <w:t>С</w:t>
          </w:r>
          <w:r>
            <w:rPr>
              <w:rFonts w:ascii="Times New Roman" w:hAnsi="Times New Roman" w:cs="Times New Roman"/>
              <w:sz w:val="28"/>
              <w:szCs w:val="32"/>
            </w:rPr>
            <w:t>П</w:t>
          </w:r>
        </w:p>
      </w:tc>
    </w:tr>
    <w:tr w:rsidR="00682A65" w:rsidTr="00C9469C">
      <w:trPr>
        <w:cantSplit/>
        <w:trHeight w:hRule="exact" w:val="284"/>
      </w:trPr>
      <w:tc>
        <w:tcPr>
          <w:tcW w:w="566" w:type="dxa"/>
          <w:tcBorders>
            <w:bottom w:val="single" w:sz="12" w:space="0" w:color="auto"/>
            <w:right w:val="single" w:sz="12" w:space="0" w:color="auto"/>
          </w:tcBorders>
        </w:tcPr>
        <w:p w:rsidR="00682A65" w:rsidRDefault="00682A65" w:rsidP="00904469"/>
      </w:tc>
      <w:tc>
        <w:tcPr>
          <w:tcW w:w="567" w:type="dxa"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682A65" w:rsidRDefault="00682A65" w:rsidP="00904469"/>
      </w:tc>
      <w:tc>
        <w:tcPr>
          <w:tcW w:w="567" w:type="dxa"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682A65" w:rsidRDefault="00682A65" w:rsidP="00904469"/>
      </w:tc>
      <w:tc>
        <w:tcPr>
          <w:tcW w:w="567" w:type="dxa"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682A65" w:rsidRDefault="00682A65" w:rsidP="00904469"/>
      </w:tc>
      <w:tc>
        <w:tcPr>
          <w:tcW w:w="851" w:type="dxa"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682A65" w:rsidRDefault="00682A65" w:rsidP="00904469"/>
      </w:tc>
      <w:tc>
        <w:tcPr>
          <w:tcW w:w="567" w:type="dxa"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682A65" w:rsidRDefault="00682A65" w:rsidP="00904469"/>
      </w:tc>
      <w:tc>
        <w:tcPr>
          <w:tcW w:w="6805" w:type="dxa"/>
          <w:gridSpan w:val="4"/>
          <w:vMerge/>
          <w:tcBorders>
            <w:left w:val="single" w:sz="12" w:space="0" w:color="auto"/>
          </w:tcBorders>
        </w:tcPr>
        <w:p w:rsidR="00682A65" w:rsidRDefault="00682A65" w:rsidP="00904469"/>
      </w:tc>
    </w:tr>
    <w:tr w:rsidR="00682A65" w:rsidTr="00C9469C">
      <w:trPr>
        <w:cantSplit/>
        <w:trHeight w:hRule="exact" w:val="284"/>
      </w:trPr>
      <w:tc>
        <w:tcPr>
          <w:tcW w:w="566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:rsidR="00682A65" w:rsidRPr="00C9469C" w:rsidRDefault="00682A65" w:rsidP="00C9469C">
          <w:pPr>
            <w:jc w:val="center"/>
            <w:rPr>
              <w:rFonts w:ascii="Times New Roman" w:hAnsi="Times New Roman" w:cs="Times New Roman"/>
              <w:sz w:val="18"/>
            </w:rPr>
          </w:pPr>
          <w:proofErr w:type="spellStart"/>
          <w:r w:rsidRPr="00C9469C">
            <w:rPr>
              <w:rFonts w:ascii="Times New Roman" w:hAnsi="Times New Roman" w:cs="Times New Roman"/>
              <w:sz w:val="18"/>
            </w:rPr>
            <w:t>Изм</w:t>
          </w:r>
          <w:proofErr w:type="spellEnd"/>
          <w:r w:rsidRPr="00C9469C">
            <w:rPr>
              <w:rFonts w:ascii="Times New Roman" w:hAnsi="Times New Roman" w:cs="Times New Roman"/>
              <w:sz w:val="18"/>
            </w:rPr>
            <w:t>.</w:t>
          </w: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:rsidR="00682A65" w:rsidRPr="00C9469C" w:rsidRDefault="00682A65" w:rsidP="00C9469C">
          <w:pPr>
            <w:jc w:val="center"/>
            <w:rPr>
              <w:rFonts w:ascii="Times New Roman" w:hAnsi="Times New Roman" w:cs="Times New Roman"/>
              <w:sz w:val="18"/>
            </w:rPr>
          </w:pPr>
          <w:proofErr w:type="spellStart"/>
          <w:r w:rsidRPr="00C9469C">
            <w:rPr>
              <w:rFonts w:ascii="Times New Roman" w:hAnsi="Times New Roman" w:cs="Times New Roman"/>
              <w:sz w:val="18"/>
            </w:rPr>
            <w:t>Кол</w:t>
          </w:r>
          <w:proofErr w:type="gramStart"/>
          <w:r w:rsidRPr="00C9469C">
            <w:rPr>
              <w:rFonts w:ascii="Times New Roman" w:hAnsi="Times New Roman" w:cs="Times New Roman"/>
              <w:sz w:val="18"/>
            </w:rPr>
            <w:t>.у</w:t>
          </w:r>
          <w:proofErr w:type="gramEnd"/>
          <w:r w:rsidRPr="00C9469C">
            <w:rPr>
              <w:rFonts w:ascii="Times New Roman" w:hAnsi="Times New Roman" w:cs="Times New Roman"/>
              <w:sz w:val="18"/>
            </w:rPr>
            <w:t>ч</w:t>
          </w:r>
          <w:proofErr w:type="spellEnd"/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:rsidR="00682A65" w:rsidRPr="00C9469C" w:rsidRDefault="00682A65" w:rsidP="00C9469C">
          <w:pPr>
            <w:jc w:val="center"/>
            <w:rPr>
              <w:rFonts w:ascii="Times New Roman" w:hAnsi="Times New Roman" w:cs="Times New Roman"/>
              <w:sz w:val="18"/>
            </w:rPr>
          </w:pPr>
          <w:r>
            <w:rPr>
              <w:rFonts w:ascii="Times New Roman" w:hAnsi="Times New Roman" w:cs="Times New Roman"/>
              <w:sz w:val="18"/>
            </w:rPr>
            <w:t>Лист.</w:t>
          </w: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:rsidR="00682A65" w:rsidRPr="00C9469C" w:rsidRDefault="00682A65" w:rsidP="00C9469C">
          <w:pPr>
            <w:jc w:val="center"/>
            <w:rPr>
              <w:rFonts w:ascii="Times New Roman" w:hAnsi="Times New Roman" w:cs="Times New Roman"/>
              <w:sz w:val="18"/>
            </w:rPr>
          </w:pPr>
          <w:r>
            <w:rPr>
              <w:rFonts w:ascii="Times New Roman" w:hAnsi="Times New Roman" w:cs="Times New Roman"/>
              <w:sz w:val="18"/>
            </w:rPr>
            <w:t>№ док.</w:t>
          </w:r>
        </w:p>
      </w:tc>
      <w:tc>
        <w:tcPr>
          <w:tcW w:w="851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:rsidR="00682A65" w:rsidRPr="00C9469C" w:rsidRDefault="00682A65" w:rsidP="00C9469C">
          <w:pPr>
            <w:jc w:val="center"/>
            <w:rPr>
              <w:rFonts w:ascii="Times New Roman" w:hAnsi="Times New Roman" w:cs="Times New Roman"/>
              <w:sz w:val="18"/>
            </w:rPr>
          </w:pPr>
          <w:proofErr w:type="spellStart"/>
          <w:r>
            <w:rPr>
              <w:rFonts w:ascii="Times New Roman" w:hAnsi="Times New Roman" w:cs="Times New Roman"/>
              <w:sz w:val="18"/>
            </w:rPr>
            <w:t>Подп</w:t>
          </w:r>
          <w:proofErr w:type="spellEnd"/>
          <w:r>
            <w:rPr>
              <w:rFonts w:ascii="Times New Roman" w:hAnsi="Times New Roman" w:cs="Times New Roman"/>
              <w:sz w:val="18"/>
            </w:rPr>
            <w:t>.</w:t>
          </w: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:rsidR="00682A65" w:rsidRPr="00C9469C" w:rsidRDefault="00682A65" w:rsidP="00C9469C">
          <w:pPr>
            <w:jc w:val="center"/>
            <w:rPr>
              <w:rFonts w:ascii="Times New Roman" w:hAnsi="Times New Roman" w:cs="Times New Roman"/>
              <w:sz w:val="18"/>
            </w:rPr>
          </w:pPr>
          <w:r>
            <w:rPr>
              <w:rFonts w:ascii="Times New Roman" w:hAnsi="Times New Roman" w:cs="Times New Roman"/>
              <w:sz w:val="18"/>
            </w:rPr>
            <w:t>Дата</w:t>
          </w:r>
        </w:p>
      </w:tc>
      <w:tc>
        <w:tcPr>
          <w:tcW w:w="6805" w:type="dxa"/>
          <w:gridSpan w:val="4"/>
          <w:vMerge/>
          <w:tcBorders>
            <w:left w:val="single" w:sz="12" w:space="0" w:color="auto"/>
          </w:tcBorders>
        </w:tcPr>
        <w:p w:rsidR="00682A65" w:rsidRDefault="00682A65" w:rsidP="00904469"/>
      </w:tc>
    </w:tr>
    <w:tr w:rsidR="00682A65" w:rsidTr="009730EA">
      <w:trPr>
        <w:cantSplit/>
        <w:trHeight w:hRule="exact" w:val="284"/>
      </w:trPr>
      <w:tc>
        <w:tcPr>
          <w:tcW w:w="1133" w:type="dxa"/>
          <w:gridSpan w:val="2"/>
          <w:tcBorders>
            <w:top w:val="single" w:sz="12" w:space="0" w:color="auto"/>
            <w:right w:val="single" w:sz="12" w:space="0" w:color="auto"/>
          </w:tcBorders>
          <w:tcMar>
            <w:left w:w="57" w:type="dxa"/>
          </w:tcMar>
        </w:tcPr>
        <w:p w:rsidR="00682A65" w:rsidRPr="00485F90" w:rsidRDefault="00682A65" w:rsidP="007D49EC">
          <w:pPr>
            <w:rPr>
              <w:rFonts w:ascii="Times New Roman" w:hAnsi="Times New Roman" w:cs="Times New Roman"/>
            </w:rPr>
          </w:pPr>
          <w:proofErr w:type="spellStart"/>
          <w:r w:rsidRPr="00485F90">
            <w:rPr>
              <w:rFonts w:ascii="Times New Roman" w:hAnsi="Times New Roman" w:cs="Times New Roman"/>
            </w:rPr>
            <w:t>Разраб</w:t>
          </w:r>
          <w:proofErr w:type="spellEnd"/>
          <w:r w:rsidRPr="00485F90">
            <w:rPr>
              <w:rFonts w:ascii="Times New Roman" w:hAnsi="Times New Roman" w:cs="Times New Roman"/>
            </w:rPr>
            <w:t>.</w:t>
          </w:r>
        </w:p>
      </w:tc>
      <w:tc>
        <w:tcPr>
          <w:tcW w:w="1134" w:type="dxa"/>
          <w:gridSpan w:val="2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:rsidR="00682A65" w:rsidRPr="008412D8" w:rsidRDefault="00682A65" w:rsidP="002D3A58">
          <w:pPr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Прусак</w:t>
          </w:r>
        </w:p>
      </w:tc>
      <w:tc>
        <w:tcPr>
          <w:tcW w:w="851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:rsidR="00682A65" w:rsidRPr="008412D8" w:rsidRDefault="00682A65" w:rsidP="002D3A58">
          <w:pPr>
            <w:rPr>
              <w:rFonts w:ascii="Times New Roman" w:hAnsi="Times New Roman" w:cs="Times New Roman"/>
            </w:rPr>
          </w:pPr>
          <w:r>
            <w:rPr>
              <w:noProof/>
              <w:lang w:eastAsia="ru-RU"/>
            </w:rPr>
            <w:drawing>
              <wp:inline distT="0" distB="0" distL="0" distR="0">
                <wp:extent cx="419100" cy="228600"/>
                <wp:effectExtent l="19050" t="0" r="0" b="0"/>
                <wp:docPr id="58" name="Рисунок 58" descr="Кол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8" descr="Коля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62099" t="2736" r="21933" b="8840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91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:rsidR="00682A65" w:rsidRPr="00485F90" w:rsidRDefault="00682A65" w:rsidP="002D3A58">
          <w:pPr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09</w:t>
          </w:r>
          <w:r w:rsidRPr="00485F90">
            <w:rPr>
              <w:rFonts w:ascii="Times New Roman" w:hAnsi="Times New Roman" w:cs="Times New Roman"/>
            </w:rPr>
            <w:t>.16</w:t>
          </w:r>
        </w:p>
      </w:tc>
      <w:tc>
        <w:tcPr>
          <w:tcW w:w="3969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:rsidR="00682A65" w:rsidRPr="009730EA" w:rsidRDefault="00682A65" w:rsidP="00CB009E">
          <w:pPr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sz w:val="28"/>
            </w:rPr>
            <w:t>Состав документации по планировке территории</w:t>
          </w:r>
        </w:p>
      </w:tc>
      <w:tc>
        <w:tcPr>
          <w:tcW w:w="851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  <w:vAlign w:val="center"/>
        </w:tcPr>
        <w:p w:rsidR="00682A65" w:rsidRPr="00485F90" w:rsidRDefault="00682A65" w:rsidP="007D49EC">
          <w:pPr>
            <w:jc w:val="center"/>
            <w:rPr>
              <w:rFonts w:ascii="Times New Roman" w:hAnsi="Times New Roman" w:cs="Times New Roman"/>
            </w:rPr>
          </w:pPr>
          <w:r w:rsidRPr="00485F90">
            <w:rPr>
              <w:rFonts w:ascii="Times New Roman" w:hAnsi="Times New Roman" w:cs="Times New Roman"/>
            </w:rPr>
            <w:t>Стадия</w:t>
          </w:r>
        </w:p>
      </w:tc>
      <w:tc>
        <w:tcPr>
          <w:tcW w:w="851" w:type="dxa"/>
          <w:tcBorders>
            <w:top w:val="single" w:sz="12" w:space="0" w:color="auto"/>
            <w:bottom w:val="single" w:sz="12" w:space="0" w:color="auto"/>
          </w:tcBorders>
          <w:vAlign w:val="center"/>
        </w:tcPr>
        <w:p w:rsidR="00682A65" w:rsidRPr="00485F90" w:rsidRDefault="00682A65" w:rsidP="007D49EC">
          <w:pPr>
            <w:jc w:val="center"/>
            <w:rPr>
              <w:rFonts w:ascii="Times New Roman" w:hAnsi="Times New Roman" w:cs="Times New Roman"/>
            </w:rPr>
          </w:pPr>
          <w:r w:rsidRPr="00485F90">
            <w:rPr>
              <w:rFonts w:ascii="Times New Roman" w:hAnsi="Times New Roman" w:cs="Times New Roman"/>
            </w:rPr>
            <w:t>Лист</w:t>
          </w:r>
        </w:p>
      </w:tc>
      <w:tc>
        <w:tcPr>
          <w:tcW w:w="1134" w:type="dxa"/>
          <w:tcBorders>
            <w:top w:val="single" w:sz="12" w:space="0" w:color="auto"/>
            <w:bottom w:val="single" w:sz="12" w:space="0" w:color="auto"/>
          </w:tcBorders>
          <w:vAlign w:val="center"/>
        </w:tcPr>
        <w:p w:rsidR="00682A65" w:rsidRPr="00485F90" w:rsidRDefault="00682A65" w:rsidP="007D49EC">
          <w:pPr>
            <w:jc w:val="center"/>
            <w:rPr>
              <w:rFonts w:ascii="Times New Roman" w:hAnsi="Times New Roman" w:cs="Times New Roman"/>
            </w:rPr>
          </w:pPr>
          <w:r w:rsidRPr="00485F90">
            <w:rPr>
              <w:rFonts w:ascii="Times New Roman" w:hAnsi="Times New Roman" w:cs="Times New Roman"/>
            </w:rPr>
            <w:t>Листов</w:t>
          </w:r>
        </w:p>
      </w:tc>
    </w:tr>
    <w:tr w:rsidR="00682A65" w:rsidTr="009730EA">
      <w:trPr>
        <w:cantSplit/>
        <w:trHeight w:hRule="exact" w:val="284"/>
      </w:trPr>
      <w:tc>
        <w:tcPr>
          <w:tcW w:w="1133" w:type="dxa"/>
          <w:gridSpan w:val="2"/>
          <w:tcBorders>
            <w:right w:val="single" w:sz="12" w:space="0" w:color="auto"/>
          </w:tcBorders>
          <w:tcMar>
            <w:left w:w="57" w:type="dxa"/>
          </w:tcMar>
        </w:tcPr>
        <w:p w:rsidR="00682A65" w:rsidRPr="00485F90" w:rsidRDefault="00682A65" w:rsidP="007D49EC">
          <w:pPr>
            <w:rPr>
              <w:rFonts w:ascii="Times New Roman" w:hAnsi="Times New Roman" w:cs="Times New Roman"/>
            </w:rPr>
          </w:pPr>
          <w:r w:rsidRPr="00485F90">
            <w:rPr>
              <w:rFonts w:ascii="Times New Roman" w:hAnsi="Times New Roman" w:cs="Times New Roman"/>
            </w:rPr>
            <w:t>Проверил</w:t>
          </w:r>
        </w:p>
      </w:tc>
      <w:tc>
        <w:tcPr>
          <w:tcW w:w="1134" w:type="dxa"/>
          <w:gridSpan w:val="2"/>
          <w:tcBorders>
            <w:left w:val="single" w:sz="12" w:space="0" w:color="auto"/>
            <w:right w:val="single" w:sz="12" w:space="0" w:color="auto"/>
          </w:tcBorders>
        </w:tcPr>
        <w:p w:rsidR="00682A65" w:rsidRPr="008412D8" w:rsidRDefault="00682A65" w:rsidP="00576E2C">
          <w:pPr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Немченко</w:t>
          </w:r>
        </w:p>
      </w:tc>
      <w:tc>
        <w:tcPr>
          <w:tcW w:w="851" w:type="dxa"/>
          <w:tcBorders>
            <w:left w:val="single" w:sz="12" w:space="0" w:color="auto"/>
            <w:right w:val="single" w:sz="12" w:space="0" w:color="auto"/>
          </w:tcBorders>
        </w:tcPr>
        <w:p w:rsidR="00682A65" w:rsidRPr="008412D8" w:rsidRDefault="00682A65" w:rsidP="007D49EC">
          <w:pPr>
            <w:rPr>
              <w:rFonts w:ascii="Times New Roman" w:hAnsi="Times New Roman" w:cs="Times New Roman"/>
            </w:rPr>
          </w:pPr>
          <w:r w:rsidRPr="00611AB4">
            <w:rPr>
              <w:rFonts w:ascii="Times New Roman" w:hAnsi="Times New Roman" w:cs="Times New Roman"/>
              <w:noProof/>
              <w:lang w:eastAsia="ru-RU"/>
            </w:rPr>
            <w:drawing>
              <wp:inline distT="0" distB="0" distL="0" distR="0">
                <wp:extent cx="457200" cy="171450"/>
                <wp:effectExtent l="19050" t="0" r="0" b="0"/>
                <wp:docPr id="13" name="Рисунок 4" descr="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2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71104" t="31456" r="16812" b="6382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171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" w:type="dxa"/>
          <w:tcBorders>
            <w:left w:val="single" w:sz="12" w:space="0" w:color="auto"/>
            <w:right w:val="single" w:sz="12" w:space="0" w:color="auto"/>
          </w:tcBorders>
        </w:tcPr>
        <w:p w:rsidR="00682A65" w:rsidRPr="00485F90" w:rsidRDefault="00891546" w:rsidP="007D49EC">
          <w:pPr>
            <w:rPr>
              <w:rFonts w:ascii="Times New Roman" w:hAnsi="Times New Roman" w:cs="Times New Roman"/>
            </w:rPr>
          </w:pPr>
          <w:fldSimple w:instr=" REF Дата \h  \* MERGEFORMAT ">
            <w:r w:rsidR="007C3845">
              <w:rPr>
                <w:rFonts w:ascii="Times New Roman" w:hAnsi="Times New Roman" w:cs="Times New Roman"/>
              </w:rPr>
              <w:t>09</w:t>
            </w:r>
            <w:r w:rsidR="007C3845" w:rsidRPr="002C5781">
              <w:rPr>
                <w:rFonts w:ascii="Times New Roman" w:hAnsi="Times New Roman" w:cs="Times New Roman"/>
              </w:rPr>
              <w:t>.16</w:t>
            </w:r>
          </w:fldSimple>
        </w:p>
      </w:tc>
      <w:tc>
        <w:tcPr>
          <w:tcW w:w="3969" w:type="dxa"/>
          <w:vMerge/>
          <w:tcBorders>
            <w:left w:val="single" w:sz="12" w:space="0" w:color="auto"/>
            <w:right w:val="single" w:sz="12" w:space="0" w:color="auto"/>
          </w:tcBorders>
        </w:tcPr>
        <w:p w:rsidR="00682A65" w:rsidRDefault="00682A65" w:rsidP="007D49EC"/>
      </w:tc>
      <w:tc>
        <w:tcPr>
          <w:tcW w:w="851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</w:tcPr>
        <w:p w:rsidR="00682A65" w:rsidRPr="00485F90" w:rsidRDefault="00682A65" w:rsidP="007D49EC">
          <w:pPr>
            <w:jc w:val="center"/>
            <w:rPr>
              <w:rFonts w:ascii="Times New Roman" w:hAnsi="Times New Roman" w:cs="Times New Roman"/>
            </w:rPr>
          </w:pPr>
          <w:proofErr w:type="gramStart"/>
          <w:r w:rsidRPr="00485F90">
            <w:rPr>
              <w:rFonts w:ascii="Times New Roman" w:hAnsi="Times New Roman" w:cs="Times New Roman"/>
            </w:rPr>
            <w:t>П</w:t>
          </w:r>
          <w:proofErr w:type="gramEnd"/>
        </w:p>
      </w:tc>
      <w:tc>
        <w:tcPr>
          <w:tcW w:w="851" w:type="dxa"/>
          <w:tcBorders>
            <w:top w:val="single" w:sz="12" w:space="0" w:color="auto"/>
            <w:bottom w:val="single" w:sz="12" w:space="0" w:color="auto"/>
          </w:tcBorders>
          <w:vAlign w:val="center"/>
        </w:tcPr>
        <w:p w:rsidR="00682A65" w:rsidRPr="00485F90" w:rsidRDefault="00682A65" w:rsidP="00825066">
          <w:pPr>
            <w:pStyle w:val="a6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1134" w:type="dxa"/>
          <w:tcBorders>
            <w:top w:val="single" w:sz="12" w:space="0" w:color="auto"/>
          </w:tcBorders>
        </w:tcPr>
        <w:p w:rsidR="00682A65" w:rsidRPr="00485F90" w:rsidRDefault="00891546" w:rsidP="007D49EC">
          <w:pPr>
            <w:jc w:val="center"/>
            <w:rPr>
              <w:rFonts w:ascii="Times New Roman" w:hAnsi="Times New Roman" w:cs="Times New Roman"/>
            </w:rPr>
          </w:pPr>
          <w:fldSimple w:instr=" SECTIONPAGES   \* MERGEFORMAT ">
            <w:r w:rsidR="007C3845" w:rsidRPr="007C3845">
              <w:rPr>
                <w:rFonts w:ascii="Times New Roman" w:hAnsi="Times New Roman" w:cs="Times New Roman"/>
                <w:noProof/>
              </w:rPr>
              <w:t>1</w:t>
            </w:r>
          </w:fldSimple>
        </w:p>
      </w:tc>
    </w:tr>
    <w:tr w:rsidR="00682A65" w:rsidTr="00485F90">
      <w:trPr>
        <w:cantSplit/>
        <w:trHeight w:hRule="exact" w:val="284"/>
      </w:trPr>
      <w:tc>
        <w:tcPr>
          <w:tcW w:w="1133" w:type="dxa"/>
          <w:gridSpan w:val="2"/>
          <w:tcBorders>
            <w:right w:val="single" w:sz="12" w:space="0" w:color="auto"/>
          </w:tcBorders>
          <w:tcMar>
            <w:left w:w="57" w:type="dxa"/>
          </w:tcMar>
        </w:tcPr>
        <w:p w:rsidR="00682A65" w:rsidRPr="00485F90" w:rsidRDefault="00682A65" w:rsidP="00485F90">
          <w:pPr>
            <w:rPr>
              <w:rFonts w:ascii="Times New Roman" w:hAnsi="Times New Roman" w:cs="Times New Roman"/>
              <w:sz w:val="21"/>
              <w:szCs w:val="21"/>
            </w:rPr>
          </w:pPr>
          <w:r w:rsidRPr="00485F90">
            <w:rPr>
              <w:rFonts w:ascii="Times New Roman" w:hAnsi="Times New Roman" w:cs="Times New Roman"/>
              <w:sz w:val="21"/>
              <w:szCs w:val="21"/>
            </w:rPr>
            <w:t>Н.контроль</w:t>
          </w:r>
        </w:p>
      </w:tc>
      <w:tc>
        <w:tcPr>
          <w:tcW w:w="1134" w:type="dxa"/>
          <w:gridSpan w:val="2"/>
          <w:tcBorders>
            <w:left w:val="single" w:sz="12" w:space="0" w:color="auto"/>
            <w:right w:val="single" w:sz="12" w:space="0" w:color="auto"/>
          </w:tcBorders>
        </w:tcPr>
        <w:p w:rsidR="00682A65" w:rsidRPr="008412D8" w:rsidRDefault="00682A65" w:rsidP="00485F90">
          <w:pPr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Немченко</w:t>
          </w:r>
        </w:p>
      </w:tc>
      <w:tc>
        <w:tcPr>
          <w:tcW w:w="851" w:type="dxa"/>
          <w:tcBorders>
            <w:left w:val="single" w:sz="12" w:space="0" w:color="auto"/>
            <w:right w:val="single" w:sz="12" w:space="0" w:color="auto"/>
          </w:tcBorders>
        </w:tcPr>
        <w:p w:rsidR="00682A65" w:rsidRPr="008412D8" w:rsidRDefault="00682A65" w:rsidP="00485F90">
          <w:pPr>
            <w:rPr>
              <w:rFonts w:ascii="Times New Roman" w:hAnsi="Times New Roman" w:cs="Times New Roman"/>
            </w:rPr>
          </w:pPr>
          <w:r w:rsidRPr="00611AB4">
            <w:rPr>
              <w:rFonts w:ascii="Times New Roman" w:hAnsi="Times New Roman" w:cs="Times New Roman"/>
              <w:noProof/>
              <w:lang w:eastAsia="ru-RU"/>
            </w:rPr>
            <w:drawing>
              <wp:inline distT="0" distB="0" distL="0" distR="0">
                <wp:extent cx="457200" cy="171450"/>
                <wp:effectExtent l="19050" t="0" r="0" b="0"/>
                <wp:docPr id="14" name="Рисунок 4" descr="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2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71104" t="31456" r="16812" b="6382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171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" w:type="dxa"/>
          <w:tcBorders>
            <w:left w:val="single" w:sz="12" w:space="0" w:color="auto"/>
            <w:right w:val="single" w:sz="12" w:space="0" w:color="auto"/>
          </w:tcBorders>
        </w:tcPr>
        <w:p w:rsidR="00682A65" w:rsidRPr="00485F90" w:rsidRDefault="00891546" w:rsidP="00485F90">
          <w:pPr>
            <w:rPr>
              <w:rFonts w:ascii="Times New Roman" w:hAnsi="Times New Roman" w:cs="Times New Roman"/>
            </w:rPr>
          </w:pPr>
          <w:fldSimple w:instr=" REF Дата \h  \* MERGEFORMAT ">
            <w:r w:rsidR="007C3845">
              <w:rPr>
                <w:rFonts w:ascii="Times New Roman" w:hAnsi="Times New Roman" w:cs="Times New Roman"/>
              </w:rPr>
              <w:t>09</w:t>
            </w:r>
            <w:r w:rsidR="007C3845" w:rsidRPr="002C5781">
              <w:rPr>
                <w:rFonts w:ascii="Times New Roman" w:hAnsi="Times New Roman" w:cs="Times New Roman"/>
              </w:rPr>
              <w:t>.16</w:t>
            </w:r>
          </w:fldSimple>
        </w:p>
      </w:tc>
      <w:tc>
        <w:tcPr>
          <w:tcW w:w="3969" w:type="dxa"/>
          <w:vMerge/>
          <w:tcBorders>
            <w:left w:val="single" w:sz="12" w:space="0" w:color="auto"/>
            <w:right w:val="single" w:sz="12" w:space="0" w:color="auto"/>
          </w:tcBorders>
        </w:tcPr>
        <w:p w:rsidR="00682A65" w:rsidRDefault="00682A65" w:rsidP="00485F90"/>
      </w:tc>
      <w:tc>
        <w:tcPr>
          <w:tcW w:w="2836" w:type="dxa"/>
          <w:gridSpan w:val="3"/>
          <w:vMerge w:val="restart"/>
          <w:tcBorders>
            <w:top w:val="single" w:sz="12" w:space="0" w:color="auto"/>
            <w:left w:val="single" w:sz="12" w:space="0" w:color="auto"/>
          </w:tcBorders>
          <w:vAlign w:val="center"/>
        </w:tcPr>
        <w:p w:rsidR="00682A65" w:rsidRDefault="00682A65" w:rsidP="00485F90">
          <w:pPr>
            <w:jc w:val="center"/>
          </w:pPr>
          <w:r>
            <w:rPr>
              <w:rFonts w:ascii="Times New Roman" w:hAnsi="Times New Roman" w:cs="Times New Roman"/>
              <w:noProof/>
              <w:sz w:val="32"/>
              <w:szCs w:val="28"/>
              <w:lang w:eastAsia="ru-RU"/>
            </w:rPr>
            <w:t>ООО «СибГК»</w:t>
          </w:r>
        </w:p>
      </w:tc>
    </w:tr>
    <w:tr w:rsidR="00682A65" w:rsidTr="00C9469C">
      <w:trPr>
        <w:cantSplit/>
        <w:trHeight w:hRule="exact" w:val="284"/>
      </w:trPr>
      <w:tc>
        <w:tcPr>
          <w:tcW w:w="1133" w:type="dxa"/>
          <w:gridSpan w:val="2"/>
          <w:tcBorders>
            <w:right w:val="single" w:sz="12" w:space="0" w:color="auto"/>
          </w:tcBorders>
          <w:tcMar>
            <w:left w:w="57" w:type="dxa"/>
          </w:tcMar>
        </w:tcPr>
        <w:p w:rsidR="00682A65" w:rsidRDefault="00682A65" w:rsidP="00485F90"/>
      </w:tc>
      <w:tc>
        <w:tcPr>
          <w:tcW w:w="1134" w:type="dxa"/>
          <w:gridSpan w:val="2"/>
          <w:tcBorders>
            <w:left w:val="single" w:sz="12" w:space="0" w:color="auto"/>
            <w:right w:val="single" w:sz="12" w:space="0" w:color="auto"/>
          </w:tcBorders>
        </w:tcPr>
        <w:p w:rsidR="00682A65" w:rsidRPr="008412D8" w:rsidRDefault="00682A65" w:rsidP="00485F90">
          <w:pPr>
            <w:rPr>
              <w:rFonts w:ascii="Times New Roman" w:hAnsi="Times New Roman" w:cs="Times New Roman"/>
            </w:rPr>
          </w:pPr>
        </w:p>
      </w:tc>
      <w:tc>
        <w:tcPr>
          <w:tcW w:w="851" w:type="dxa"/>
          <w:tcBorders>
            <w:left w:val="single" w:sz="12" w:space="0" w:color="auto"/>
            <w:right w:val="single" w:sz="12" w:space="0" w:color="auto"/>
          </w:tcBorders>
        </w:tcPr>
        <w:p w:rsidR="00682A65" w:rsidRPr="008412D8" w:rsidRDefault="00682A65" w:rsidP="00485F90">
          <w:pPr>
            <w:rPr>
              <w:rFonts w:ascii="Times New Roman" w:hAnsi="Times New Roman" w:cs="Times New Roman"/>
            </w:rPr>
          </w:pPr>
        </w:p>
      </w:tc>
      <w:tc>
        <w:tcPr>
          <w:tcW w:w="567" w:type="dxa"/>
          <w:tcBorders>
            <w:left w:val="single" w:sz="12" w:space="0" w:color="auto"/>
            <w:right w:val="single" w:sz="12" w:space="0" w:color="auto"/>
          </w:tcBorders>
        </w:tcPr>
        <w:p w:rsidR="00682A65" w:rsidRDefault="00682A65" w:rsidP="00485F90"/>
      </w:tc>
      <w:tc>
        <w:tcPr>
          <w:tcW w:w="3969" w:type="dxa"/>
          <w:vMerge/>
          <w:tcBorders>
            <w:left w:val="single" w:sz="12" w:space="0" w:color="auto"/>
            <w:right w:val="single" w:sz="12" w:space="0" w:color="auto"/>
          </w:tcBorders>
        </w:tcPr>
        <w:p w:rsidR="00682A65" w:rsidRDefault="00682A65" w:rsidP="00485F90"/>
      </w:tc>
      <w:tc>
        <w:tcPr>
          <w:tcW w:w="2836" w:type="dxa"/>
          <w:gridSpan w:val="3"/>
          <w:vMerge/>
          <w:tcBorders>
            <w:left w:val="single" w:sz="12" w:space="0" w:color="auto"/>
          </w:tcBorders>
        </w:tcPr>
        <w:p w:rsidR="00682A65" w:rsidRDefault="00682A65" w:rsidP="00485F90"/>
      </w:tc>
    </w:tr>
    <w:tr w:rsidR="00682A65" w:rsidTr="00C9469C">
      <w:trPr>
        <w:cantSplit/>
        <w:trHeight w:hRule="exact" w:val="284"/>
      </w:trPr>
      <w:tc>
        <w:tcPr>
          <w:tcW w:w="1133" w:type="dxa"/>
          <w:gridSpan w:val="2"/>
          <w:tcBorders>
            <w:right w:val="single" w:sz="12" w:space="0" w:color="auto"/>
          </w:tcBorders>
          <w:tcMar>
            <w:left w:w="57" w:type="dxa"/>
          </w:tcMar>
        </w:tcPr>
        <w:p w:rsidR="00682A65" w:rsidRDefault="00682A65" w:rsidP="00485F90"/>
      </w:tc>
      <w:tc>
        <w:tcPr>
          <w:tcW w:w="1134" w:type="dxa"/>
          <w:gridSpan w:val="2"/>
          <w:tcBorders>
            <w:left w:val="single" w:sz="12" w:space="0" w:color="auto"/>
            <w:right w:val="single" w:sz="12" w:space="0" w:color="auto"/>
          </w:tcBorders>
        </w:tcPr>
        <w:p w:rsidR="00682A65" w:rsidRPr="008412D8" w:rsidRDefault="00682A65" w:rsidP="00485F90">
          <w:pPr>
            <w:rPr>
              <w:rFonts w:ascii="Times New Roman" w:hAnsi="Times New Roman" w:cs="Times New Roman"/>
            </w:rPr>
          </w:pPr>
        </w:p>
      </w:tc>
      <w:tc>
        <w:tcPr>
          <w:tcW w:w="851" w:type="dxa"/>
          <w:tcBorders>
            <w:left w:val="single" w:sz="12" w:space="0" w:color="auto"/>
            <w:right w:val="single" w:sz="12" w:space="0" w:color="auto"/>
          </w:tcBorders>
        </w:tcPr>
        <w:p w:rsidR="00682A65" w:rsidRPr="008412D8" w:rsidRDefault="00682A65" w:rsidP="00485F90">
          <w:pPr>
            <w:rPr>
              <w:rFonts w:ascii="Times New Roman" w:hAnsi="Times New Roman" w:cs="Times New Roman"/>
            </w:rPr>
          </w:pPr>
        </w:p>
      </w:tc>
      <w:tc>
        <w:tcPr>
          <w:tcW w:w="567" w:type="dxa"/>
          <w:tcBorders>
            <w:left w:val="single" w:sz="12" w:space="0" w:color="auto"/>
            <w:right w:val="single" w:sz="12" w:space="0" w:color="auto"/>
          </w:tcBorders>
        </w:tcPr>
        <w:p w:rsidR="00682A65" w:rsidRDefault="00682A65" w:rsidP="00485F90"/>
      </w:tc>
      <w:tc>
        <w:tcPr>
          <w:tcW w:w="3969" w:type="dxa"/>
          <w:vMerge/>
          <w:tcBorders>
            <w:left w:val="single" w:sz="12" w:space="0" w:color="auto"/>
            <w:right w:val="single" w:sz="12" w:space="0" w:color="auto"/>
          </w:tcBorders>
        </w:tcPr>
        <w:p w:rsidR="00682A65" w:rsidRDefault="00682A65" w:rsidP="00485F90"/>
      </w:tc>
      <w:tc>
        <w:tcPr>
          <w:tcW w:w="2836" w:type="dxa"/>
          <w:gridSpan w:val="3"/>
          <w:vMerge/>
          <w:tcBorders>
            <w:left w:val="single" w:sz="12" w:space="0" w:color="auto"/>
          </w:tcBorders>
        </w:tcPr>
        <w:p w:rsidR="00682A65" w:rsidRDefault="00682A65" w:rsidP="00485F90"/>
      </w:tc>
    </w:tr>
  </w:tbl>
  <w:tbl>
    <w:tblPr>
      <w:tblStyle w:val="a8"/>
      <w:tblpPr w:vertAnchor="page" w:horzAnchor="page" w:tblpX="455" w:tblpY="11721"/>
      <w:tblW w:w="680" w:type="dxa"/>
      <w:tblLayout w:type="fixed"/>
      <w:tblCellMar>
        <w:left w:w="0" w:type="dxa"/>
        <w:right w:w="0" w:type="dxa"/>
      </w:tblCellMar>
      <w:tblLook w:val="04A0"/>
    </w:tblPr>
    <w:tblGrid>
      <w:gridCol w:w="284"/>
      <w:gridCol w:w="396"/>
    </w:tblGrid>
    <w:tr w:rsidR="00682A65" w:rsidTr="004C7DB5">
      <w:trPr>
        <w:cantSplit/>
        <w:trHeight w:hRule="exact" w:val="1418"/>
      </w:trPr>
      <w:tc>
        <w:tcPr>
          <w:tcW w:w="2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textDirection w:val="btLr"/>
        </w:tcPr>
        <w:p w:rsidR="00682A65" w:rsidRPr="001D2ABA" w:rsidRDefault="00682A65" w:rsidP="004C7DB5">
          <w:pPr>
            <w:ind w:left="113" w:right="113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proofErr w:type="spellStart"/>
          <w:r w:rsidRPr="001D2ABA">
            <w:rPr>
              <w:rFonts w:ascii="Times New Roman" w:hAnsi="Times New Roman" w:cs="Times New Roman"/>
              <w:sz w:val="20"/>
              <w:szCs w:val="20"/>
            </w:rPr>
            <w:t>Взам</w:t>
          </w:r>
          <w:proofErr w:type="spellEnd"/>
          <w:r w:rsidRPr="001D2ABA">
            <w:rPr>
              <w:rFonts w:ascii="Times New Roman" w:hAnsi="Times New Roman" w:cs="Times New Roman"/>
              <w:sz w:val="20"/>
              <w:szCs w:val="20"/>
            </w:rPr>
            <w:t xml:space="preserve">. </w:t>
          </w:r>
          <w:proofErr w:type="spellStart"/>
          <w:proofErr w:type="gramStart"/>
          <w:r w:rsidRPr="001D2ABA">
            <w:rPr>
              <w:rFonts w:ascii="Times New Roman" w:hAnsi="Times New Roman" w:cs="Times New Roman"/>
              <w:sz w:val="20"/>
              <w:szCs w:val="20"/>
            </w:rPr>
            <w:t>Инв</w:t>
          </w:r>
          <w:proofErr w:type="spellEnd"/>
          <w:proofErr w:type="gramEnd"/>
          <w:r w:rsidRPr="001D2ABA">
            <w:rPr>
              <w:rFonts w:ascii="Times New Roman" w:hAnsi="Times New Roman" w:cs="Times New Roman"/>
              <w:sz w:val="20"/>
              <w:szCs w:val="20"/>
            </w:rPr>
            <w:t xml:space="preserve"> №</w:t>
          </w:r>
        </w:p>
      </w:tc>
      <w:tc>
        <w:tcPr>
          <w:tcW w:w="396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</w:tcPr>
        <w:p w:rsidR="00682A65" w:rsidRDefault="00682A65" w:rsidP="004C7DB5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</w:tc>
    </w:tr>
    <w:tr w:rsidR="00682A65" w:rsidTr="004C7DB5">
      <w:trPr>
        <w:cantSplit/>
        <w:trHeight w:hRule="exact" w:val="1985"/>
      </w:trPr>
      <w:tc>
        <w:tcPr>
          <w:tcW w:w="2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textDirection w:val="btLr"/>
        </w:tcPr>
        <w:p w:rsidR="00682A65" w:rsidRPr="001D2ABA" w:rsidRDefault="00682A65" w:rsidP="004C7DB5">
          <w:pPr>
            <w:ind w:left="113" w:right="113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proofErr w:type="spellStart"/>
          <w:r w:rsidRPr="001D2ABA">
            <w:rPr>
              <w:rFonts w:ascii="Times New Roman" w:hAnsi="Times New Roman" w:cs="Times New Roman"/>
              <w:sz w:val="20"/>
              <w:szCs w:val="20"/>
            </w:rPr>
            <w:t>Подп</w:t>
          </w:r>
          <w:proofErr w:type="spellEnd"/>
          <w:r w:rsidRPr="001D2ABA">
            <w:rPr>
              <w:rFonts w:ascii="Times New Roman" w:hAnsi="Times New Roman" w:cs="Times New Roman"/>
              <w:sz w:val="20"/>
              <w:szCs w:val="20"/>
            </w:rPr>
            <w:t xml:space="preserve">. </w:t>
          </w:r>
          <w:r>
            <w:rPr>
              <w:rFonts w:ascii="Times New Roman" w:hAnsi="Times New Roman" w:cs="Times New Roman"/>
              <w:sz w:val="20"/>
              <w:szCs w:val="20"/>
            </w:rPr>
            <w:t>и</w:t>
          </w:r>
          <w:r w:rsidRPr="001D2ABA">
            <w:rPr>
              <w:rFonts w:ascii="Times New Roman" w:hAnsi="Times New Roman" w:cs="Times New Roman"/>
              <w:sz w:val="20"/>
              <w:szCs w:val="20"/>
            </w:rPr>
            <w:t xml:space="preserve"> дата</w:t>
          </w:r>
        </w:p>
      </w:tc>
      <w:tc>
        <w:tcPr>
          <w:tcW w:w="396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</w:tcPr>
        <w:p w:rsidR="00682A65" w:rsidRDefault="00682A65" w:rsidP="004C7DB5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</w:tc>
    </w:tr>
    <w:tr w:rsidR="00682A65" w:rsidTr="004C7DB5">
      <w:trPr>
        <w:cantSplit/>
        <w:trHeight w:hRule="exact" w:val="1418"/>
      </w:trPr>
      <w:tc>
        <w:tcPr>
          <w:tcW w:w="2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textDirection w:val="btLr"/>
        </w:tcPr>
        <w:p w:rsidR="00682A65" w:rsidRPr="00C02489" w:rsidRDefault="00682A65" w:rsidP="004C7DB5">
          <w:pPr>
            <w:ind w:left="113" w:right="113"/>
            <w:jc w:val="center"/>
            <w:rPr>
              <w:rFonts w:ascii="Times New Roman" w:hAnsi="Times New Roman" w:cs="Times New Roman"/>
              <w:sz w:val="20"/>
              <w:szCs w:val="28"/>
            </w:rPr>
          </w:pPr>
          <w:proofErr w:type="spellStart"/>
          <w:r w:rsidRPr="001D2ABA">
            <w:rPr>
              <w:rFonts w:ascii="Times New Roman" w:hAnsi="Times New Roman" w:cs="Times New Roman"/>
              <w:sz w:val="20"/>
              <w:szCs w:val="20"/>
            </w:rPr>
            <w:t>Инв.№</w:t>
          </w:r>
          <w:proofErr w:type="spellEnd"/>
          <w:r w:rsidRPr="001D2ABA"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  <w:proofErr w:type="spellStart"/>
          <w:r w:rsidRPr="001D2ABA">
            <w:rPr>
              <w:rFonts w:ascii="Times New Roman" w:hAnsi="Times New Roman" w:cs="Times New Roman"/>
              <w:sz w:val="20"/>
              <w:szCs w:val="20"/>
            </w:rPr>
            <w:t>подп</w:t>
          </w:r>
          <w:proofErr w:type="spellEnd"/>
          <w:r w:rsidRPr="00C02489">
            <w:rPr>
              <w:rFonts w:ascii="Times New Roman" w:hAnsi="Times New Roman" w:cs="Times New Roman"/>
              <w:sz w:val="20"/>
              <w:szCs w:val="28"/>
            </w:rPr>
            <w:t>.</w:t>
          </w:r>
        </w:p>
      </w:tc>
      <w:tc>
        <w:tcPr>
          <w:tcW w:w="396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</w:tcPr>
        <w:p w:rsidR="00682A65" w:rsidRPr="00C02489" w:rsidRDefault="00682A65" w:rsidP="004C7DB5">
          <w:pPr>
            <w:jc w:val="center"/>
            <w:rPr>
              <w:rFonts w:ascii="Times New Roman" w:hAnsi="Times New Roman" w:cs="Times New Roman"/>
              <w:sz w:val="20"/>
              <w:szCs w:val="28"/>
            </w:rPr>
          </w:pPr>
        </w:p>
      </w:tc>
    </w:tr>
  </w:tbl>
  <w:p w:rsidR="00682A65" w:rsidRDefault="00682A65" w:rsidP="00F44896">
    <w:pPr>
      <w:pStyle w:val="a6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8"/>
      <w:tblpPr w:vertAnchor="page" w:horzAnchor="page" w:tblpX="1135" w:tblpY="15707"/>
      <w:tblW w:w="10490" w:type="dxa"/>
      <w:tblLayout w:type="fixed"/>
      <w:tblCellMar>
        <w:left w:w="0" w:type="dxa"/>
        <w:right w:w="0" w:type="dxa"/>
      </w:tblCellMar>
      <w:tblLook w:val="04A0"/>
    </w:tblPr>
    <w:tblGrid>
      <w:gridCol w:w="776"/>
      <w:gridCol w:w="777"/>
      <w:gridCol w:w="777"/>
      <w:gridCol w:w="777"/>
      <w:gridCol w:w="1166"/>
      <w:gridCol w:w="777"/>
      <w:gridCol w:w="4663"/>
      <w:gridCol w:w="777"/>
    </w:tblGrid>
    <w:tr w:rsidR="00682A65" w:rsidTr="00F44896">
      <w:trPr>
        <w:cantSplit/>
        <w:trHeight w:hRule="exact" w:val="284"/>
      </w:trPr>
      <w:tc>
        <w:tcPr>
          <w:tcW w:w="776" w:type="dxa"/>
          <w:tcBorders>
            <w:top w:val="single" w:sz="12" w:space="0" w:color="auto"/>
            <w:right w:val="single" w:sz="12" w:space="0" w:color="auto"/>
          </w:tcBorders>
        </w:tcPr>
        <w:p w:rsidR="00682A65" w:rsidRDefault="00682A65" w:rsidP="001D2ABA"/>
      </w:tc>
      <w:tc>
        <w:tcPr>
          <w:tcW w:w="77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:rsidR="00682A65" w:rsidRDefault="00682A65" w:rsidP="001D2ABA"/>
      </w:tc>
      <w:tc>
        <w:tcPr>
          <w:tcW w:w="77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:rsidR="00682A65" w:rsidRDefault="00682A65" w:rsidP="001D2ABA"/>
      </w:tc>
      <w:tc>
        <w:tcPr>
          <w:tcW w:w="77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:rsidR="00682A65" w:rsidRDefault="00682A65" w:rsidP="001D2ABA"/>
      </w:tc>
      <w:tc>
        <w:tcPr>
          <w:tcW w:w="1166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:rsidR="00682A65" w:rsidRDefault="00682A65" w:rsidP="001D2ABA"/>
      </w:tc>
      <w:tc>
        <w:tcPr>
          <w:tcW w:w="77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:rsidR="00682A65" w:rsidRDefault="00682A65" w:rsidP="001D2ABA"/>
      </w:tc>
      <w:tc>
        <w:tcPr>
          <w:tcW w:w="4663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:rsidR="00682A65" w:rsidRPr="00D972BB" w:rsidRDefault="00891546" w:rsidP="009B1F9A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682A65">
            <w:rPr>
              <w:rFonts w:ascii="Times New Roman" w:hAnsi="Times New Roman" w:cs="Times New Roman"/>
              <w:sz w:val="28"/>
              <w:szCs w:val="28"/>
            </w:rPr>
            <w:instrText xml:space="preserve"> REF Шифр \h </w:instrText>
          </w:r>
          <w:r>
            <w:rPr>
              <w:rFonts w:ascii="Times New Roman" w:hAnsi="Times New Roman" w:cs="Times New Roman"/>
              <w:sz w:val="28"/>
              <w:szCs w:val="28"/>
            </w:rPr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 w:rsidR="007C3845">
            <w:rPr>
              <w:rFonts w:ascii="Times New Roman" w:hAnsi="Times New Roman" w:cs="Times New Roman"/>
              <w:sz w:val="28"/>
              <w:szCs w:val="28"/>
            </w:rPr>
            <w:t>ЕЕС-08.ПП15-312.П.00.00-ППТ.1</w: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 w:rsidR="00682A65">
            <w:rPr>
              <w:rFonts w:ascii="Times New Roman" w:hAnsi="Times New Roman" w:cs="Times New Roman"/>
              <w:sz w:val="28"/>
              <w:szCs w:val="28"/>
            </w:rPr>
            <w:t>.ПЗ</w:t>
          </w:r>
        </w:p>
      </w:tc>
      <w:tc>
        <w:tcPr>
          <w:tcW w:w="777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  <w:vAlign w:val="center"/>
        </w:tcPr>
        <w:p w:rsidR="00682A65" w:rsidRDefault="00682A65" w:rsidP="001D2ABA">
          <w:pPr>
            <w:jc w:val="center"/>
          </w:pPr>
          <w:r>
            <w:t>Лист</w:t>
          </w:r>
        </w:p>
      </w:tc>
    </w:tr>
    <w:tr w:rsidR="00682A65" w:rsidTr="001D2ABA">
      <w:trPr>
        <w:cantSplit/>
        <w:trHeight w:hRule="exact" w:val="284"/>
      </w:trPr>
      <w:tc>
        <w:tcPr>
          <w:tcW w:w="776" w:type="dxa"/>
          <w:tcBorders>
            <w:bottom w:val="single" w:sz="12" w:space="0" w:color="auto"/>
            <w:right w:val="single" w:sz="12" w:space="0" w:color="auto"/>
          </w:tcBorders>
        </w:tcPr>
        <w:p w:rsidR="00682A65" w:rsidRDefault="00682A65" w:rsidP="001D2ABA"/>
      </w:tc>
      <w:tc>
        <w:tcPr>
          <w:tcW w:w="777" w:type="dxa"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682A65" w:rsidRDefault="00682A65" w:rsidP="001D2ABA"/>
      </w:tc>
      <w:tc>
        <w:tcPr>
          <w:tcW w:w="777" w:type="dxa"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682A65" w:rsidRDefault="00682A65" w:rsidP="001D2ABA"/>
      </w:tc>
      <w:tc>
        <w:tcPr>
          <w:tcW w:w="777" w:type="dxa"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682A65" w:rsidRDefault="00682A65" w:rsidP="001D2ABA"/>
      </w:tc>
      <w:tc>
        <w:tcPr>
          <w:tcW w:w="1166" w:type="dxa"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682A65" w:rsidRDefault="00682A65" w:rsidP="001D2ABA"/>
      </w:tc>
      <w:tc>
        <w:tcPr>
          <w:tcW w:w="777" w:type="dxa"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682A65" w:rsidRDefault="00682A65" w:rsidP="001D2ABA"/>
      </w:tc>
      <w:tc>
        <w:tcPr>
          <w:tcW w:w="4663" w:type="dxa"/>
          <w:vMerge/>
          <w:tcBorders>
            <w:left w:val="single" w:sz="12" w:space="0" w:color="auto"/>
            <w:right w:val="single" w:sz="12" w:space="0" w:color="auto"/>
          </w:tcBorders>
        </w:tcPr>
        <w:p w:rsidR="00682A65" w:rsidRDefault="00682A65" w:rsidP="001D2ABA"/>
      </w:tc>
      <w:tc>
        <w:tcPr>
          <w:tcW w:w="777" w:type="dxa"/>
          <w:vMerge w:val="restart"/>
          <w:tcBorders>
            <w:top w:val="single" w:sz="12" w:space="0" w:color="auto"/>
            <w:left w:val="single" w:sz="12" w:space="0" w:color="auto"/>
          </w:tcBorders>
          <w:vAlign w:val="center"/>
        </w:tcPr>
        <w:p w:rsidR="00682A65" w:rsidRPr="00D972BB" w:rsidRDefault="00891546" w:rsidP="006B6FAF">
          <w:pPr>
            <w:pStyle w:val="a6"/>
            <w:jc w:val="center"/>
          </w:pPr>
          <w:r w:rsidRPr="006B6FAF">
            <w:rPr>
              <w:rFonts w:ascii="Times New Roman" w:hAnsi="Times New Roman" w:cs="Times New Roman"/>
              <w:sz w:val="28"/>
            </w:rPr>
            <w:fldChar w:fldCharType="begin"/>
          </w:r>
          <w:r w:rsidR="00682A65" w:rsidRPr="006B6FAF">
            <w:rPr>
              <w:rFonts w:ascii="Times New Roman" w:hAnsi="Times New Roman" w:cs="Times New Roman"/>
              <w:sz w:val="28"/>
            </w:rPr>
            <w:instrText xml:space="preserve"> = </w:instrText>
          </w:r>
          <w:r w:rsidRPr="006B6FAF">
            <w:rPr>
              <w:rFonts w:ascii="Times New Roman" w:hAnsi="Times New Roman" w:cs="Times New Roman"/>
              <w:sz w:val="28"/>
            </w:rPr>
            <w:fldChar w:fldCharType="begin"/>
          </w:r>
          <w:r w:rsidR="00682A65" w:rsidRPr="006B6FAF">
            <w:rPr>
              <w:rFonts w:ascii="Times New Roman" w:hAnsi="Times New Roman" w:cs="Times New Roman"/>
              <w:sz w:val="28"/>
            </w:rPr>
            <w:instrText xml:space="preserve"> PAGE  </w:instrText>
          </w:r>
          <w:r w:rsidRPr="006B6FAF">
            <w:rPr>
              <w:rFonts w:ascii="Times New Roman" w:hAnsi="Times New Roman" w:cs="Times New Roman"/>
              <w:sz w:val="28"/>
            </w:rPr>
            <w:fldChar w:fldCharType="separate"/>
          </w:r>
          <w:r w:rsidR="007C3845">
            <w:rPr>
              <w:rFonts w:ascii="Times New Roman" w:hAnsi="Times New Roman" w:cs="Times New Roman"/>
              <w:noProof/>
              <w:sz w:val="28"/>
            </w:rPr>
            <w:instrText>9</w:instrText>
          </w:r>
          <w:r w:rsidRPr="006B6FAF">
            <w:rPr>
              <w:rFonts w:ascii="Times New Roman" w:hAnsi="Times New Roman" w:cs="Times New Roman"/>
              <w:sz w:val="28"/>
            </w:rPr>
            <w:fldChar w:fldCharType="end"/>
          </w:r>
          <w:r w:rsidR="00682A65" w:rsidRPr="00251687">
            <w:rPr>
              <w:rFonts w:ascii="Times New Roman" w:hAnsi="Times New Roman" w:cs="Times New Roman"/>
              <w:sz w:val="28"/>
            </w:rPr>
            <w:instrText xml:space="preserve"> -</w:instrText>
          </w:r>
          <w:fldSimple w:instr=" PAGEREF  r2  \* MERGEFORMAT ">
            <w:r w:rsidR="007C3845" w:rsidRPr="007C3845">
              <w:rPr>
                <w:rFonts w:ascii="Times New Roman" w:hAnsi="Times New Roman" w:cs="Times New Roman"/>
                <w:noProof/>
                <w:sz w:val="28"/>
              </w:rPr>
              <w:instrText>3</w:instrText>
            </w:r>
          </w:fldSimple>
          <w:r w:rsidRPr="006B6FAF">
            <w:rPr>
              <w:rFonts w:ascii="Times New Roman" w:hAnsi="Times New Roman" w:cs="Times New Roman"/>
              <w:sz w:val="28"/>
            </w:rPr>
            <w:fldChar w:fldCharType="separate"/>
          </w:r>
          <w:r w:rsidR="007C3845">
            <w:rPr>
              <w:rFonts w:ascii="Times New Roman" w:hAnsi="Times New Roman" w:cs="Times New Roman"/>
              <w:noProof/>
              <w:sz w:val="28"/>
            </w:rPr>
            <w:t>6</w:t>
          </w:r>
          <w:r w:rsidRPr="006B6FAF">
            <w:rPr>
              <w:rFonts w:ascii="Times New Roman" w:hAnsi="Times New Roman" w:cs="Times New Roman"/>
              <w:sz w:val="28"/>
            </w:rPr>
            <w:fldChar w:fldCharType="end"/>
          </w:r>
        </w:p>
      </w:tc>
    </w:tr>
    <w:tr w:rsidR="00682A65" w:rsidTr="001D2ABA">
      <w:trPr>
        <w:cantSplit/>
        <w:trHeight w:hRule="exact" w:val="284"/>
      </w:trPr>
      <w:tc>
        <w:tcPr>
          <w:tcW w:w="776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:rsidR="00682A65" w:rsidRPr="00C9469C" w:rsidRDefault="00682A65" w:rsidP="001D2ABA">
          <w:pPr>
            <w:jc w:val="center"/>
            <w:rPr>
              <w:rFonts w:ascii="Times New Roman" w:hAnsi="Times New Roman" w:cs="Times New Roman"/>
              <w:sz w:val="18"/>
            </w:rPr>
          </w:pPr>
          <w:proofErr w:type="spellStart"/>
          <w:r w:rsidRPr="00C9469C">
            <w:rPr>
              <w:rFonts w:ascii="Times New Roman" w:hAnsi="Times New Roman" w:cs="Times New Roman"/>
              <w:sz w:val="18"/>
            </w:rPr>
            <w:t>Изм</w:t>
          </w:r>
          <w:proofErr w:type="spellEnd"/>
          <w:r w:rsidRPr="00C9469C">
            <w:rPr>
              <w:rFonts w:ascii="Times New Roman" w:hAnsi="Times New Roman" w:cs="Times New Roman"/>
              <w:sz w:val="18"/>
            </w:rPr>
            <w:t>.</w:t>
          </w:r>
        </w:p>
      </w:tc>
      <w:tc>
        <w:tcPr>
          <w:tcW w:w="77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:rsidR="00682A65" w:rsidRPr="00C9469C" w:rsidRDefault="00682A65" w:rsidP="001D2ABA">
          <w:pPr>
            <w:jc w:val="center"/>
            <w:rPr>
              <w:rFonts w:ascii="Times New Roman" w:hAnsi="Times New Roman" w:cs="Times New Roman"/>
              <w:sz w:val="18"/>
            </w:rPr>
          </w:pPr>
          <w:proofErr w:type="spellStart"/>
          <w:r w:rsidRPr="00C9469C">
            <w:rPr>
              <w:rFonts w:ascii="Times New Roman" w:hAnsi="Times New Roman" w:cs="Times New Roman"/>
              <w:sz w:val="18"/>
            </w:rPr>
            <w:t>Кол</w:t>
          </w:r>
          <w:proofErr w:type="gramStart"/>
          <w:r w:rsidRPr="00C9469C">
            <w:rPr>
              <w:rFonts w:ascii="Times New Roman" w:hAnsi="Times New Roman" w:cs="Times New Roman"/>
              <w:sz w:val="18"/>
            </w:rPr>
            <w:t>.у</w:t>
          </w:r>
          <w:proofErr w:type="gramEnd"/>
          <w:r w:rsidRPr="00C9469C">
            <w:rPr>
              <w:rFonts w:ascii="Times New Roman" w:hAnsi="Times New Roman" w:cs="Times New Roman"/>
              <w:sz w:val="18"/>
            </w:rPr>
            <w:t>ч</w:t>
          </w:r>
          <w:proofErr w:type="spellEnd"/>
        </w:p>
      </w:tc>
      <w:tc>
        <w:tcPr>
          <w:tcW w:w="77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:rsidR="00682A65" w:rsidRPr="00C9469C" w:rsidRDefault="00682A65" w:rsidP="001D2ABA">
          <w:pPr>
            <w:jc w:val="center"/>
            <w:rPr>
              <w:rFonts w:ascii="Times New Roman" w:hAnsi="Times New Roman" w:cs="Times New Roman"/>
              <w:sz w:val="18"/>
            </w:rPr>
          </w:pPr>
          <w:r>
            <w:rPr>
              <w:rFonts w:ascii="Times New Roman" w:hAnsi="Times New Roman" w:cs="Times New Roman"/>
              <w:sz w:val="18"/>
            </w:rPr>
            <w:t>Лист.</w:t>
          </w:r>
        </w:p>
      </w:tc>
      <w:tc>
        <w:tcPr>
          <w:tcW w:w="77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:rsidR="00682A65" w:rsidRPr="00C9469C" w:rsidRDefault="00682A65" w:rsidP="001D2ABA">
          <w:pPr>
            <w:jc w:val="center"/>
            <w:rPr>
              <w:rFonts w:ascii="Times New Roman" w:hAnsi="Times New Roman" w:cs="Times New Roman"/>
              <w:sz w:val="18"/>
            </w:rPr>
          </w:pPr>
          <w:r>
            <w:rPr>
              <w:rFonts w:ascii="Times New Roman" w:hAnsi="Times New Roman" w:cs="Times New Roman"/>
              <w:sz w:val="18"/>
            </w:rPr>
            <w:t>№ док.</w:t>
          </w:r>
        </w:p>
      </w:tc>
      <w:tc>
        <w:tcPr>
          <w:tcW w:w="1166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:rsidR="00682A65" w:rsidRPr="00C9469C" w:rsidRDefault="00682A65" w:rsidP="001D2ABA">
          <w:pPr>
            <w:jc w:val="center"/>
            <w:rPr>
              <w:rFonts w:ascii="Times New Roman" w:hAnsi="Times New Roman" w:cs="Times New Roman"/>
              <w:sz w:val="18"/>
            </w:rPr>
          </w:pPr>
          <w:proofErr w:type="spellStart"/>
          <w:r>
            <w:rPr>
              <w:rFonts w:ascii="Times New Roman" w:hAnsi="Times New Roman" w:cs="Times New Roman"/>
              <w:sz w:val="18"/>
            </w:rPr>
            <w:t>Подп</w:t>
          </w:r>
          <w:proofErr w:type="spellEnd"/>
          <w:r>
            <w:rPr>
              <w:rFonts w:ascii="Times New Roman" w:hAnsi="Times New Roman" w:cs="Times New Roman"/>
              <w:sz w:val="18"/>
            </w:rPr>
            <w:t>.</w:t>
          </w:r>
        </w:p>
      </w:tc>
      <w:tc>
        <w:tcPr>
          <w:tcW w:w="77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:rsidR="00682A65" w:rsidRPr="00C9469C" w:rsidRDefault="00682A65" w:rsidP="001D2ABA">
          <w:pPr>
            <w:jc w:val="center"/>
            <w:rPr>
              <w:rFonts w:ascii="Times New Roman" w:hAnsi="Times New Roman" w:cs="Times New Roman"/>
              <w:sz w:val="18"/>
            </w:rPr>
          </w:pPr>
          <w:r>
            <w:rPr>
              <w:rFonts w:ascii="Times New Roman" w:hAnsi="Times New Roman" w:cs="Times New Roman"/>
              <w:sz w:val="18"/>
            </w:rPr>
            <w:t>Дата</w:t>
          </w:r>
        </w:p>
      </w:tc>
      <w:tc>
        <w:tcPr>
          <w:tcW w:w="4663" w:type="dxa"/>
          <w:vMerge/>
          <w:tcBorders>
            <w:left w:val="single" w:sz="12" w:space="0" w:color="auto"/>
            <w:right w:val="single" w:sz="12" w:space="0" w:color="auto"/>
          </w:tcBorders>
        </w:tcPr>
        <w:p w:rsidR="00682A65" w:rsidRDefault="00682A65" w:rsidP="001D2ABA"/>
      </w:tc>
      <w:tc>
        <w:tcPr>
          <w:tcW w:w="777" w:type="dxa"/>
          <w:vMerge/>
          <w:tcBorders>
            <w:left w:val="single" w:sz="12" w:space="0" w:color="auto"/>
          </w:tcBorders>
        </w:tcPr>
        <w:p w:rsidR="00682A65" w:rsidRDefault="00682A65" w:rsidP="001D2ABA"/>
      </w:tc>
    </w:tr>
  </w:tbl>
  <w:tbl>
    <w:tblPr>
      <w:tblStyle w:val="a8"/>
      <w:tblpPr w:vertAnchor="page" w:horzAnchor="page" w:tblpX="455" w:tblpY="11721"/>
      <w:tblW w:w="680" w:type="dxa"/>
      <w:tblLayout w:type="fixed"/>
      <w:tblCellMar>
        <w:left w:w="0" w:type="dxa"/>
        <w:right w:w="0" w:type="dxa"/>
      </w:tblCellMar>
      <w:tblLook w:val="04A0"/>
    </w:tblPr>
    <w:tblGrid>
      <w:gridCol w:w="284"/>
      <w:gridCol w:w="396"/>
    </w:tblGrid>
    <w:tr w:rsidR="00682A65" w:rsidTr="00E37D57">
      <w:trPr>
        <w:cantSplit/>
        <w:trHeight w:hRule="exact" w:val="1418"/>
      </w:trPr>
      <w:tc>
        <w:tcPr>
          <w:tcW w:w="2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textDirection w:val="btLr"/>
        </w:tcPr>
        <w:p w:rsidR="00682A65" w:rsidRPr="001D2ABA" w:rsidRDefault="00682A65" w:rsidP="00E37D57">
          <w:pPr>
            <w:ind w:left="113" w:right="113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proofErr w:type="spellStart"/>
          <w:r w:rsidRPr="001D2ABA">
            <w:rPr>
              <w:rFonts w:ascii="Times New Roman" w:hAnsi="Times New Roman" w:cs="Times New Roman"/>
              <w:sz w:val="20"/>
              <w:szCs w:val="20"/>
            </w:rPr>
            <w:t>Взам</w:t>
          </w:r>
          <w:proofErr w:type="spellEnd"/>
          <w:r w:rsidRPr="001D2ABA">
            <w:rPr>
              <w:rFonts w:ascii="Times New Roman" w:hAnsi="Times New Roman" w:cs="Times New Roman"/>
              <w:sz w:val="20"/>
              <w:szCs w:val="20"/>
            </w:rPr>
            <w:t xml:space="preserve">. </w:t>
          </w:r>
          <w:proofErr w:type="spellStart"/>
          <w:proofErr w:type="gramStart"/>
          <w:r w:rsidRPr="001D2ABA">
            <w:rPr>
              <w:rFonts w:ascii="Times New Roman" w:hAnsi="Times New Roman" w:cs="Times New Roman"/>
              <w:sz w:val="20"/>
              <w:szCs w:val="20"/>
            </w:rPr>
            <w:t>Инв</w:t>
          </w:r>
          <w:proofErr w:type="spellEnd"/>
          <w:proofErr w:type="gramEnd"/>
          <w:r w:rsidRPr="001D2ABA">
            <w:rPr>
              <w:rFonts w:ascii="Times New Roman" w:hAnsi="Times New Roman" w:cs="Times New Roman"/>
              <w:sz w:val="20"/>
              <w:szCs w:val="20"/>
            </w:rPr>
            <w:t xml:space="preserve"> №</w:t>
          </w:r>
        </w:p>
      </w:tc>
      <w:tc>
        <w:tcPr>
          <w:tcW w:w="396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</w:tcPr>
        <w:p w:rsidR="00682A65" w:rsidRDefault="00682A65" w:rsidP="00E37D57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</w:tc>
    </w:tr>
    <w:tr w:rsidR="00682A65" w:rsidTr="00E37D57">
      <w:trPr>
        <w:cantSplit/>
        <w:trHeight w:hRule="exact" w:val="1985"/>
      </w:trPr>
      <w:tc>
        <w:tcPr>
          <w:tcW w:w="2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textDirection w:val="btLr"/>
        </w:tcPr>
        <w:p w:rsidR="00682A65" w:rsidRPr="001D2ABA" w:rsidRDefault="00682A65" w:rsidP="00E37D57">
          <w:pPr>
            <w:ind w:left="113" w:right="113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proofErr w:type="spellStart"/>
          <w:r w:rsidRPr="001D2ABA">
            <w:rPr>
              <w:rFonts w:ascii="Times New Roman" w:hAnsi="Times New Roman" w:cs="Times New Roman"/>
              <w:sz w:val="20"/>
              <w:szCs w:val="20"/>
            </w:rPr>
            <w:t>Подп</w:t>
          </w:r>
          <w:proofErr w:type="spellEnd"/>
          <w:r w:rsidRPr="001D2ABA">
            <w:rPr>
              <w:rFonts w:ascii="Times New Roman" w:hAnsi="Times New Roman" w:cs="Times New Roman"/>
              <w:sz w:val="20"/>
              <w:szCs w:val="20"/>
            </w:rPr>
            <w:t xml:space="preserve">. </w:t>
          </w:r>
          <w:r>
            <w:rPr>
              <w:rFonts w:ascii="Times New Roman" w:hAnsi="Times New Roman" w:cs="Times New Roman"/>
              <w:sz w:val="20"/>
              <w:szCs w:val="20"/>
            </w:rPr>
            <w:t>и</w:t>
          </w:r>
          <w:r w:rsidRPr="001D2ABA">
            <w:rPr>
              <w:rFonts w:ascii="Times New Roman" w:hAnsi="Times New Roman" w:cs="Times New Roman"/>
              <w:sz w:val="20"/>
              <w:szCs w:val="20"/>
            </w:rPr>
            <w:t xml:space="preserve"> дата</w:t>
          </w:r>
        </w:p>
      </w:tc>
      <w:tc>
        <w:tcPr>
          <w:tcW w:w="396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</w:tcPr>
        <w:p w:rsidR="00682A65" w:rsidRDefault="00682A65" w:rsidP="00E37D57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</w:tc>
    </w:tr>
    <w:tr w:rsidR="00682A65" w:rsidTr="00E37D57">
      <w:trPr>
        <w:cantSplit/>
        <w:trHeight w:hRule="exact" w:val="1418"/>
      </w:trPr>
      <w:tc>
        <w:tcPr>
          <w:tcW w:w="2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textDirection w:val="btLr"/>
        </w:tcPr>
        <w:p w:rsidR="00682A65" w:rsidRPr="00C02489" w:rsidRDefault="00682A65" w:rsidP="00E37D57">
          <w:pPr>
            <w:ind w:left="113" w:right="113"/>
            <w:jc w:val="center"/>
            <w:rPr>
              <w:rFonts w:ascii="Times New Roman" w:hAnsi="Times New Roman" w:cs="Times New Roman"/>
              <w:sz w:val="20"/>
              <w:szCs w:val="28"/>
            </w:rPr>
          </w:pPr>
          <w:proofErr w:type="spellStart"/>
          <w:r w:rsidRPr="001D2ABA">
            <w:rPr>
              <w:rFonts w:ascii="Times New Roman" w:hAnsi="Times New Roman" w:cs="Times New Roman"/>
              <w:sz w:val="20"/>
              <w:szCs w:val="20"/>
            </w:rPr>
            <w:t>Инв.№</w:t>
          </w:r>
          <w:proofErr w:type="spellEnd"/>
          <w:r w:rsidRPr="001D2ABA"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  <w:proofErr w:type="spellStart"/>
          <w:r w:rsidRPr="001D2ABA">
            <w:rPr>
              <w:rFonts w:ascii="Times New Roman" w:hAnsi="Times New Roman" w:cs="Times New Roman"/>
              <w:sz w:val="20"/>
              <w:szCs w:val="20"/>
            </w:rPr>
            <w:t>подп</w:t>
          </w:r>
          <w:proofErr w:type="spellEnd"/>
          <w:r w:rsidRPr="00C02489">
            <w:rPr>
              <w:rFonts w:ascii="Times New Roman" w:hAnsi="Times New Roman" w:cs="Times New Roman"/>
              <w:sz w:val="20"/>
              <w:szCs w:val="28"/>
            </w:rPr>
            <w:t>.</w:t>
          </w:r>
        </w:p>
      </w:tc>
      <w:tc>
        <w:tcPr>
          <w:tcW w:w="396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</w:tcPr>
        <w:p w:rsidR="00682A65" w:rsidRPr="00C02489" w:rsidRDefault="00682A65" w:rsidP="00E37D57">
          <w:pPr>
            <w:jc w:val="center"/>
            <w:rPr>
              <w:rFonts w:ascii="Times New Roman" w:hAnsi="Times New Roman" w:cs="Times New Roman"/>
              <w:sz w:val="20"/>
              <w:szCs w:val="28"/>
            </w:rPr>
          </w:pPr>
        </w:p>
      </w:tc>
    </w:tr>
  </w:tbl>
  <w:p w:rsidR="00682A65" w:rsidRDefault="00682A65" w:rsidP="005A54A1">
    <w:pPr>
      <w:pStyle w:val="a6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8"/>
      <w:tblpPr w:vertAnchor="page" w:horzAnchor="page" w:tblpX="1135" w:tblpY="14289"/>
      <w:tblW w:w="10490" w:type="dxa"/>
      <w:tblLayout w:type="fixed"/>
      <w:tblCellMar>
        <w:left w:w="0" w:type="dxa"/>
        <w:right w:w="0" w:type="dxa"/>
      </w:tblCellMar>
      <w:tblLook w:val="04A0"/>
    </w:tblPr>
    <w:tblGrid>
      <w:gridCol w:w="566"/>
      <w:gridCol w:w="567"/>
      <w:gridCol w:w="567"/>
      <w:gridCol w:w="567"/>
      <w:gridCol w:w="851"/>
      <w:gridCol w:w="567"/>
      <w:gridCol w:w="3969"/>
      <w:gridCol w:w="851"/>
      <w:gridCol w:w="851"/>
      <w:gridCol w:w="1134"/>
    </w:tblGrid>
    <w:tr w:rsidR="00682A65" w:rsidTr="00F44896">
      <w:trPr>
        <w:cantSplit/>
        <w:trHeight w:hRule="exact" w:val="284"/>
      </w:trPr>
      <w:tc>
        <w:tcPr>
          <w:tcW w:w="566" w:type="dxa"/>
          <w:tcBorders>
            <w:top w:val="single" w:sz="12" w:space="0" w:color="auto"/>
            <w:right w:val="single" w:sz="12" w:space="0" w:color="auto"/>
          </w:tcBorders>
        </w:tcPr>
        <w:p w:rsidR="00682A65" w:rsidRDefault="00682A65" w:rsidP="00904469"/>
      </w:tc>
      <w:tc>
        <w:tcPr>
          <w:tcW w:w="56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:rsidR="00682A65" w:rsidRDefault="00682A65" w:rsidP="00904469"/>
      </w:tc>
      <w:tc>
        <w:tcPr>
          <w:tcW w:w="56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:rsidR="00682A65" w:rsidRDefault="00682A65" w:rsidP="00904469"/>
      </w:tc>
      <w:tc>
        <w:tcPr>
          <w:tcW w:w="56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:rsidR="00682A65" w:rsidRDefault="00682A65" w:rsidP="00904469"/>
      </w:tc>
      <w:tc>
        <w:tcPr>
          <w:tcW w:w="851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:rsidR="00682A65" w:rsidRDefault="00682A65" w:rsidP="00904469"/>
      </w:tc>
      <w:tc>
        <w:tcPr>
          <w:tcW w:w="56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:rsidR="00682A65" w:rsidRDefault="00682A65" w:rsidP="00904469"/>
      </w:tc>
      <w:tc>
        <w:tcPr>
          <w:tcW w:w="6805" w:type="dxa"/>
          <w:gridSpan w:val="4"/>
          <w:vMerge w:val="restart"/>
          <w:tcBorders>
            <w:top w:val="single" w:sz="12" w:space="0" w:color="auto"/>
            <w:left w:val="single" w:sz="12" w:space="0" w:color="auto"/>
          </w:tcBorders>
          <w:vAlign w:val="center"/>
        </w:tcPr>
        <w:p w:rsidR="00682A65" w:rsidRPr="00F44896" w:rsidRDefault="00891546" w:rsidP="009B1F9A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682A65">
            <w:rPr>
              <w:rFonts w:ascii="Times New Roman" w:hAnsi="Times New Roman" w:cs="Times New Roman"/>
              <w:sz w:val="28"/>
              <w:szCs w:val="28"/>
            </w:rPr>
            <w:instrText xml:space="preserve"> REF Шифр \h </w:instrText>
          </w:r>
          <w:r>
            <w:rPr>
              <w:rFonts w:ascii="Times New Roman" w:hAnsi="Times New Roman" w:cs="Times New Roman"/>
              <w:sz w:val="28"/>
              <w:szCs w:val="28"/>
            </w:rPr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 w:rsidR="007C3845">
            <w:rPr>
              <w:rFonts w:ascii="Times New Roman" w:hAnsi="Times New Roman" w:cs="Times New Roman"/>
              <w:sz w:val="28"/>
              <w:szCs w:val="28"/>
            </w:rPr>
            <w:t>ЕЕС-08.ПП15-312.П.00.00-ППТ.1</w: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 w:rsidR="00682A65">
            <w:rPr>
              <w:rFonts w:ascii="Times New Roman" w:hAnsi="Times New Roman" w:cs="Times New Roman"/>
              <w:sz w:val="28"/>
              <w:szCs w:val="28"/>
            </w:rPr>
            <w:t>.ПЗ</w:t>
          </w:r>
        </w:p>
      </w:tc>
    </w:tr>
    <w:tr w:rsidR="00682A65" w:rsidTr="00C9469C">
      <w:trPr>
        <w:cantSplit/>
        <w:trHeight w:hRule="exact" w:val="284"/>
      </w:trPr>
      <w:tc>
        <w:tcPr>
          <w:tcW w:w="566" w:type="dxa"/>
          <w:tcBorders>
            <w:bottom w:val="single" w:sz="12" w:space="0" w:color="auto"/>
            <w:right w:val="single" w:sz="12" w:space="0" w:color="auto"/>
          </w:tcBorders>
        </w:tcPr>
        <w:p w:rsidR="00682A65" w:rsidRDefault="00682A65" w:rsidP="00904469"/>
      </w:tc>
      <w:tc>
        <w:tcPr>
          <w:tcW w:w="567" w:type="dxa"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682A65" w:rsidRDefault="00682A65" w:rsidP="00904469"/>
      </w:tc>
      <w:tc>
        <w:tcPr>
          <w:tcW w:w="567" w:type="dxa"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682A65" w:rsidRDefault="00682A65" w:rsidP="00904469"/>
      </w:tc>
      <w:tc>
        <w:tcPr>
          <w:tcW w:w="567" w:type="dxa"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682A65" w:rsidRDefault="00682A65" w:rsidP="00904469"/>
      </w:tc>
      <w:tc>
        <w:tcPr>
          <w:tcW w:w="851" w:type="dxa"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682A65" w:rsidRDefault="00682A65" w:rsidP="00904469"/>
      </w:tc>
      <w:tc>
        <w:tcPr>
          <w:tcW w:w="567" w:type="dxa"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682A65" w:rsidRDefault="00682A65" w:rsidP="00904469"/>
      </w:tc>
      <w:tc>
        <w:tcPr>
          <w:tcW w:w="6805" w:type="dxa"/>
          <w:gridSpan w:val="4"/>
          <w:vMerge/>
          <w:tcBorders>
            <w:left w:val="single" w:sz="12" w:space="0" w:color="auto"/>
          </w:tcBorders>
        </w:tcPr>
        <w:p w:rsidR="00682A65" w:rsidRDefault="00682A65" w:rsidP="00904469"/>
      </w:tc>
    </w:tr>
    <w:tr w:rsidR="00682A65" w:rsidTr="00C9469C">
      <w:trPr>
        <w:cantSplit/>
        <w:trHeight w:hRule="exact" w:val="284"/>
      </w:trPr>
      <w:tc>
        <w:tcPr>
          <w:tcW w:w="566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:rsidR="00682A65" w:rsidRPr="00C9469C" w:rsidRDefault="00682A65" w:rsidP="00C9469C">
          <w:pPr>
            <w:jc w:val="center"/>
            <w:rPr>
              <w:rFonts w:ascii="Times New Roman" w:hAnsi="Times New Roman" w:cs="Times New Roman"/>
              <w:sz w:val="18"/>
            </w:rPr>
          </w:pPr>
          <w:proofErr w:type="spellStart"/>
          <w:r w:rsidRPr="00C9469C">
            <w:rPr>
              <w:rFonts w:ascii="Times New Roman" w:hAnsi="Times New Roman" w:cs="Times New Roman"/>
              <w:sz w:val="18"/>
            </w:rPr>
            <w:t>Изм</w:t>
          </w:r>
          <w:proofErr w:type="spellEnd"/>
          <w:r w:rsidRPr="00C9469C">
            <w:rPr>
              <w:rFonts w:ascii="Times New Roman" w:hAnsi="Times New Roman" w:cs="Times New Roman"/>
              <w:sz w:val="18"/>
            </w:rPr>
            <w:t>.</w:t>
          </w: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:rsidR="00682A65" w:rsidRPr="00C9469C" w:rsidRDefault="00682A65" w:rsidP="00C9469C">
          <w:pPr>
            <w:jc w:val="center"/>
            <w:rPr>
              <w:rFonts w:ascii="Times New Roman" w:hAnsi="Times New Roman" w:cs="Times New Roman"/>
              <w:sz w:val="18"/>
            </w:rPr>
          </w:pPr>
          <w:proofErr w:type="spellStart"/>
          <w:r w:rsidRPr="00C9469C">
            <w:rPr>
              <w:rFonts w:ascii="Times New Roman" w:hAnsi="Times New Roman" w:cs="Times New Roman"/>
              <w:sz w:val="18"/>
            </w:rPr>
            <w:t>Кол</w:t>
          </w:r>
          <w:proofErr w:type="gramStart"/>
          <w:r w:rsidRPr="00C9469C">
            <w:rPr>
              <w:rFonts w:ascii="Times New Roman" w:hAnsi="Times New Roman" w:cs="Times New Roman"/>
              <w:sz w:val="18"/>
            </w:rPr>
            <w:t>.у</w:t>
          </w:r>
          <w:proofErr w:type="gramEnd"/>
          <w:r w:rsidRPr="00C9469C">
            <w:rPr>
              <w:rFonts w:ascii="Times New Roman" w:hAnsi="Times New Roman" w:cs="Times New Roman"/>
              <w:sz w:val="18"/>
            </w:rPr>
            <w:t>ч</w:t>
          </w:r>
          <w:proofErr w:type="spellEnd"/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:rsidR="00682A65" w:rsidRPr="00C9469C" w:rsidRDefault="00682A65" w:rsidP="00C9469C">
          <w:pPr>
            <w:jc w:val="center"/>
            <w:rPr>
              <w:rFonts w:ascii="Times New Roman" w:hAnsi="Times New Roman" w:cs="Times New Roman"/>
              <w:sz w:val="18"/>
            </w:rPr>
          </w:pPr>
          <w:r>
            <w:rPr>
              <w:rFonts w:ascii="Times New Roman" w:hAnsi="Times New Roman" w:cs="Times New Roman"/>
              <w:sz w:val="18"/>
            </w:rPr>
            <w:t>Лист.</w:t>
          </w: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:rsidR="00682A65" w:rsidRPr="00C9469C" w:rsidRDefault="00682A65" w:rsidP="00C9469C">
          <w:pPr>
            <w:jc w:val="center"/>
            <w:rPr>
              <w:rFonts w:ascii="Times New Roman" w:hAnsi="Times New Roman" w:cs="Times New Roman"/>
              <w:sz w:val="18"/>
            </w:rPr>
          </w:pPr>
          <w:r>
            <w:rPr>
              <w:rFonts w:ascii="Times New Roman" w:hAnsi="Times New Roman" w:cs="Times New Roman"/>
              <w:sz w:val="18"/>
            </w:rPr>
            <w:t>№ док.</w:t>
          </w:r>
        </w:p>
      </w:tc>
      <w:tc>
        <w:tcPr>
          <w:tcW w:w="851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:rsidR="00682A65" w:rsidRPr="00C9469C" w:rsidRDefault="00682A65" w:rsidP="00C9469C">
          <w:pPr>
            <w:jc w:val="center"/>
            <w:rPr>
              <w:rFonts w:ascii="Times New Roman" w:hAnsi="Times New Roman" w:cs="Times New Roman"/>
              <w:sz w:val="18"/>
            </w:rPr>
          </w:pPr>
          <w:proofErr w:type="spellStart"/>
          <w:r>
            <w:rPr>
              <w:rFonts w:ascii="Times New Roman" w:hAnsi="Times New Roman" w:cs="Times New Roman"/>
              <w:sz w:val="18"/>
            </w:rPr>
            <w:t>Подп</w:t>
          </w:r>
          <w:proofErr w:type="spellEnd"/>
          <w:r>
            <w:rPr>
              <w:rFonts w:ascii="Times New Roman" w:hAnsi="Times New Roman" w:cs="Times New Roman"/>
              <w:sz w:val="18"/>
            </w:rPr>
            <w:t>.</w:t>
          </w: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:rsidR="00682A65" w:rsidRPr="00C9469C" w:rsidRDefault="00682A65" w:rsidP="00C9469C">
          <w:pPr>
            <w:jc w:val="center"/>
            <w:rPr>
              <w:rFonts w:ascii="Times New Roman" w:hAnsi="Times New Roman" w:cs="Times New Roman"/>
              <w:sz w:val="18"/>
            </w:rPr>
          </w:pPr>
          <w:r>
            <w:rPr>
              <w:rFonts w:ascii="Times New Roman" w:hAnsi="Times New Roman" w:cs="Times New Roman"/>
              <w:sz w:val="18"/>
            </w:rPr>
            <w:t>Дата</w:t>
          </w:r>
        </w:p>
      </w:tc>
      <w:tc>
        <w:tcPr>
          <w:tcW w:w="6805" w:type="dxa"/>
          <w:gridSpan w:val="4"/>
          <w:vMerge/>
          <w:tcBorders>
            <w:left w:val="single" w:sz="12" w:space="0" w:color="auto"/>
          </w:tcBorders>
        </w:tcPr>
        <w:p w:rsidR="00682A65" w:rsidRDefault="00682A65" w:rsidP="00904469"/>
      </w:tc>
    </w:tr>
    <w:tr w:rsidR="00682A65" w:rsidTr="009730EA">
      <w:trPr>
        <w:cantSplit/>
        <w:trHeight w:hRule="exact" w:val="284"/>
      </w:trPr>
      <w:tc>
        <w:tcPr>
          <w:tcW w:w="1133" w:type="dxa"/>
          <w:gridSpan w:val="2"/>
          <w:tcBorders>
            <w:top w:val="single" w:sz="12" w:space="0" w:color="auto"/>
            <w:right w:val="single" w:sz="12" w:space="0" w:color="auto"/>
          </w:tcBorders>
          <w:tcMar>
            <w:left w:w="57" w:type="dxa"/>
          </w:tcMar>
        </w:tcPr>
        <w:p w:rsidR="00682A65" w:rsidRPr="00E45229" w:rsidRDefault="00682A65" w:rsidP="007D49EC">
          <w:pPr>
            <w:rPr>
              <w:rFonts w:ascii="Times New Roman" w:hAnsi="Times New Roman" w:cs="Times New Roman"/>
            </w:rPr>
          </w:pPr>
          <w:proofErr w:type="spellStart"/>
          <w:r w:rsidRPr="00E45229">
            <w:rPr>
              <w:rFonts w:ascii="Times New Roman" w:hAnsi="Times New Roman" w:cs="Times New Roman"/>
            </w:rPr>
            <w:t>Разраб</w:t>
          </w:r>
          <w:proofErr w:type="spellEnd"/>
          <w:r w:rsidRPr="00E45229">
            <w:rPr>
              <w:rFonts w:ascii="Times New Roman" w:hAnsi="Times New Roman" w:cs="Times New Roman"/>
            </w:rPr>
            <w:t>.</w:t>
          </w:r>
        </w:p>
      </w:tc>
      <w:tc>
        <w:tcPr>
          <w:tcW w:w="1134" w:type="dxa"/>
          <w:gridSpan w:val="2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:rsidR="00682A65" w:rsidRPr="00E45229" w:rsidRDefault="00682A65" w:rsidP="002D3A58">
          <w:pPr>
            <w:rPr>
              <w:rFonts w:ascii="Times New Roman" w:hAnsi="Times New Roman" w:cs="Times New Roman"/>
            </w:rPr>
          </w:pPr>
          <w:r w:rsidRPr="00E45229">
            <w:rPr>
              <w:rFonts w:ascii="Times New Roman" w:hAnsi="Times New Roman" w:cs="Times New Roman"/>
            </w:rPr>
            <w:t>Прусак</w:t>
          </w:r>
        </w:p>
      </w:tc>
      <w:tc>
        <w:tcPr>
          <w:tcW w:w="851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:rsidR="00682A65" w:rsidRPr="00E45229" w:rsidRDefault="00682A65" w:rsidP="007D49EC">
          <w:pPr>
            <w:rPr>
              <w:rFonts w:ascii="Times New Roman" w:hAnsi="Times New Roman" w:cs="Times New Roman"/>
            </w:rPr>
          </w:pPr>
          <w:r>
            <w:rPr>
              <w:noProof/>
              <w:lang w:eastAsia="ru-RU"/>
            </w:rPr>
            <w:drawing>
              <wp:inline distT="0" distB="0" distL="0" distR="0">
                <wp:extent cx="419100" cy="228600"/>
                <wp:effectExtent l="19050" t="0" r="0" b="0"/>
                <wp:docPr id="55" name="Рисунок 55" descr="Кол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5" descr="Коля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62099" t="2736" r="21933" b="8840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91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:rsidR="00682A65" w:rsidRPr="00E45229" w:rsidRDefault="00891546" w:rsidP="007D49EC">
          <w:pPr>
            <w:rPr>
              <w:rFonts w:ascii="Times New Roman" w:hAnsi="Times New Roman" w:cs="Times New Roman"/>
            </w:rPr>
          </w:pPr>
          <w:fldSimple w:instr=" REF Дата \h  \* MERGEFORMAT ">
            <w:r w:rsidR="007C3845">
              <w:rPr>
                <w:rFonts w:ascii="Times New Roman" w:hAnsi="Times New Roman" w:cs="Times New Roman"/>
              </w:rPr>
              <w:t>09</w:t>
            </w:r>
            <w:r w:rsidR="007C3845" w:rsidRPr="002C5781">
              <w:rPr>
                <w:rFonts w:ascii="Times New Roman" w:hAnsi="Times New Roman" w:cs="Times New Roman"/>
              </w:rPr>
              <w:t>.16</w:t>
            </w:r>
          </w:fldSimple>
        </w:p>
      </w:tc>
      <w:tc>
        <w:tcPr>
          <w:tcW w:w="3969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:rsidR="00682A65" w:rsidRPr="009730EA" w:rsidRDefault="00682A65" w:rsidP="007D49EC">
          <w:pPr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sz w:val="28"/>
            </w:rPr>
            <w:t>Пояснительная записка</w:t>
          </w:r>
        </w:p>
      </w:tc>
      <w:tc>
        <w:tcPr>
          <w:tcW w:w="851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  <w:vAlign w:val="center"/>
        </w:tcPr>
        <w:p w:rsidR="00682A65" w:rsidRPr="00E45229" w:rsidRDefault="00682A65" w:rsidP="007D49EC">
          <w:pPr>
            <w:jc w:val="center"/>
            <w:rPr>
              <w:rFonts w:ascii="Times New Roman" w:hAnsi="Times New Roman" w:cs="Times New Roman"/>
            </w:rPr>
          </w:pPr>
          <w:r w:rsidRPr="00E45229">
            <w:rPr>
              <w:rFonts w:ascii="Times New Roman" w:hAnsi="Times New Roman" w:cs="Times New Roman"/>
            </w:rPr>
            <w:t>Стадия</w:t>
          </w:r>
        </w:p>
      </w:tc>
      <w:tc>
        <w:tcPr>
          <w:tcW w:w="851" w:type="dxa"/>
          <w:tcBorders>
            <w:top w:val="single" w:sz="12" w:space="0" w:color="auto"/>
            <w:bottom w:val="single" w:sz="12" w:space="0" w:color="auto"/>
          </w:tcBorders>
          <w:vAlign w:val="center"/>
        </w:tcPr>
        <w:p w:rsidR="00682A65" w:rsidRPr="00E45229" w:rsidRDefault="00682A65" w:rsidP="007D49EC">
          <w:pPr>
            <w:jc w:val="center"/>
            <w:rPr>
              <w:rFonts w:ascii="Times New Roman" w:hAnsi="Times New Roman" w:cs="Times New Roman"/>
            </w:rPr>
          </w:pPr>
          <w:r w:rsidRPr="00E45229">
            <w:rPr>
              <w:rFonts w:ascii="Times New Roman" w:hAnsi="Times New Roman" w:cs="Times New Roman"/>
            </w:rPr>
            <w:t>Лист</w:t>
          </w:r>
        </w:p>
      </w:tc>
      <w:tc>
        <w:tcPr>
          <w:tcW w:w="1134" w:type="dxa"/>
          <w:tcBorders>
            <w:top w:val="single" w:sz="12" w:space="0" w:color="auto"/>
            <w:bottom w:val="single" w:sz="12" w:space="0" w:color="auto"/>
          </w:tcBorders>
          <w:vAlign w:val="center"/>
        </w:tcPr>
        <w:p w:rsidR="00682A65" w:rsidRPr="00E45229" w:rsidRDefault="00682A65" w:rsidP="007D49EC">
          <w:pPr>
            <w:jc w:val="center"/>
            <w:rPr>
              <w:rFonts w:ascii="Times New Roman" w:hAnsi="Times New Roman" w:cs="Times New Roman"/>
            </w:rPr>
          </w:pPr>
          <w:r w:rsidRPr="00E45229">
            <w:rPr>
              <w:rFonts w:ascii="Times New Roman" w:hAnsi="Times New Roman" w:cs="Times New Roman"/>
            </w:rPr>
            <w:t>Листов</w:t>
          </w:r>
        </w:p>
      </w:tc>
    </w:tr>
    <w:tr w:rsidR="00682A65" w:rsidTr="009730EA">
      <w:trPr>
        <w:cantSplit/>
        <w:trHeight w:hRule="exact" w:val="284"/>
      </w:trPr>
      <w:tc>
        <w:tcPr>
          <w:tcW w:w="1133" w:type="dxa"/>
          <w:gridSpan w:val="2"/>
          <w:tcBorders>
            <w:right w:val="single" w:sz="12" w:space="0" w:color="auto"/>
          </w:tcBorders>
          <w:tcMar>
            <w:left w:w="57" w:type="dxa"/>
          </w:tcMar>
        </w:tcPr>
        <w:p w:rsidR="00682A65" w:rsidRPr="00E45229" w:rsidRDefault="00682A65" w:rsidP="007D49EC">
          <w:pPr>
            <w:rPr>
              <w:rFonts w:ascii="Times New Roman" w:hAnsi="Times New Roman" w:cs="Times New Roman"/>
            </w:rPr>
          </w:pPr>
          <w:r w:rsidRPr="00E45229">
            <w:rPr>
              <w:rFonts w:ascii="Times New Roman" w:hAnsi="Times New Roman" w:cs="Times New Roman"/>
            </w:rPr>
            <w:t>Проверил</w:t>
          </w:r>
        </w:p>
      </w:tc>
      <w:tc>
        <w:tcPr>
          <w:tcW w:w="1134" w:type="dxa"/>
          <w:gridSpan w:val="2"/>
          <w:tcBorders>
            <w:left w:val="single" w:sz="12" w:space="0" w:color="auto"/>
            <w:right w:val="single" w:sz="12" w:space="0" w:color="auto"/>
          </w:tcBorders>
        </w:tcPr>
        <w:p w:rsidR="00682A65" w:rsidRPr="00E45229" w:rsidRDefault="00682A65" w:rsidP="00357807">
          <w:pPr>
            <w:rPr>
              <w:rFonts w:ascii="Times New Roman" w:hAnsi="Times New Roman" w:cs="Times New Roman"/>
            </w:rPr>
          </w:pPr>
          <w:r w:rsidRPr="00E45229">
            <w:rPr>
              <w:rFonts w:ascii="Times New Roman" w:hAnsi="Times New Roman" w:cs="Times New Roman"/>
            </w:rPr>
            <w:t>Немченко</w:t>
          </w:r>
        </w:p>
      </w:tc>
      <w:tc>
        <w:tcPr>
          <w:tcW w:w="851" w:type="dxa"/>
          <w:tcBorders>
            <w:left w:val="single" w:sz="12" w:space="0" w:color="auto"/>
            <w:right w:val="single" w:sz="12" w:space="0" w:color="auto"/>
          </w:tcBorders>
        </w:tcPr>
        <w:p w:rsidR="00682A65" w:rsidRPr="00E45229" w:rsidRDefault="00682A65" w:rsidP="007D49EC">
          <w:pPr>
            <w:rPr>
              <w:rFonts w:ascii="Times New Roman" w:hAnsi="Times New Roman" w:cs="Times New Roman"/>
            </w:rPr>
          </w:pPr>
          <w:r w:rsidRPr="00611AB4">
            <w:rPr>
              <w:rFonts w:ascii="Times New Roman" w:hAnsi="Times New Roman" w:cs="Times New Roman"/>
              <w:noProof/>
              <w:lang w:eastAsia="ru-RU"/>
            </w:rPr>
            <w:drawing>
              <wp:inline distT="0" distB="0" distL="0" distR="0">
                <wp:extent cx="457200" cy="171450"/>
                <wp:effectExtent l="19050" t="0" r="0" b="0"/>
                <wp:docPr id="16" name="Рисунок 4" descr="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2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71104" t="31456" r="16812" b="6382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171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" w:type="dxa"/>
          <w:tcBorders>
            <w:left w:val="single" w:sz="12" w:space="0" w:color="auto"/>
            <w:right w:val="single" w:sz="12" w:space="0" w:color="auto"/>
          </w:tcBorders>
        </w:tcPr>
        <w:p w:rsidR="00682A65" w:rsidRPr="00E45229" w:rsidRDefault="00891546" w:rsidP="007D49EC">
          <w:pPr>
            <w:rPr>
              <w:rFonts w:ascii="Times New Roman" w:hAnsi="Times New Roman" w:cs="Times New Roman"/>
            </w:rPr>
          </w:pPr>
          <w:fldSimple w:instr=" REF Дата \h  \* MERGEFORMAT ">
            <w:r w:rsidR="007C3845">
              <w:rPr>
                <w:rFonts w:ascii="Times New Roman" w:hAnsi="Times New Roman" w:cs="Times New Roman"/>
              </w:rPr>
              <w:t>09</w:t>
            </w:r>
            <w:r w:rsidR="007C3845" w:rsidRPr="002C5781">
              <w:rPr>
                <w:rFonts w:ascii="Times New Roman" w:hAnsi="Times New Roman" w:cs="Times New Roman"/>
              </w:rPr>
              <w:t>.16</w:t>
            </w:r>
          </w:fldSimple>
        </w:p>
      </w:tc>
      <w:tc>
        <w:tcPr>
          <w:tcW w:w="3969" w:type="dxa"/>
          <w:vMerge/>
          <w:tcBorders>
            <w:left w:val="single" w:sz="12" w:space="0" w:color="auto"/>
            <w:right w:val="single" w:sz="12" w:space="0" w:color="auto"/>
          </w:tcBorders>
        </w:tcPr>
        <w:p w:rsidR="00682A65" w:rsidRDefault="00682A65" w:rsidP="007D49EC"/>
      </w:tc>
      <w:tc>
        <w:tcPr>
          <w:tcW w:w="851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</w:tcPr>
        <w:p w:rsidR="00682A65" w:rsidRPr="00E45229" w:rsidRDefault="00682A65" w:rsidP="007D49EC">
          <w:pPr>
            <w:jc w:val="center"/>
            <w:rPr>
              <w:rFonts w:ascii="Times New Roman" w:hAnsi="Times New Roman" w:cs="Times New Roman"/>
            </w:rPr>
          </w:pPr>
          <w:proofErr w:type="gramStart"/>
          <w:r w:rsidRPr="00E45229">
            <w:rPr>
              <w:rFonts w:ascii="Times New Roman" w:hAnsi="Times New Roman" w:cs="Times New Roman"/>
            </w:rPr>
            <w:t>П</w:t>
          </w:r>
          <w:proofErr w:type="gramEnd"/>
        </w:p>
      </w:tc>
      <w:tc>
        <w:tcPr>
          <w:tcW w:w="851" w:type="dxa"/>
          <w:tcBorders>
            <w:top w:val="single" w:sz="12" w:space="0" w:color="auto"/>
            <w:bottom w:val="single" w:sz="12" w:space="0" w:color="auto"/>
          </w:tcBorders>
          <w:vAlign w:val="center"/>
        </w:tcPr>
        <w:p w:rsidR="00682A65" w:rsidRPr="00E45229" w:rsidRDefault="00682A65" w:rsidP="006B6FAF">
          <w:pPr>
            <w:pStyle w:val="a6"/>
            <w:jc w:val="center"/>
            <w:rPr>
              <w:rFonts w:ascii="Times New Roman" w:hAnsi="Times New Roman" w:cs="Times New Roman"/>
            </w:rPr>
          </w:pPr>
          <w:r w:rsidRPr="00E45229">
            <w:rPr>
              <w:rFonts w:ascii="Times New Roman" w:hAnsi="Times New Roman" w:cs="Times New Roman"/>
            </w:rPr>
            <w:t>1</w:t>
          </w:r>
        </w:p>
      </w:tc>
      <w:tc>
        <w:tcPr>
          <w:tcW w:w="1134" w:type="dxa"/>
          <w:tcBorders>
            <w:top w:val="single" w:sz="12" w:space="0" w:color="auto"/>
          </w:tcBorders>
        </w:tcPr>
        <w:p w:rsidR="00682A65" w:rsidRPr="00E45229" w:rsidRDefault="00891546" w:rsidP="007D49EC">
          <w:pPr>
            <w:jc w:val="center"/>
            <w:rPr>
              <w:rFonts w:ascii="Times New Roman" w:hAnsi="Times New Roman" w:cs="Times New Roman"/>
            </w:rPr>
          </w:pPr>
          <w:fldSimple w:instr=" SECTIONPAGES   \* MERGEFORMAT ">
            <w:r w:rsidR="007C3845" w:rsidRPr="007C3845">
              <w:rPr>
                <w:rFonts w:ascii="Times New Roman" w:hAnsi="Times New Roman" w:cs="Times New Roman"/>
                <w:noProof/>
              </w:rPr>
              <w:t>6</w:t>
            </w:r>
          </w:fldSimple>
        </w:p>
      </w:tc>
    </w:tr>
    <w:tr w:rsidR="00682A65" w:rsidTr="00E45229">
      <w:trPr>
        <w:cantSplit/>
        <w:trHeight w:hRule="exact" w:val="284"/>
      </w:trPr>
      <w:tc>
        <w:tcPr>
          <w:tcW w:w="1133" w:type="dxa"/>
          <w:gridSpan w:val="2"/>
          <w:tcBorders>
            <w:right w:val="single" w:sz="12" w:space="0" w:color="auto"/>
          </w:tcBorders>
          <w:tcMar>
            <w:left w:w="57" w:type="dxa"/>
          </w:tcMar>
        </w:tcPr>
        <w:p w:rsidR="00682A65" w:rsidRPr="00E45229" w:rsidRDefault="00682A65" w:rsidP="00E45229">
          <w:pPr>
            <w:rPr>
              <w:rFonts w:ascii="Times New Roman" w:hAnsi="Times New Roman" w:cs="Times New Roman"/>
              <w:sz w:val="21"/>
              <w:szCs w:val="21"/>
            </w:rPr>
          </w:pPr>
          <w:r w:rsidRPr="00E45229">
            <w:rPr>
              <w:rFonts w:ascii="Times New Roman" w:hAnsi="Times New Roman" w:cs="Times New Roman"/>
              <w:sz w:val="21"/>
              <w:szCs w:val="21"/>
            </w:rPr>
            <w:t>Н.контроль</w:t>
          </w:r>
        </w:p>
      </w:tc>
      <w:tc>
        <w:tcPr>
          <w:tcW w:w="1134" w:type="dxa"/>
          <w:gridSpan w:val="2"/>
          <w:tcBorders>
            <w:left w:val="single" w:sz="12" w:space="0" w:color="auto"/>
            <w:right w:val="single" w:sz="12" w:space="0" w:color="auto"/>
          </w:tcBorders>
        </w:tcPr>
        <w:p w:rsidR="00682A65" w:rsidRPr="00E45229" w:rsidRDefault="00682A65" w:rsidP="00E45229">
          <w:pPr>
            <w:rPr>
              <w:rFonts w:ascii="Times New Roman" w:hAnsi="Times New Roman" w:cs="Times New Roman"/>
            </w:rPr>
          </w:pPr>
          <w:r w:rsidRPr="00E45229">
            <w:rPr>
              <w:rFonts w:ascii="Times New Roman" w:hAnsi="Times New Roman" w:cs="Times New Roman"/>
            </w:rPr>
            <w:t>Немченко</w:t>
          </w:r>
        </w:p>
      </w:tc>
      <w:tc>
        <w:tcPr>
          <w:tcW w:w="851" w:type="dxa"/>
          <w:tcBorders>
            <w:left w:val="single" w:sz="12" w:space="0" w:color="auto"/>
            <w:right w:val="single" w:sz="12" w:space="0" w:color="auto"/>
          </w:tcBorders>
        </w:tcPr>
        <w:p w:rsidR="00682A65" w:rsidRPr="00E45229" w:rsidRDefault="00682A65" w:rsidP="00E45229">
          <w:pPr>
            <w:rPr>
              <w:rFonts w:ascii="Times New Roman" w:hAnsi="Times New Roman" w:cs="Times New Roman"/>
            </w:rPr>
          </w:pPr>
          <w:r w:rsidRPr="00611AB4">
            <w:rPr>
              <w:rFonts w:ascii="Times New Roman" w:hAnsi="Times New Roman" w:cs="Times New Roman"/>
              <w:noProof/>
              <w:lang w:eastAsia="ru-RU"/>
            </w:rPr>
            <w:drawing>
              <wp:inline distT="0" distB="0" distL="0" distR="0">
                <wp:extent cx="457200" cy="171450"/>
                <wp:effectExtent l="19050" t="0" r="0" b="0"/>
                <wp:docPr id="17" name="Рисунок 4" descr="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2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71104" t="31456" r="16812" b="6382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171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" w:type="dxa"/>
          <w:tcBorders>
            <w:left w:val="single" w:sz="12" w:space="0" w:color="auto"/>
            <w:right w:val="single" w:sz="12" w:space="0" w:color="auto"/>
          </w:tcBorders>
        </w:tcPr>
        <w:p w:rsidR="00682A65" w:rsidRPr="00E45229" w:rsidRDefault="00891546" w:rsidP="00E45229">
          <w:pPr>
            <w:rPr>
              <w:rFonts w:ascii="Times New Roman" w:hAnsi="Times New Roman" w:cs="Times New Roman"/>
            </w:rPr>
          </w:pPr>
          <w:fldSimple w:instr=" REF Дата \h  \* MERGEFORMAT ">
            <w:r w:rsidR="007C3845">
              <w:rPr>
                <w:rFonts w:ascii="Times New Roman" w:hAnsi="Times New Roman" w:cs="Times New Roman"/>
              </w:rPr>
              <w:t>09</w:t>
            </w:r>
            <w:r w:rsidR="007C3845" w:rsidRPr="002C5781">
              <w:rPr>
                <w:rFonts w:ascii="Times New Roman" w:hAnsi="Times New Roman" w:cs="Times New Roman"/>
              </w:rPr>
              <w:t>.16</w:t>
            </w:r>
          </w:fldSimple>
        </w:p>
      </w:tc>
      <w:tc>
        <w:tcPr>
          <w:tcW w:w="3969" w:type="dxa"/>
          <w:vMerge/>
          <w:tcBorders>
            <w:left w:val="single" w:sz="12" w:space="0" w:color="auto"/>
            <w:right w:val="single" w:sz="12" w:space="0" w:color="auto"/>
          </w:tcBorders>
        </w:tcPr>
        <w:p w:rsidR="00682A65" w:rsidRDefault="00682A65" w:rsidP="00E45229"/>
      </w:tc>
      <w:tc>
        <w:tcPr>
          <w:tcW w:w="2836" w:type="dxa"/>
          <w:gridSpan w:val="3"/>
          <w:vMerge w:val="restart"/>
          <w:tcBorders>
            <w:top w:val="single" w:sz="12" w:space="0" w:color="auto"/>
            <w:left w:val="single" w:sz="12" w:space="0" w:color="auto"/>
          </w:tcBorders>
          <w:vAlign w:val="center"/>
        </w:tcPr>
        <w:p w:rsidR="00682A65" w:rsidRPr="00251687" w:rsidRDefault="00682A65" w:rsidP="00E45229">
          <w:pPr>
            <w:jc w:val="center"/>
          </w:pPr>
          <w:r w:rsidRPr="00251687">
            <w:rPr>
              <w:rFonts w:ascii="Times New Roman" w:hAnsi="Times New Roman" w:cs="Times New Roman"/>
              <w:noProof/>
              <w:sz w:val="32"/>
              <w:szCs w:val="28"/>
              <w:lang w:eastAsia="ru-RU"/>
            </w:rPr>
            <w:t>ООО «СибГК»</w:t>
          </w:r>
        </w:p>
      </w:tc>
    </w:tr>
    <w:tr w:rsidR="00682A65" w:rsidTr="00C9469C">
      <w:trPr>
        <w:cantSplit/>
        <w:trHeight w:hRule="exact" w:val="284"/>
      </w:trPr>
      <w:tc>
        <w:tcPr>
          <w:tcW w:w="1133" w:type="dxa"/>
          <w:gridSpan w:val="2"/>
          <w:tcBorders>
            <w:right w:val="single" w:sz="12" w:space="0" w:color="auto"/>
          </w:tcBorders>
          <w:tcMar>
            <w:left w:w="57" w:type="dxa"/>
          </w:tcMar>
        </w:tcPr>
        <w:p w:rsidR="00682A65" w:rsidRDefault="00682A65" w:rsidP="00E45229"/>
      </w:tc>
      <w:tc>
        <w:tcPr>
          <w:tcW w:w="1134" w:type="dxa"/>
          <w:gridSpan w:val="2"/>
          <w:tcBorders>
            <w:left w:val="single" w:sz="12" w:space="0" w:color="auto"/>
            <w:right w:val="single" w:sz="12" w:space="0" w:color="auto"/>
          </w:tcBorders>
        </w:tcPr>
        <w:p w:rsidR="00682A65" w:rsidRPr="008412D8" w:rsidRDefault="00682A65" w:rsidP="00E45229">
          <w:pPr>
            <w:rPr>
              <w:rFonts w:ascii="Times New Roman" w:hAnsi="Times New Roman" w:cs="Times New Roman"/>
            </w:rPr>
          </w:pPr>
        </w:p>
      </w:tc>
      <w:tc>
        <w:tcPr>
          <w:tcW w:w="851" w:type="dxa"/>
          <w:tcBorders>
            <w:left w:val="single" w:sz="12" w:space="0" w:color="auto"/>
            <w:right w:val="single" w:sz="12" w:space="0" w:color="auto"/>
          </w:tcBorders>
        </w:tcPr>
        <w:p w:rsidR="00682A65" w:rsidRPr="008412D8" w:rsidRDefault="00682A65" w:rsidP="00E45229">
          <w:pPr>
            <w:rPr>
              <w:rFonts w:ascii="Times New Roman" w:hAnsi="Times New Roman" w:cs="Times New Roman"/>
            </w:rPr>
          </w:pPr>
        </w:p>
      </w:tc>
      <w:tc>
        <w:tcPr>
          <w:tcW w:w="567" w:type="dxa"/>
          <w:tcBorders>
            <w:left w:val="single" w:sz="12" w:space="0" w:color="auto"/>
            <w:right w:val="single" w:sz="12" w:space="0" w:color="auto"/>
          </w:tcBorders>
        </w:tcPr>
        <w:p w:rsidR="00682A65" w:rsidRDefault="00682A65" w:rsidP="00E45229"/>
      </w:tc>
      <w:tc>
        <w:tcPr>
          <w:tcW w:w="3969" w:type="dxa"/>
          <w:vMerge/>
          <w:tcBorders>
            <w:left w:val="single" w:sz="12" w:space="0" w:color="auto"/>
            <w:right w:val="single" w:sz="12" w:space="0" w:color="auto"/>
          </w:tcBorders>
        </w:tcPr>
        <w:p w:rsidR="00682A65" w:rsidRDefault="00682A65" w:rsidP="00E45229"/>
      </w:tc>
      <w:tc>
        <w:tcPr>
          <w:tcW w:w="2836" w:type="dxa"/>
          <w:gridSpan w:val="3"/>
          <w:vMerge/>
          <w:tcBorders>
            <w:left w:val="single" w:sz="12" w:space="0" w:color="auto"/>
          </w:tcBorders>
        </w:tcPr>
        <w:p w:rsidR="00682A65" w:rsidRDefault="00682A65" w:rsidP="00E45229"/>
      </w:tc>
    </w:tr>
    <w:tr w:rsidR="00682A65" w:rsidTr="00C9469C">
      <w:trPr>
        <w:cantSplit/>
        <w:trHeight w:hRule="exact" w:val="284"/>
      </w:trPr>
      <w:tc>
        <w:tcPr>
          <w:tcW w:w="1133" w:type="dxa"/>
          <w:gridSpan w:val="2"/>
          <w:tcBorders>
            <w:right w:val="single" w:sz="12" w:space="0" w:color="auto"/>
          </w:tcBorders>
          <w:tcMar>
            <w:left w:w="57" w:type="dxa"/>
          </w:tcMar>
        </w:tcPr>
        <w:p w:rsidR="00682A65" w:rsidRDefault="00682A65" w:rsidP="00E45229"/>
      </w:tc>
      <w:tc>
        <w:tcPr>
          <w:tcW w:w="1134" w:type="dxa"/>
          <w:gridSpan w:val="2"/>
          <w:tcBorders>
            <w:left w:val="single" w:sz="12" w:space="0" w:color="auto"/>
            <w:right w:val="single" w:sz="12" w:space="0" w:color="auto"/>
          </w:tcBorders>
        </w:tcPr>
        <w:p w:rsidR="00682A65" w:rsidRPr="008412D8" w:rsidRDefault="00682A65" w:rsidP="00E45229">
          <w:pPr>
            <w:rPr>
              <w:rFonts w:ascii="Times New Roman" w:hAnsi="Times New Roman" w:cs="Times New Roman"/>
            </w:rPr>
          </w:pPr>
        </w:p>
      </w:tc>
      <w:tc>
        <w:tcPr>
          <w:tcW w:w="851" w:type="dxa"/>
          <w:tcBorders>
            <w:left w:val="single" w:sz="12" w:space="0" w:color="auto"/>
            <w:right w:val="single" w:sz="12" w:space="0" w:color="auto"/>
          </w:tcBorders>
        </w:tcPr>
        <w:p w:rsidR="00682A65" w:rsidRPr="008412D8" w:rsidRDefault="00682A65" w:rsidP="00E45229">
          <w:pPr>
            <w:rPr>
              <w:rFonts w:ascii="Times New Roman" w:hAnsi="Times New Roman" w:cs="Times New Roman"/>
            </w:rPr>
          </w:pPr>
        </w:p>
      </w:tc>
      <w:tc>
        <w:tcPr>
          <w:tcW w:w="567" w:type="dxa"/>
          <w:tcBorders>
            <w:left w:val="single" w:sz="12" w:space="0" w:color="auto"/>
            <w:right w:val="single" w:sz="12" w:space="0" w:color="auto"/>
          </w:tcBorders>
        </w:tcPr>
        <w:p w:rsidR="00682A65" w:rsidRDefault="00682A65" w:rsidP="00E45229"/>
      </w:tc>
      <w:tc>
        <w:tcPr>
          <w:tcW w:w="3969" w:type="dxa"/>
          <w:vMerge/>
          <w:tcBorders>
            <w:left w:val="single" w:sz="12" w:space="0" w:color="auto"/>
            <w:right w:val="single" w:sz="12" w:space="0" w:color="auto"/>
          </w:tcBorders>
        </w:tcPr>
        <w:p w:rsidR="00682A65" w:rsidRDefault="00682A65" w:rsidP="00E45229"/>
      </w:tc>
      <w:tc>
        <w:tcPr>
          <w:tcW w:w="2836" w:type="dxa"/>
          <w:gridSpan w:val="3"/>
          <w:vMerge/>
          <w:tcBorders>
            <w:left w:val="single" w:sz="12" w:space="0" w:color="auto"/>
          </w:tcBorders>
        </w:tcPr>
        <w:p w:rsidR="00682A65" w:rsidRDefault="00682A65" w:rsidP="00E45229"/>
      </w:tc>
    </w:tr>
  </w:tbl>
  <w:tbl>
    <w:tblPr>
      <w:tblStyle w:val="a8"/>
      <w:tblpPr w:vertAnchor="page" w:horzAnchor="page" w:tblpX="455" w:tblpY="11721"/>
      <w:tblW w:w="680" w:type="dxa"/>
      <w:tblLayout w:type="fixed"/>
      <w:tblCellMar>
        <w:left w:w="0" w:type="dxa"/>
        <w:right w:w="0" w:type="dxa"/>
      </w:tblCellMar>
      <w:tblLook w:val="04A0"/>
    </w:tblPr>
    <w:tblGrid>
      <w:gridCol w:w="284"/>
      <w:gridCol w:w="396"/>
    </w:tblGrid>
    <w:tr w:rsidR="00682A65" w:rsidTr="00E37D57">
      <w:trPr>
        <w:cantSplit/>
        <w:trHeight w:hRule="exact" w:val="1418"/>
      </w:trPr>
      <w:tc>
        <w:tcPr>
          <w:tcW w:w="2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textDirection w:val="btLr"/>
        </w:tcPr>
        <w:p w:rsidR="00682A65" w:rsidRPr="001D2ABA" w:rsidRDefault="00682A65" w:rsidP="00E37D57">
          <w:pPr>
            <w:ind w:left="113" w:right="113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proofErr w:type="spellStart"/>
          <w:r w:rsidRPr="001D2ABA">
            <w:rPr>
              <w:rFonts w:ascii="Times New Roman" w:hAnsi="Times New Roman" w:cs="Times New Roman"/>
              <w:sz w:val="20"/>
              <w:szCs w:val="20"/>
            </w:rPr>
            <w:t>Взам</w:t>
          </w:r>
          <w:proofErr w:type="spellEnd"/>
          <w:r w:rsidRPr="001D2ABA">
            <w:rPr>
              <w:rFonts w:ascii="Times New Roman" w:hAnsi="Times New Roman" w:cs="Times New Roman"/>
              <w:sz w:val="20"/>
              <w:szCs w:val="20"/>
            </w:rPr>
            <w:t xml:space="preserve">. </w:t>
          </w:r>
          <w:proofErr w:type="spellStart"/>
          <w:proofErr w:type="gramStart"/>
          <w:r w:rsidRPr="001D2ABA">
            <w:rPr>
              <w:rFonts w:ascii="Times New Roman" w:hAnsi="Times New Roman" w:cs="Times New Roman"/>
              <w:sz w:val="20"/>
              <w:szCs w:val="20"/>
            </w:rPr>
            <w:t>Инв</w:t>
          </w:r>
          <w:proofErr w:type="spellEnd"/>
          <w:proofErr w:type="gramEnd"/>
          <w:r w:rsidRPr="001D2ABA">
            <w:rPr>
              <w:rFonts w:ascii="Times New Roman" w:hAnsi="Times New Roman" w:cs="Times New Roman"/>
              <w:sz w:val="20"/>
              <w:szCs w:val="20"/>
            </w:rPr>
            <w:t xml:space="preserve"> №</w:t>
          </w:r>
        </w:p>
      </w:tc>
      <w:tc>
        <w:tcPr>
          <w:tcW w:w="396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</w:tcPr>
        <w:p w:rsidR="00682A65" w:rsidRDefault="00682A65" w:rsidP="00E37D57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</w:tc>
    </w:tr>
    <w:tr w:rsidR="00682A65" w:rsidTr="00E37D57">
      <w:trPr>
        <w:cantSplit/>
        <w:trHeight w:hRule="exact" w:val="1985"/>
      </w:trPr>
      <w:tc>
        <w:tcPr>
          <w:tcW w:w="2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textDirection w:val="btLr"/>
        </w:tcPr>
        <w:p w:rsidR="00682A65" w:rsidRPr="001D2ABA" w:rsidRDefault="00682A65" w:rsidP="00E37D57">
          <w:pPr>
            <w:ind w:left="113" w:right="113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proofErr w:type="spellStart"/>
          <w:r w:rsidRPr="001D2ABA">
            <w:rPr>
              <w:rFonts w:ascii="Times New Roman" w:hAnsi="Times New Roman" w:cs="Times New Roman"/>
              <w:sz w:val="20"/>
              <w:szCs w:val="20"/>
            </w:rPr>
            <w:t>Подп</w:t>
          </w:r>
          <w:proofErr w:type="spellEnd"/>
          <w:r w:rsidRPr="001D2ABA">
            <w:rPr>
              <w:rFonts w:ascii="Times New Roman" w:hAnsi="Times New Roman" w:cs="Times New Roman"/>
              <w:sz w:val="20"/>
              <w:szCs w:val="20"/>
            </w:rPr>
            <w:t xml:space="preserve">. </w:t>
          </w:r>
          <w:r>
            <w:rPr>
              <w:rFonts w:ascii="Times New Roman" w:hAnsi="Times New Roman" w:cs="Times New Roman"/>
              <w:sz w:val="20"/>
              <w:szCs w:val="20"/>
            </w:rPr>
            <w:t>и</w:t>
          </w:r>
          <w:r w:rsidRPr="001D2ABA">
            <w:rPr>
              <w:rFonts w:ascii="Times New Roman" w:hAnsi="Times New Roman" w:cs="Times New Roman"/>
              <w:sz w:val="20"/>
              <w:szCs w:val="20"/>
            </w:rPr>
            <w:t xml:space="preserve"> дата</w:t>
          </w:r>
        </w:p>
      </w:tc>
      <w:tc>
        <w:tcPr>
          <w:tcW w:w="396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</w:tcPr>
        <w:p w:rsidR="00682A65" w:rsidRDefault="00682A65" w:rsidP="00E37D57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</w:tc>
    </w:tr>
    <w:tr w:rsidR="00682A65" w:rsidTr="00E37D57">
      <w:trPr>
        <w:cantSplit/>
        <w:trHeight w:hRule="exact" w:val="1418"/>
      </w:trPr>
      <w:tc>
        <w:tcPr>
          <w:tcW w:w="2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textDirection w:val="btLr"/>
        </w:tcPr>
        <w:p w:rsidR="00682A65" w:rsidRPr="00C02489" w:rsidRDefault="00682A65" w:rsidP="00E37D57">
          <w:pPr>
            <w:ind w:left="113" w:right="113"/>
            <w:jc w:val="center"/>
            <w:rPr>
              <w:rFonts w:ascii="Times New Roman" w:hAnsi="Times New Roman" w:cs="Times New Roman"/>
              <w:sz w:val="20"/>
              <w:szCs w:val="28"/>
            </w:rPr>
          </w:pPr>
          <w:proofErr w:type="spellStart"/>
          <w:r w:rsidRPr="001D2ABA">
            <w:rPr>
              <w:rFonts w:ascii="Times New Roman" w:hAnsi="Times New Roman" w:cs="Times New Roman"/>
              <w:sz w:val="20"/>
              <w:szCs w:val="20"/>
            </w:rPr>
            <w:t>Инв.№</w:t>
          </w:r>
          <w:proofErr w:type="spellEnd"/>
          <w:r w:rsidRPr="001D2ABA"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  <w:proofErr w:type="spellStart"/>
          <w:r w:rsidRPr="001D2ABA">
            <w:rPr>
              <w:rFonts w:ascii="Times New Roman" w:hAnsi="Times New Roman" w:cs="Times New Roman"/>
              <w:sz w:val="20"/>
              <w:szCs w:val="20"/>
            </w:rPr>
            <w:t>подп</w:t>
          </w:r>
          <w:proofErr w:type="spellEnd"/>
          <w:r w:rsidRPr="00C02489">
            <w:rPr>
              <w:rFonts w:ascii="Times New Roman" w:hAnsi="Times New Roman" w:cs="Times New Roman"/>
              <w:sz w:val="20"/>
              <w:szCs w:val="28"/>
            </w:rPr>
            <w:t>.</w:t>
          </w:r>
        </w:p>
      </w:tc>
      <w:tc>
        <w:tcPr>
          <w:tcW w:w="396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</w:tcPr>
        <w:p w:rsidR="00682A65" w:rsidRPr="00C02489" w:rsidRDefault="00682A65" w:rsidP="00E37D57">
          <w:pPr>
            <w:jc w:val="center"/>
            <w:rPr>
              <w:rFonts w:ascii="Times New Roman" w:hAnsi="Times New Roman" w:cs="Times New Roman"/>
              <w:sz w:val="20"/>
              <w:szCs w:val="28"/>
            </w:rPr>
          </w:pPr>
        </w:p>
      </w:tc>
    </w:tr>
  </w:tbl>
  <w:p w:rsidR="00682A65" w:rsidRDefault="00682A65"/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A65" w:rsidRDefault="00682A6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12F4" w:rsidRDefault="00C112F4" w:rsidP="00664FD8">
      <w:pPr>
        <w:spacing w:after="0" w:line="240" w:lineRule="auto"/>
      </w:pPr>
      <w:r>
        <w:separator/>
      </w:r>
    </w:p>
  </w:footnote>
  <w:footnote w:type="continuationSeparator" w:id="0">
    <w:p w:rsidR="00C112F4" w:rsidRDefault="00C112F4" w:rsidP="00664F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8"/>
      <w:tblpPr w:vertAnchor="page" w:horzAnchor="page" w:tblpX="11058" w:tblpY="285"/>
      <w:tblW w:w="567" w:type="dxa"/>
      <w:tblLayout w:type="fixed"/>
      <w:tblCellMar>
        <w:left w:w="0" w:type="dxa"/>
        <w:right w:w="0" w:type="dxa"/>
      </w:tblCellMar>
      <w:tblLook w:val="04A0"/>
    </w:tblPr>
    <w:tblGrid>
      <w:gridCol w:w="567"/>
    </w:tblGrid>
    <w:tr w:rsidR="00682A65" w:rsidTr="00D972BB">
      <w:trPr>
        <w:cantSplit/>
        <w:trHeight w:hRule="exact" w:val="397"/>
      </w:trPr>
      <w:tc>
        <w:tcPr>
          <w:tcW w:w="567" w:type="dxa"/>
          <w:tcBorders>
            <w:left w:val="single" w:sz="12" w:space="0" w:color="auto"/>
            <w:bottom w:val="single" w:sz="12" w:space="0" w:color="auto"/>
          </w:tcBorders>
          <w:vAlign w:val="center"/>
        </w:tcPr>
        <w:p w:rsidR="00682A65" w:rsidRPr="0099479B" w:rsidRDefault="00891546" w:rsidP="00F44896">
          <w:pPr>
            <w:pStyle w:val="a4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fldChar w:fldCharType="begin"/>
          </w:r>
          <w:r w:rsidR="00682A65">
            <w:rPr>
              <w:rFonts w:ascii="Arial" w:hAnsi="Arial" w:cs="Arial"/>
            </w:rPr>
            <w:instrText xml:space="preserve"> PAGE   \* MERGEFORMAT </w:instrText>
          </w:r>
          <w:r>
            <w:rPr>
              <w:rFonts w:ascii="Arial" w:hAnsi="Arial" w:cs="Arial"/>
            </w:rPr>
            <w:fldChar w:fldCharType="separate"/>
          </w:r>
          <w:r w:rsidR="00682A65">
            <w:rPr>
              <w:rFonts w:ascii="Arial" w:hAnsi="Arial" w:cs="Arial"/>
              <w:noProof/>
            </w:rPr>
            <w:t>3</w:t>
          </w:r>
          <w:r>
            <w:rPr>
              <w:rFonts w:ascii="Arial" w:hAnsi="Arial" w:cs="Arial"/>
            </w:rPr>
            <w:fldChar w:fldCharType="end"/>
          </w:r>
        </w:p>
      </w:tc>
    </w:tr>
  </w:tbl>
  <w:p w:rsidR="00682A65" w:rsidRDefault="00891546">
    <w:pPr>
      <w:pStyle w:val="a4"/>
    </w:pPr>
    <w:r>
      <w:rPr>
        <w:noProof/>
        <w:lang w:eastAsia="ru-RU"/>
      </w:rPr>
      <w:pict>
        <v:rect id="Прямоугольник 4" o:spid="_x0000_s4120" style="position:absolute;margin-left:56.7pt;margin-top:14.2pt;width:524.4pt;height:813.55pt;z-index:-251654144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" filled="f" strokecolor="black [3213]" strokeweight="1.5pt">
          <w10:wrap anchorx="page" anchory="pag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A65" w:rsidRDefault="00891546" w:rsidP="00B562C3">
    <w:pPr>
      <w:pStyle w:val="a4"/>
      <w:tabs>
        <w:tab w:val="clear" w:pos="4677"/>
        <w:tab w:val="clear" w:pos="9355"/>
      </w:tabs>
    </w:pPr>
    <w:r>
      <w:rPr>
        <w:noProof/>
        <w:lang w:eastAsia="ru-RU"/>
      </w:rPr>
      <w:pict>
        <v:rect id="Прямоугольник 1" o:spid="_x0000_s4119" style="position:absolute;margin-left:56.7pt;margin-top:14.2pt;width:524.4pt;height:813.55pt;z-index:-251658240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" filled="f" strokecolor="black [3213]" strokeweight="1.5pt">
          <w10:wrap anchorx="page" anchory="page"/>
        </v:rect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8"/>
      <w:tblpPr w:vertAnchor="page" w:horzAnchor="page" w:tblpX="11058" w:tblpY="285"/>
      <w:tblW w:w="567" w:type="dxa"/>
      <w:tblLayout w:type="fixed"/>
      <w:tblCellMar>
        <w:left w:w="0" w:type="dxa"/>
        <w:right w:w="0" w:type="dxa"/>
      </w:tblCellMar>
      <w:tblLook w:val="04A0"/>
    </w:tblPr>
    <w:tblGrid>
      <w:gridCol w:w="567"/>
    </w:tblGrid>
    <w:tr w:rsidR="00682A65" w:rsidTr="00D972BB">
      <w:trPr>
        <w:cantSplit/>
        <w:trHeight w:hRule="exact" w:val="397"/>
      </w:trPr>
      <w:tc>
        <w:tcPr>
          <w:tcW w:w="567" w:type="dxa"/>
          <w:tcBorders>
            <w:left w:val="single" w:sz="12" w:space="0" w:color="auto"/>
            <w:bottom w:val="single" w:sz="12" w:space="0" w:color="auto"/>
          </w:tcBorders>
          <w:vAlign w:val="center"/>
        </w:tcPr>
        <w:p w:rsidR="00682A65" w:rsidRPr="0099479B" w:rsidRDefault="00891546" w:rsidP="00F44896">
          <w:pPr>
            <w:pStyle w:val="a4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fldChar w:fldCharType="begin"/>
          </w:r>
          <w:r w:rsidR="00682A65">
            <w:rPr>
              <w:rFonts w:ascii="Arial" w:hAnsi="Arial" w:cs="Arial"/>
            </w:rPr>
            <w:instrText xml:space="preserve"> PAGE   \* MERGEFORMAT </w:instrText>
          </w:r>
          <w:r>
            <w:rPr>
              <w:rFonts w:ascii="Arial" w:hAnsi="Arial" w:cs="Arial"/>
            </w:rPr>
            <w:fldChar w:fldCharType="separate"/>
          </w:r>
          <w:r w:rsidR="007C3845">
            <w:rPr>
              <w:rFonts w:ascii="Arial" w:hAnsi="Arial" w:cs="Arial"/>
              <w:noProof/>
            </w:rPr>
            <w:t>2</w:t>
          </w:r>
          <w:r>
            <w:rPr>
              <w:rFonts w:ascii="Arial" w:hAnsi="Arial" w:cs="Arial"/>
            </w:rPr>
            <w:fldChar w:fldCharType="end"/>
          </w:r>
        </w:p>
      </w:tc>
    </w:tr>
  </w:tbl>
  <w:p w:rsidR="00682A65" w:rsidRDefault="00891546" w:rsidP="00B562C3">
    <w:pPr>
      <w:pStyle w:val="a4"/>
      <w:tabs>
        <w:tab w:val="clear" w:pos="4677"/>
        <w:tab w:val="clear" w:pos="9355"/>
      </w:tabs>
    </w:pPr>
    <w:r>
      <w:rPr>
        <w:noProof/>
        <w:lang w:eastAsia="ru-RU"/>
      </w:rPr>
      <w:pict>
        <v:rect id="Прямоугольник 3" o:spid="_x0000_s4118" style="position:absolute;margin-left:56.7pt;margin-top:14.2pt;width:524.4pt;height:813.55pt;z-index:-251656192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" filled="f" strokecolor="black [3213]" strokeweight="1.5pt">
          <w10:wrap anchorx="page" anchory="page"/>
        </v:rect>
      </w:pict>
    </w:r>
    <w:r w:rsidR="00682A65">
      <w:t xml:space="preserve"> 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8"/>
      <w:tblpPr w:vertAnchor="page" w:horzAnchor="page" w:tblpX="11058" w:tblpY="285"/>
      <w:tblW w:w="567" w:type="dxa"/>
      <w:tblLayout w:type="fixed"/>
      <w:tblCellMar>
        <w:left w:w="0" w:type="dxa"/>
        <w:right w:w="0" w:type="dxa"/>
      </w:tblCellMar>
      <w:tblLook w:val="04A0"/>
    </w:tblPr>
    <w:tblGrid>
      <w:gridCol w:w="567"/>
    </w:tblGrid>
    <w:tr w:rsidR="00682A65" w:rsidTr="00D972BB">
      <w:trPr>
        <w:cantSplit/>
        <w:trHeight w:hRule="exact" w:val="397"/>
      </w:trPr>
      <w:tc>
        <w:tcPr>
          <w:tcW w:w="567" w:type="dxa"/>
          <w:tcBorders>
            <w:left w:val="single" w:sz="12" w:space="0" w:color="auto"/>
            <w:bottom w:val="single" w:sz="12" w:space="0" w:color="auto"/>
          </w:tcBorders>
          <w:vAlign w:val="center"/>
        </w:tcPr>
        <w:p w:rsidR="00682A65" w:rsidRPr="0099479B" w:rsidRDefault="00891546" w:rsidP="00F44896">
          <w:pPr>
            <w:pStyle w:val="a4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fldChar w:fldCharType="begin"/>
          </w:r>
          <w:r w:rsidR="00682A65">
            <w:rPr>
              <w:rFonts w:ascii="Arial" w:hAnsi="Arial" w:cs="Arial"/>
            </w:rPr>
            <w:instrText xml:space="preserve"> PAGE   \* MERGEFORMAT </w:instrText>
          </w:r>
          <w:r>
            <w:rPr>
              <w:rFonts w:ascii="Arial" w:hAnsi="Arial" w:cs="Arial"/>
            </w:rPr>
            <w:fldChar w:fldCharType="separate"/>
          </w:r>
          <w:r w:rsidR="007C3845">
            <w:rPr>
              <w:rFonts w:ascii="Arial" w:hAnsi="Arial" w:cs="Arial"/>
              <w:noProof/>
            </w:rPr>
            <w:t>3</w:t>
          </w:r>
          <w:r>
            <w:rPr>
              <w:rFonts w:ascii="Arial" w:hAnsi="Arial" w:cs="Arial"/>
            </w:rPr>
            <w:fldChar w:fldCharType="end"/>
          </w:r>
        </w:p>
      </w:tc>
    </w:tr>
  </w:tbl>
  <w:p w:rsidR="00682A65" w:rsidRDefault="00891546" w:rsidP="00B562C3">
    <w:pPr>
      <w:pStyle w:val="a4"/>
      <w:tabs>
        <w:tab w:val="clear" w:pos="4677"/>
        <w:tab w:val="clear" w:pos="9355"/>
      </w:tabs>
    </w:pPr>
    <w:r>
      <w:rPr>
        <w:noProof/>
        <w:lang w:eastAsia="ru-RU"/>
      </w:rPr>
      <w:pict>
        <v:rect id="Прямоугольник 9" o:spid="_x0000_s4110" style="position:absolute;margin-left:56.7pt;margin-top:14.2pt;width:524.4pt;height:813.55pt;z-index:-251648000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" filled="f" strokecolor="black [3213]" strokeweight="1.5pt">
          <w10:wrap anchorx="page" anchory="page"/>
        </v:rect>
      </w:pict>
    </w:r>
    <w:r w:rsidR="00682A65">
      <w:t xml:space="preserve"> 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8"/>
      <w:tblpPr w:vertAnchor="page" w:horzAnchor="page" w:tblpX="11058" w:tblpY="285"/>
      <w:tblW w:w="567" w:type="dxa"/>
      <w:tblLayout w:type="fixed"/>
      <w:tblCellMar>
        <w:left w:w="0" w:type="dxa"/>
        <w:right w:w="0" w:type="dxa"/>
      </w:tblCellMar>
      <w:tblLook w:val="04A0"/>
    </w:tblPr>
    <w:tblGrid>
      <w:gridCol w:w="567"/>
    </w:tblGrid>
    <w:tr w:rsidR="00682A65" w:rsidTr="00D972BB">
      <w:trPr>
        <w:cantSplit/>
        <w:trHeight w:hRule="exact" w:val="397"/>
      </w:trPr>
      <w:tc>
        <w:tcPr>
          <w:tcW w:w="567" w:type="dxa"/>
          <w:tcBorders>
            <w:left w:val="single" w:sz="12" w:space="0" w:color="auto"/>
            <w:bottom w:val="single" w:sz="12" w:space="0" w:color="auto"/>
          </w:tcBorders>
          <w:vAlign w:val="center"/>
        </w:tcPr>
        <w:p w:rsidR="00682A65" w:rsidRPr="0099479B" w:rsidRDefault="00891546" w:rsidP="00F44896">
          <w:pPr>
            <w:pStyle w:val="a4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fldChar w:fldCharType="begin"/>
          </w:r>
          <w:r w:rsidR="00682A65">
            <w:rPr>
              <w:rFonts w:ascii="Arial" w:hAnsi="Arial" w:cs="Arial"/>
            </w:rPr>
            <w:instrText xml:space="preserve"> PAGE   \* MERGEFORMAT </w:instrText>
          </w:r>
          <w:r>
            <w:rPr>
              <w:rFonts w:ascii="Arial" w:hAnsi="Arial" w:cs="Arial"/>
            </w:rPr>
            <w:fldChar w:fldCharType="separate"/>
          </w:r>
          <w:r w:rsidR="007C3845">
            <w:rPr>
              <w:rFonts w:ascii="Arial" w:hAnsi="Arial" w:cs="Arial"/>
              <w:noProof/>
            </w:rPr>
            <w:t>9</w:t>
          </w:r>
          <w:r>
            <w:rPr>
              <w:rFonts w:ascii="Arial" w:hAnsi="Arial" w:cs="Arial"/>
            </w:rPr>
            <w:fldChar w:fldCharType="end"/>
          </w:r>
        </w:p>
      </w:tc>
    </w:tr>
  </w:tbl>
  <w:p w:rsidR="00682A65" w:rsidRDefault="00891546">
    <w:pPr>
      <w:pStyle w:val="a4"/>
    </w:pPr>
    <w:r>
      <w:rPr>
        <w:noProof/>
        <w:lang w:eastAsia="ru-RU"/>
      </w:rPr>
      <w:pict>
        <v:rect id="Прямоугольник 42" o:spid="_x0000_s4105" style="position:absolute;margin-left:56.7pt;margin-top:14.2pt;width:524.4pt;height:813.55pt;z-index:-251603968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" filled="f" strokecolor="black [3213]" strokeweight="1.5pt">
          <w10:wrap anchorx="page" anchory="page"/>
        </v:rect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8"/>
      <w:tblpPr w:vertAnchor="page" w:horzAnchor="page" w:tblpX="11058" w:tblpY="285"/>
      <w:tblW w:w="567" w:type="dxa"/>
      <w:tblLayout w:type="fixed"/>
      <w:tblCellMar>
        <w:left w:w="0" w:type="dxa"/>
        <w:right w:w="0" w:type="dxa"/>
      </w:tblCellMar>
      <w:tblLook w:val="04A0"/>
    </w:tblPr>
    <w:tblGrid>
      <w:gridCol w:w="567"/>
    </w:tblGrid>
    <w:tr w:rsidR="00682A65" w:rsidTr="00D972BB">
      <w:trPr>
        <w:cantSplit/>
        <w:trHeight w:hRule="exact" w:val="397"/>
      </w:trPr>
      <w:tc>
        <w:tcPr>
          <w:tcW w:w="567" w:type="dxa"/>
          <w:tcBorders>
            <w:left w:val="single" w:sz="12" w:space="0" w:color="auto"/>
            <w:bottom w:val="single" w:sz="12" w:space="0" w:color="auto"/>
          </w:tcBorders>
          <w:vAlign w:val="center"/>
        </w:tcPr>
        <w:p w:rsidR="00682A65" w:rsidRPr="0099479B" w:rsidRDefault="00891546" w:rsidP="00F44896">
          <w:pPr>
            <w:pStyle w:val="a4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fldChar w:fldCharType="begin"/>
          </w:r>
          <w:r w:rsidR="00682A65">
            <w:rPr>
              <w:rFonts w:ascii="Arial" w:hAnsi="Arial" w:cs="Arial"/>
            </w:rPr>
            <w:instrText xml:space="preserve"> PAGE   \* MERGEFORMAT </w:instrText>
          </w:r>
          <w:r>
            <w:rPr>
              <w:rFonts w:ascii="Arial" w:hAnsi="Arial" w:cs="Arial"/>
            </w:rPr>
            <w:fldChar w:fldCharType="separate"/>
          </w:r>
          <w:r w:rsidR="007C3845">
            <w:rPr>
              <w:rFonts w:ascii="Arial" w:hAnsi="Arial" w:cs="Arial"/>
              <w:noProof/>
            </w:rPr>
            <w:t>4</w:t>
          </w:r>
          <w:r>
            <w:rPr>
              <w:rFonts w:ascii="Arial" w:hAnsi="Arial" w:cs="Arial"/>
            </w:rPr>
            <w:fldChar w:fldCharType="end"/>
          </w:r>
        </w:p>
      </w:tc>
    </w:tr>
  </w:tbl>
  <w:p w:rsidR="00682A65" w:rsidRDefault="00891546" w:rsidP="00C82F31">
    <w:pPr>
      <w:pStyle w:val="a4"/>
      <w:tabs>
        <w:tab w:val="clear" w:pos="4677"/>
        <w:tab w:val="clear" w:pos="9355"/>
      </w:tabs>
    </w:pPr>
    <w:r>
      <w:rPr>
        <w:noProof/>
        <w:lang w:eastAsia="ru-RU"/>
      </w:rPr>
      <w:pict>
        <v:rect id="Прямоугольник 18" o:spid="_x0000_s4104" style="position:absolute;margin-left:56.7pt;margin-top:14.2pt;width:524.4pt;height:813.55pt;z-index:-251639808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" filled="f" strokecolor="black [3213]" strokeweight="1.5pt">
          <w10:wrap anchorx="page" anchory="page"/>
        </v:rect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8"/>
      <w:tblpPr w:vertAnchor="page" w:horzAnchor="page" w:tblpX="11058" w:tblpY="285"/>
      <w:tblW w:w="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/>
    </w:tblPr>
    <w:tblGrid>
      <w:gridCol w:w="567"/>
    </w:tblGrid>
    <w:tr w:rsidR="00682A65" w:rsidTr="00B1076F">
      <w:trPr>
        <w:cantSplit/>
        <w:trHeight w:hRule="exact" w:val="397"/>
      </w:trPr>
      <w:tc>
        <w:tcPr>
          <w:tcW w:w="567" w:type="dxa"/>
          <w:vAlign w:val="center"/>
        </w:tcPr>
        <w:p w:rsidR="00682A65" w:rsidRPr="0099479B" w:rsidRDefault="00891546" w:rsidP="00B1076F">
          <w:pPr>
            <w:pStyle w:val="a4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fldChar w:fldCharType="begin"/>
          </w:r>
          <w:r w:rsidR="00682A65">
            <w:rPr>
              <w:rFonts w:ascii="Arial" w:hAnsi="Arial" w:cs="Arial"/>
            </w:rPr>
            <w:instrText xml:space="preserve"> PAGE   \* MERGEFORMAT </w:instrText>
          </w:r>
          <w:r>
            <w:rPr>
              <w:rFonts w:ascii="Arial" w:hAnsi="Arial" w:cs="Arial"/>
            </w:rPr>
            <w:fldChar w:fldCharType="separate"/>
          </w:r>
          <w:r w:rsidR="007C3845">
            <w:rPr>
              <w:rFonts w:ascii="Arial" w:hAnsi="Arial" w:cs="Arial"/>
              <w:noProof/>
            </w:rPr>
            <w:t>11</w:t>
          </w:r>
          <w:r>
            <w:rPr>
              <w:rFonts w:ascii="Arial" w:hAnsi="Arial" w:cs="Arial"/>
            </w:rPr>
            <w:fldChar w:fldCharType="end"/>
          </w:r>
        </w:p>
      </w:tc>
    </w:tr>
  </w:tbl>
  <w:p w:rsidR="00682A65" w:rsidRDefault="00682A65">
    <w:pPr>
      <w:pStyle w:val="a4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A65" w:rsidRDefault="00682A65" w:rsidP="00B562C3">
    <w:pPr>
      <w:pStyle w:val="a4"/>
      <w:tabs>
        <w:tab w:val="clear" w:pos="4677"/>
        <w:tab w:val="clear" w:pos="9355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66CD7"/>
    <w:multiLevelType w:val="multilevel"/>
    <w:tmpl w:val="FB3CB24A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03" w:hanging="1800"/>
      </w:pPr>
      <w:rPr>
        <w:rFonts w:hint="default"/>
      </w:rPr>
    </w:lvl>
  </w:abstractNum>
  <w:abstractNum w:abstractNumId="1">
    <w:nsid w:val="146D44B1"/>
    <w:multiLevelType w:val="singleLevel"/>
    <w:tmpl w:val="BC742128"/>
    <w:lvl w:ilvl="0">
      <w:start w:val="1"/>
      <w:numFmt w:val="bullet"/>
      <w:pStyle w:val="a"/>
      <w:lvlText w:val="—"/>
      <w:lvlJc w:val="left"/>
      <w:pPr>
        <w:tabs>
          <w:tab w:val="num" w:pos="823"/>
        </w:tabs>
        <w:ind w:left="823" w:hanging="397"/>
      </w:pPr>
      <w:rPr>
        <w:rFonts w:ascii="Times New Roman" w:hAnsi="Times New Roman" w:hint="default"/>
      </w:rPr>
    </w:lvl>
  </w:abstractNum>
  <w:abstractNum w:abstractNumId="2">
    <w:nsid w:val="1EA60C42"/>
    <w:multiLevelType w:val="hybridMultilevel"/>
    <w:tmpl w:val="C3A2B012"/>
    <w:lvl w:ilvl="0" w:tplc="3452A818">
      <w:start w:val="1"/>
      <w:numFmt w:val="decimal"/>
      <w:pStyle w:val="1"/>
      <w:lvlText w:val="%1.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">
    <w:nsid w:val="3ABE4ACB"/>
    <w:multiLevelType w:val="multilevel"/>
    <w:tmpl w:val="0494E9E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2"/>
  </w:num>
  <w:num w:numId="22">
    <w:abstractNumId w:val="2"/>
  </w:num>
  <w:num w:numId="23">
    <w:abstractNumId w:val="2"/>
  </w:num>
  <w:num w:numId="24">
    <w:abstractNumId w:val="2"/>
  </w:num>
  <w:num w:numId="25">
    <w:abstractNumId w:val="2"/>
  </w:num>
  <w:num w:numId="26">
    <w:abstractNumId w:val="2"/>
  </w:num>
  <w:num w:numId="27">
    <w:abstractNumId w:val="2"/>
  </w:num>
  <w:num w:numId="28">
    <w:abstractNumId w:val="2"/>
  </w:num>
  <w:num w:numId="2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hdrShapeDefaults>
    <o:shapedefaults v:ext="edit" spidmax="2765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664FD8"/>
    <w:rsid w:val="000032F0"/>
    <w:rsid w:val="00015FAF"/>
    <w:rsid w:val="00021534"/>
    <w:rsid w:val="000475E0"/>
    <w:rsid w:val="00047683"/>
    <w:rsid w:val="00053A81"/>
    <w:rsid w:val="0005631E"/>
    <w:rsid w:val="00070A7B"/>
    <w:rsid w:val="00073B86"/>
    <w:rsid w:val="000822B7"/>
    <w:rsid w:val="00083D84"/>
    <w:rsid w:val="000846E4"/>
    <w:rsid w:val="00085639"/>
    <w:rsid w:val="00087891"/>
    <w:rsid w:val="00087F0A"/>
    <w:rsid w:val="000923FC"/>
    <w:rsid w:val="00097521"/>
    <w:rsid w:val="000A02EA"/>
    <w:rsid w:val="000A3ADD"/>
    <w:rsid w:val="000B2E2C"/>
    <w:rsid w:val="000D0554"/>
    <w:rsid w:val="000D5595"/>
    <w:rsid w:val="000E35C8"/>
    <w:rsid w:val="000E7AC4"/>
    <w:rsid w:val="000F4FD1"/>
    <w:rsid w:val="00106D93"/>
    <w:rsid w:val="0011109C"/>
    <w:rsid w:val="0011786C"/>
    <w:rsid w:val="00136430"/>
    <w:rsid w:val="00141F94"/>
    <w:rsid w:val="00157341"/>
    <w:rsid w:val="0016513B"/>
    <w:rsid w:val="00174C89"/>
    <w:rsid w:val="001772A8"/>
    <w:rsid w:val="00182624"/>
    <w:rsid w:val="00186634"/>
    <w:rsid w:val="00197969"/>
    <w:rsid w:val="001A72BC"/>
    <w:rsid w:val="001B0764"/>
    <w:rsid w:val="001B5E59"/>
    <w:rsid w:val="001C510A"/>
    <w:rsid w:val="001C679E"/>
    <w:rsid w:val="001D2ABA"/>
    <w:rsid w:val="001E709F"/>
    <w:rsid w:val="001F339B"/>
    <w:rsid w:val="00206438"/>
    <w:rsid w:val="00207EB0"/>
    <w:rsid w:val="0021046D"/>
    <w:rsid w:val="00215FFB"/>
    <w:rsid w:val="00246D8A"/>
    <w:rsid w:val="00251687"/>
    <w:rsid w:val="00294160"/>
    <w:rsid w:val="002A0F5E"/>
    <w:rsid w:val="002A553C"/>
    <w:rsid w:val="002B3AE9"/>
    <w:rsid w:val="002B7A14"/>
    <w:rsid w:val="002C5781"/>
    <w:rsid w:val="002C66FB"/>
    <w:rsid w:val="002D3A58"/>
    <w:rsid w:val="002D5D7E"/>
    <w:rsid w:val="002E24EC"/>
    <w:rsid w:val="002F7F9E"/>
    <w:rsid w:val="00302E2E"/>
    <w:rsid w:val="00311034"/>
    <w:rsid w:val="00320C7C"/>
    <w:rsid w:val="00321E7A"/>
    <w:rsid w:val="00332021"/>
    <w:rsid w:val="00357807"/>
    <w:rsid w:val="00366A18"/>
    <w:rsid w:val="00384F29"/>
    <w:rsid w:val="003A2E92"/>
    <w:rsid w:val="003A6686"/>
    <w:rsid w:val="003A747A"/>
    <w:rsid w:val="003C4C99"/>
    <w:rsid w:val="003D017A"/>
    <w:rsid w:val="003E79D8"/>
    <w:rsid w:val="003F0C90"/>
    <w:rsid w:val="0044101A"/>
    <w:rsid w:val="0044435B"/>
    <w:rsid w:val="0045014C"/>
    <w:rsid w:val="00472FF7"/>
    <w:rsid w:val="00473EC6"/>
    <w:rsid w:val="00475272"/>
    <w:rsid w:val="00477427"/>
    <w:rsid w:val="00482766"/>
    <w:rsid w:val="004840D6"/>
    <w:rsid w:val="00485F90"/>
    <w:rsid w:val="004A2B99"/>
    <w:rsid w:val="004B453B"/>
    <w:rsid w:val="004C7DB5"/>
    <w:rsid w:val="005030C2"/>
    <w:rsid w:val="00526873"/>
    <w:rsid w:val="00530221"/>
    <w:rsid w:val="00536A4B"/>
    <w:rsid w:val="0054396D"/>
    <w:rsid w:val="00552B7E"/>
    <w:rsid w:val="005567B7"/>
    <w:rsid w:val="005574A5"/>
    <w:rsid w:val="00565911"/>
    <w:rsid w:val="00572653"/>
    <w:rsid w:val="00576E2C"/>
    <w:rsid w:val="00581B6A"/>
    <w:rsid w:val="00581C58"/>
    <w:rsid w:val="005A4F63"/>
    <w:rsid w:val="005A54A1"/>
    <w:rsid w:val="005A6463"/>
    <w:rsid w:val="005B1FFE"/>
    <w:rsid w:val="005C4315"/>
    <w:rsid w:val="00610191"/>
    <w:rsid w:val="00611AB4"/>
    <w:rsid w:val="0064354B"/>
    <w:rsid w:val="00650F82"/>
    <w:rsid w:val="006512E2"/>
    <w:rsid w:val="00660058"/>
    <w:rsid w:val="0066479D"/>
    <w:rsid w:val="00664FD8"/>
    <w:rsid w:val="00674F00"/>
    <w:rsid w:val="006803EB"/>
    <w:rsid w:val="006828B3"/>
    <w:rsid w:val="00682A65"/>
    <w:rsid w:val="0069046C"/>
    <w:rsid w:val="006B6FAF"/>
    <w:rsid w:val="006C2169"/>
    <w:rsid w:val="006C4988"/>
    <w:rsid w:val="006C4A54"/>
    <w:rsid w:val="006C6413"/>
    <w:rsid w:val="006E6E5C"/>
    <w:rsid w:val="006F0CBD"/>
    <w:rsid w:val="006F23D4"/>
    <w:rsid w:val="006F6ACE"/>
    <w:rsid w:val="007100AF"/>
    <w:rsid w:val="0071477A"/>
    <w:rsid w:val="00720D87"/>
    <w:rsid w:val="00741AC3"/>
    <w:rsid w:val="00745B14"/>
    <w:rsid w:val="00752909"/>
    <w:rsid w:val="0075387A"/>
    <w:rsid w:val="007638BB"/>
    <w:rsid w:val="0078285D"/>
    <w:rsid w:val="00795831"/>
    <w:rsid w:val="00797D6E"/>
    <w:rsid w:val="007A1954"/>
    <w:rsid w:val="007A70C1"/>
    <w:rsid w:val="007C3845"/>
    <w:rsid w:val="007C5F80"/>
    <w:rsid w:val="007D191F"/>
    <w:rsid w:val="007D49EC"/>
    <w:rsid w:val="007E6F71"/>
    <w:rsid w:val="007F25FE"/>
    <w:rsid w:val="0080033B"/>
    <w:rsid w:val="00825066"/>
    <w:rsid w:val="00856820"/>
    <w:rsid w:val="00890F90"/>
    <w:rsid w:val="00891546"/>
    <w:rsid w:val="008935A2"/>
    <w:rsid w:val="00894E24"/>
    <w:rsid w:val="008B41DF"/>
    <w:rsid w:val="008B4E6E"/>
    <w:rsid w:val="008B56E4"/>
    <w:rsid w:val="008B6826"/>
    <w:rsid w:val="008C0A7F"/>
    <w:rsid w:val="008F27DC"/>
    <w:rsid w:val="00904469"/>
    <w:rsid w:val="00905E03"/>
    <w:rsid w:val="009152A2"/>
    <w:rsid w:val="00925725"/>
    <w:rsid w:val="00930B8B"/>
    <w:rsid w:val="00947218"/>
    <w:rsid w:val="00952C37"/>
    <w:rsid w:val="00963418"/>
    <w:rsid w:val="009730EA"/>
    <w:rsid w:val="0098402A"/>
    <w:rsid w:val="00984131"/>
    <w:rsid w:val="0099479B"/>
    <w:rsid w:val="009A1DD4"/>
    <w:rsid w:val="009A2740"/>
    <w:rsid w:val="009B1F9A"/>
    <w:rsid w:val="009B5BB4"/>
    <w:rsid w:val="009C0C04"/>
    <w:rsid w:val="009D15EF"/>
    <w:rsid w:val="009E076D"/>
    <w:rsid w:val="009E1104"/>
    <w:rsid w:val="009F229C"/>
    <w:rsid w:val="009F35A7"/>
    <w:rsid w:val="009F3614"/>
    <w:rsid w:val="009F43F2"/>
    <w:rsid w:val="009F4BE6"/>
    <w:rsid w:val="009F5291"/>
    <w:rsid w:val="009F6FB1"/>
    <w:rsid w:val="00A11CD1"/>
    <w:rsid w:val="00A2259A"/>
    <w:rsid w:val="00A41A49"/>
    <w:rsid w:val="00A45647"/>
    <w:rsid w:val="00A513E5"/>
    <w:rsid w:val="00A61D0A"/>
    <w:rsid w:val="00A65B68"/>
    <w:rsid w:val="00A86D9B"/>
    <w:rsid w:val="00A8746E"/>
    <w:rsid w:val="00A9764F"/>
    <w:rsid w:val="00AC1DB9"/>
    <w:rsid w:val="00AC1F90"/>
    <w:rsid w:val="00AE529A"/>
    <w:rsid w:val="00AF1A7A"/>
    <w:rsid w:val="00AF2911"/>
    <w:rsid w:val="00AF3601"/>
    <w:rsid w:val="00AF5B4E"/>
    <w:rsid w:val="00AF7783"/>
    <w:rsid w:val="00B1076F"/>
    <w:rsid w:val="00B272E4"/>
    <w:rsid w:val="00B35384"/>
    <w:rsid w:val="00B3753B"/>
    <w:rsid w:val="00B42981"/>
    <w:rsid w:val="00B50358"/>
    <w:rsid w:val="00B5148C"/>
    <w:rsid w:val="00B562C3"/>
    <w:rsid w:val="00B67902"/>
    <w:rsid w:val="00B70A51"/>
    <w:rsid w:val="00B82964"/>
    <w:rsid w:val="00B923A1"/>
    <w:rsid w:val="00BA0D36"/>
    <w:rsid w:val="00BB5C9B"/>
    <w:rsid w:val="00BB7A0A"/>
    <w:rsid w:val="00BE583C"/>
    <w:rsid w:val="00C02489"/>
    <w:rsid w:val="00C05038"/>
    <w:rsid w:val="00C112F4"/>
    <w:rsid w:val="00C435A2"/>
    <w:rsid w:val="00C44402"/>
    <w:rsid w:val="00C522E6"/>
    <w:rsid w:val="00C52FAC"/>
    <w:rsid w:val="00C54384"/>
    <w:rsid w:val="00C609D6"/>
    <w:rsid w:val="00C637E7"/>
    <w:rsid w:val="00C82F31"/>
    <w:rsid w:val="00C9469C"/>
    <w:rsid w:val="00C94A19"/>
    <w:rsid w:val="00CB009E"/>
    <w:rsid w:val="00CB7ACB"/>
    <w:rsid w:val="00CE2D2A"/>
    <w:rsid w:val="00D01C59"/>
    <w:rsid w:val="00D07A6D"/>
    <w:rsid w:val="00D4676C"/>
    <w:rsid w:val="00D528B5"/>
    <w:rsid w:val="00D542D8"/>
    <w:rsid w:val="00D57749"/>
    <w:rsid w:val="00D972BB"/>
    <w:rsid w:val="00DA0B35"/>
    <w:rsid w:val="00DA4B4D"/>
    <w:rsid w:val="00DA7688"/>
    <w:rsid w:val="00DB0D12"/>
    <w:rsid w:val="00DB4917"/>
    <w:rsid w:val="00DD2A81"/>
    <w:rsid w:val="00DD2B40"/>
    <w:rsid w:val="00DD4FC2"/>
    <w:rsid w:val="00DE34D6"/>
    <w:rsid w:val="00DE4CBA"/>
    <w:rsid w:val="00DF2739"/>
    <w:rsid w:val="00E13702"/>
    <w:rsid w:val="00E16285"/>
    <w:rsid w:val="00E32245"/>
    <w:rsid w:val="00E37D57"/>
    <w:rsid w:val="00E4433F"/>
    <w:rsid w:val="00E45229"/>
    <w:rsid w:val="00E717BE"/>
    <w:rsid w:val="00E74916"/>
    <w:rsid w:val="00E952EB"/>
    <w:rsid w:val="00E978BB"/>
    <w:rsid w:val="00EA44D4"/>
    <w:rsid w:val="00EB1FAB"/>
    <w:rsid w:val="00EB6CC3"/>
    <w:rsid w:val="00EC0655"/>
    <w:rsid w:val="00EC1270"/>
    <w:rsid w:val="00EC29A3"/>
    <w:rsid w:val="00ED5D41"/>
    <w:rsid w:val="00EE2372"/>
    <w:rsid w:val="00EF3159"/>
    <w:rsid w:val="00F14FF8"/>
    <w:rsid w:val="00F16E8B"/>
    <w:rsid w:val="00F24A5D"/>
    <w:rsid w:val="00F31012"/>
    <w:rsid w:val="00F44896"/>
    <w:rsid w:val="00F65C5F"/>
    <w:rsid w:val="00F76E43"/>
    <w:rsid w:val="00F80CB1"/>
    <w:rsid w:val="00F8660A"/>
    <w:rsid w:val="00F961AB"/>
    <w:rsid w:val="00FA423A"/>
    <w:rsid w:val="00FD3907"/>
    <w:rsid w:val="00FF51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1046D"/>
  </w:style>
  <w:style w:type="paragraph" w:styleId="1">
    <w:name w:val="heading 1"/>
    <w:aliases w:val="Заголовок 1 Знак1,новая страница,новая страница Знак,Заголовок 1 Знак Знак,Заголовок 1 Знак1 Знак2,Заголовок 1 Знак2,новая страница Знак1,Заголовок 1 Знак1 Знак Знак2,Раздел,Head 9,Заголовок 1 Знак Знак Знак Знак,Заголовок 2+,1 Заголовок 1"/>
    <w:basedOn w:val="a0"/>
    <w:next w:val="a0"/>
    <w:link w:val="10"/>
    <w:qFormat/>
    <w:rsid w:val="000E7AC4"/>
    <w:pPr>
      <w:keepNext/>
      <w:keepLines/>
      <w:pageBreakBefore/>
      <w:numPr>
        <w:numId w:val="1"/>
      </w:numPr>
      <w:suppressAutoHyphens/>
      <w:spacing w:before="220" w:after="220" w:line="240" w:lineRule="auto"/>
      <w:jc w:val="both"/>
      <w:outlineLvl w:val="0"/>
    </w:pPr>
    <w:rPr>
      <w:rFonts w:ascii="Arial" w:eastAsia="Times New Roman" w:hAnsi="Arial" w:cs="Arial"/>
      <w:b/>
      <w:bCs/>
      <w:caps/>
      <w:sz w:val="24"/>
      <w:szCs w:val="24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18262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0D055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18262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18262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664F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664FD8"/>
  </w:style>
  <w:style w:type="paragraph" w:styleId="a6">
    <w:name w:val="footer"/>
    <w:basedOn w:val="a0"/>
    <w:link w:val="a7"/>
    <w:uiPriority w:val="99"/>
    <w:unhideWhenUsed/>
    <w:rsid w:val="00664F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664FD8"/>
  </w:style>
  <w:style w:type="table" w:styleId="a8">
    <w:name w:val="Table Grid"/>
    <w:basedOn w:val="a2"/>
    <w:uiPriority w:val="39"/>
    <w:rsid w:val="00E162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0"/>
    <w:link w:val="aa"/>
    <w:uiPriority w:val="99"/>
    <w:semiHidden/>
    <w:unhideWhenUsed/>
    <w:rsid w:val="004840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1"/>
    <w:link w:val="a9"/>
    <w:uiPriority w:val="99"/>
    <w:semiHidden/>
    <w:rsid w:val="004840D6"/>
    <w:rPr>
      <w:rFonts w:ascii="Segoe UI" w:hAnsi="Segoe UI" w:cs="Segoe UI"/>
      <w:sz w:val="18"/>
      <w:szCs w:val="18"/>
    </w:rPr>
  </w:style>
  <w:style w:type="character" w:styleId="ab">
    <w:name w:val="annotation reference"/>
    <w:basedOn w:val="a1"/>
    <w:uiPriority w:val="99"/>
    <w:semiHidden/>
    <w:unhideWhenUsed/>
    <w:rsid w:val="00572653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572653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1"/>
    <w:link w:val="ac"/>
    <w:uiPriority w:val="99"/>
    <w:semiHidden/>
    <w:rsid w:val="00572653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572653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572653"/>
    <w:rPr>
      <w:b/>
      <w:bCs/>
      <w:sz w:val="20"/>
      <w:szCs w:val="20"/>
    </w:rPr>
  </w:style>
  <w:style w:type="character" w:customStyle="1" w:styleId="10">
    <w:name w:val="Заголовок 1 Знак"/>
    <w:aliases w:val="Заголовок 1 Знак1 Знак,новая страница Знак2,новая страница Знак Знак,Заголовок 1 Знак Знак Знак,Заголовок 1 Знак1 Знак2 Знак,Заголовок 1 Знак2 Знак,новая страница Знак1 Знак,Заголовок 1 Знак1 Знак Знак2 Знак,Раздел Знак,Head 9 Знак"/>
    <w:basedOn w:val="a1"/>
    <w:link w:val="1"/>
    <w:rsid w:val="000E7AC4"/>
    <w:rPr>
      <w:rFonts w:ascii="Arial" w:eastAsia="Times New Roman" w:hAnsi="Arial" w:cs="Arial"/>
      <w:b/>
      <w:bCs/>
      <w:caps/>
      <w:sz w:val="24"/>
      <w:szCs w:val="24"/>
    </w:rPr>
  </w:style>
  <w:style w:type="paragraph" w:customStyle="1" w:styleId="af0">
    <w:name w:val="Абзац"/>
    <w:basedOn w:val="a0"/>
    <w:link w:val="af1"/>
    <w:rsid w:val="000E7AC4"/>
    <w:pPr>
      <w:spacing w:before="60" w:after="0" w:line="240" w:lineRule="auto"/>
      <w:ind w:firstLine="720"/>
      <w:jc w:val="both"/>
    </w:pPr>
    <w:rPr>
      <w:rFonts w:ascii="Times New Roman" w:eastAsia="Calibri" w:hAnsi="Times New Roman" w:cs="Times New Roman"/>
      <w:sz w:val="26"/>
    </w:rPr>
  </w:style>
  <w:style w:type="character" w:customStyle="1" w:styleId="af1">
    <w:name w:val="Абзац Знак"/>
    <w:link w:val="af0"/>
    <w:rsid w:val="000E7AC4"/>
    <w:rPr>
      <w:rFonts w:ascii="Times New Roman" w:eastAsia="Calibri" w:hAnsi="Times New Roman" w:cs="Times New Roman"/>
      <w:sz w:val="26"/>
    </w:rPr>
  </w:style>
  <w:style w:type="paragraph" w:styleId="a">
    <w:name w:val="List Bullet"/>
    <w:basedOn w:val="a0"/>
    <w:rsid w:val="000E7AC4"/>
    <w:pPr>
      <w:numPr>
        <w:numId w:val="2"/>
      </w:numPr>
      <w:spacing w:after="0" w:line="240" w:lineRule="auto"/>
    </w:pPr>
    <w:rPr>
      <w:rFonts w:ascii="Times New Roman" w:eastAsia="Calibri" w:hAnsi="Times New Roman" w:cs="Times New Roman"/>
      <w:sz w:val="26"/>
    </w:rPr>
  </w:style>
  <w:style w:type="paragraph" w:customStyle="1" w:styleId="af2">
    <w:name w:val="Табличный"/>
    <w:basedOn w:val="a0"/>
    <w:rsid w:val="000E7AC4"/>
    <w:pPr>
      <w:spacing w:before="6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6C4988"/>
    <w:pPr>
      <w:tabs>
        <w:tab w:val="left" w:pos="1134"/>
        <w:tab w:val="left" w:pos="9639"/>
        <w:tab w:val="right" w:leader="dot" w:pos="9923"/>
      </w:tabs>
      <w:spacing w:after="100"/>
      <w:ind w:left="284" w:right="-2"/>
    </w:pPr>
    <w:rPr>
      <w:rFonts w:ascii="Times New Roman" w:hAnsi="Times New Roman" w:cs="Times New Roman"/>
      <w:noProof/>
      <w:sz w:val="26"/>
      <w:szCs w:val="26"/>
    </w:rPr>
  </w:style>
  <w:style w:type="character" w:styleId="af3">
    <w:name w:val="Hyperlink"/>
    <w:basedOn w:val="a1"/>
    <w:uiPriority w:val="99"/>
    <w:unhideWhenUsed/>
    <w:rsid w:val="0066479D"/>
    <w:rPr>
      <w:color w:val="0563C1" w:themeColor="hyperlink"/>
      <w:u w:val="single"/>
    </w:rPr>
  </w:style>
  <w:style w:type="paragraph" w:styleId="af4">
    <w:name w:val="TOC Heading"/>
    <w:basedOn w:val="1"/>
    <w:next w:val="a0"/>
    <w:uiPriority w:val="39"/>
    <w:unhideWhenUsed/>
    <w:qFormat/>
    <w:rsid w:val="00320C7C"/>
    <w:pPr>
      <w:pageBreakBefore w:val="0"/>
      <w:numPr>
        <w:numId w:val="0"/>
      </w:numPr>
      <w:suppressAutoHyphens w:val="0"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aps w:val="0"/>
      <w:color w:val="2E74B5" w:themeColor="accent1" w:themeShade="BF"/>
      <w:sz w:val="32"/>
      <w:szCs w:val="32"/>
      <w:lang w:eastAsia="ru-RU"/>
    </w:rPr>
  </w:style>
  <w:style w:type="character" w:styleId="af5">
    <w:name w:val="Placeholder Text"/>
    <w:basedOn w:val="a1"/>
    <w:uiPriority w:val="99"/>
    <w:semiHidden/>
    <w:rsid w:val="00475272"/>
    <w:rPr>
      <w:color w:val="808080"/>
    </w:rPr>
  </w:style>
  <w:style w:type="paragraph" w:styleId="af6">
    <w:name w:val="caption"/>
    <w:basedOn w:val="a0"/>
    <w:next w:val="a0"/>
    <w:uiPriority w:val="35"/>
    <w:unhideWhenUsed/>
    <w:qFormat/>
    <w:rsid w:val="00741AC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7">
    <w:name w:val="footnote text"/>
    <w:basedOn w:val="a0"/>
    <w:link w:val="af8"/>
    <w:uiPriority w:val="99"/>
    <w:semiHidden/>
    <w:unhideWhenUsed/>
    <w:rsid w:val="007D49EC"/>
    <w:pPr>
      <w:spacing w:after="0" w:line="240" w:lineRule="auto"/>
    </w:pPr>
    <w:rPr>
      <w:sz w:val="20"/>
      <w:szCs w:val="20"/>
    </w:rPr>
  </w:style>
  <w:style w:type="character" w:customStyle="1" w:styleId="af8">
    <w:name w:val="Текст сноски Знак"/>
    <w:basedOn w:val="a1"/>
    <w:link w:val="af7"/>
    <w:uiPriority w:val="99"/>
    <w:semiHidden/>
    <w:rsid w:val="007D49EC"/>
    <w:rPr>
      <w:sz w:val="20"/>
      <w:szCs w:val="20"/>
    </w:rPr>
  </w:style>
  <w:style w:type="character" w:styleId="af9">
    <w:name w:val="footnote reference"/>
    <w:basedOn w:val="a1"/>
    <w:uiPriority w:val="99"/>
    <w:semiHidden/>
    <w:unhideWhenUsed/>
    <w:rsid w:val="007D49EC"/>
    <w:rPr>
      <w:vertAlign w:val="superscript"/>
    </w:rPr>
  </w:style>
  <w:style w:type="paragraph" w:styleId="afa">
    <w:name w:val="List Paragraph"/>
    <w:basedOn w:val="a0"/>
    <w:uiPriority w:val="34"/>
    <w:qFormat/>
    <w:rsid w:val="004B453B"/>
    <w:pPr>
      <w:ind w:left="720"/>
      <w:contextualSpacing/>
    </w:pPr>
  </w:style>
  <w:style w:type="paragraph" w:customStyle="1" w:styleId="e">
    <w:name w:val="Основной тeкст"/>
    <w:link w:val="e0"/>
    <w:qFormat/>
    <w:rsid w:val="003F0C90"/>
    <w:pPr>
      <w:keepLines/>
      <w:spacing w:before="120" w:after="0" w:line="240" w:lineRule="auto"/>
      <w:ind w:firstLine="709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e0">
    <w:name w:val="Основной тeкст Знак"/>
    <w:link w:val="e"/>
    <w:locked/>
    <w:rsid w:val="003F0C90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581B6A"/>
  </w:style>
  <w:style w:type="character" w:customStyle="1" w:styleId="50">
    <w:name w:val="Заголовок 5 Знак"/>
    <w:basedOn w:val="a1"/>
    <w:link w:val="5"/>
    <w:rsid w:val="000D0554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40">
    <w:name w:val="Заголовок 4 Знак"/>
    <w:basedOn w:val="a1"/>
    <w:link w:val="4"/>
    <w:uiPriority w:val="9"/>
    <w:semiHidden/>
    <w:rsid w:val="0018262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18262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90">
    <w:name w:val="Заголовок 9 Знак"/>
    <w:basedOn w:val="a1"/>
    <w:link w:val="9"/>
    <w:uiPriority w:val="9"/>
    <w:semiHidden/>
    <w:rsid w:val="0018262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fb">
    <w:name w:val="Объект"/>
    <w:rsid w:val="00AF5B4E"/>
    <w:pPr>
      <w:widowControl w:val="0"/>
      <w:suppressAutoHyphens/>
      <w:spacing w:before="1200" w:after="840" w:line="240" w:lineRule="auto"/>
      <w:jc w:val="center"/>
    </w:pPr>
    <w:rPr>
      <w:rFonts w:ascii="Times New Roman" w:eastAsia="Times New Roman" w:hAnsi="Times New Roman" w:cs="Times New Roman"/>
      <w:b/>
      <w:caps/>
      <w:sz w:val="36"/>
      <w:szCs w:val="36"/>
      <w:lang w:eastAsia="ru-RU"/>
    </w:rPr>
  </w:style>
  <w:style w:type="paragraph" w:styleId="afc">
    <w:name w:val="Body Text"/>
    <w:basedOn w:val="a0"/>
    <w:link w:val="afd"/>
    <w:uiPriority w:val="99"/>
    <w:semiHidden/>
    <w:unhideWhenUsed/>
    <w:rsid w:val="00174C89"/>
    <w:pPr>
      <w:spacing w:after="120"/>
    </w:pPr>
  </w:style>
  <w:style w:type="character" w:customStyle="1" w:styleId="afd">
    <w:name w:val="Основной текст Знак"/>
    <w:basedOn w:val="a1"/>
    <w:link w:val="afc"/>
    <w:uiPriority w:val="99"/>
    <w:semiHidden/>
    <w:rsid w:val="00174C89"/>
  </w:style>
  <w:style w:type="paragraph" w:styleId="afe">
    <w:name w:val="Body Text First Indent"/>
    <w:basedOn w:val="afc"/>
    <w:link w:val="aff"/>
    <w:rsid w:val="00174C89"/>
    <w:pPr>
      <w:spacing w:line="240" w:lineRule="auto"/>
      <w:ind w:firstLine="21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">
    <w:name w:val="Красная строка Знак"/>
    <w:basedOn w:val="afd"/>
    <w:link w:val="afe"/>
    <w:rsid w:val="00174C89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26" Type="http://schemas.openxmlformats.org/officeDocument/2006/relationships/footer" Target="footer9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eader" Target="header4.xml"/><Relationship Id="rId25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4.jpeg"/><Relationship Id="rId28" Type="http://schemas.openxmlformats.org/officeDocument/2006/relationships/footer" Target="footer10.xml"/><Relationship Id="rId10" Type="http://schemas.openxmlformats.org/officeDocument/2006/relationships/header" Target="header2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footer" Target="footer8.xml"/><Relationship Id="rId27" Type="http://schemas.openxmlformats.org/officeDocument/2006/relationships/header" Target="header8.xml"/><Relationship Id="rId30" Type="http://schemas.openxmlformats.org/officeDocument/2006/relationships/theme" Target="theme/theme1.xm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8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E35CB2-2875-4D44-9DBD-7992D2886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12</Pages>
  <Words>1643</Words>
  <Characters>9366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kurando_p</cp:lastModifiedBy>
  <cp:revision>66</cp:revision>
  <cp:lastPrinted>2016-09-23T02:17:00Z</cp:lastPrinted>
  <dcterms:created xsi:type="dcterms:W3CDTF">2016-06-06T05:13:00Z</dcterms:created>
  <dcterms:modified xsi:type="dcterms:W3CDTF">2016-09-23T02:17:00Z</dcterms:modified>
</cp:coreProperties>
</file>