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E86" w:rsidRPr="001347D6" w:rsidRDefault="005C2E86" w:rsidP="005C2E86">
      <w:pPr>
        <w:shd w:val="clear" w:color="auto" w:fill="FFFFFF"/>
        <w:spacing w:after="0"/>
        <w:ind w:firstLine="709"/>
        <w:rPr>
          <w:rFonts w:ascii="Arial" w:hAnsi="Arial" w:cs="Arial"/>
          <w:sz w:val="24"/>
          <w:szCs w:val="24"/>
        </w:rPr>
      </w:pPr>
      <w:r w:rsidRPr="001347D6">
        <w:rPr>
          <w:rFonts w:ascii="Arial" w:hAnsi="Arial" w:cs="Arial"/>
          <w:spacing w:val="2"/>
          <w:sz w:val="24"/>
          <w:szCs w:val="24"/>
        </w:rPr>
        <w:t xml:space="preserve">                                  РОССИЙСКАЯ ФЕДЕРАЦИЯ</w:t>
      </w:r>
    </w:p>
    <w:p w:rsidR="005C2E86" w:rsidRPr="001347D6" w:rsidRDefault="005C2E86" w:rsidP="005C2E86">
      <w:pPr>
        <w:tabs>
          <w:tab w:val="left" w:pos="2100"/>
        </w:tabs>
        <w:spacing w:after="0"/>
        <w:jc w:val="center"/>
        <w:rPr>
          <w:rFonts w:ascii="Arial" w:hAnsi="Arial" w:cs="Arial"/>
          <w:sz w:val="24"/>
          <w:szCs w:val="24"/>
        </w:rPr>
      </w:pPr>
      <w:r w:rsidRPr="001347D6">
        <w:rPr>
          <w:rFonts w:ascii="Arial" w:hAnsi="Arial" w:cs="Arial"/>
          <w:sz w:val="24"/>
          <w:szCs w:val="24"/>
        </w:rPr>
        <w:t>АДМИНИСТРАЦИЯ МЕЖОВСКОГО СЕЛЬСОВЕТА</w:t>
      </w:r>
    </w:p>
    <w:p w:rsidR="005C2E86" w:rsidRPr="001347D6" w:rsidRDefault="005C2E86" w:rsidP="005C2E86">
      <w:pPr>
        <w:tabs>
          <w:tab w:val="left" w:pos="2100"/>
        </w:tabs>
        <w:spacing w:after="0"/>
        <w:jc w:val="center"/>
        <w:rPr>
          <w:rFonts w:ascii="Arial" w:hAnsi="Arial" w:cs="Arial"/>
          <w:sz w:val="24"/>
          <w:szCs w:val="24"/>
        </w:rPr>
      </w:pPr>
      <w:r w:rsidRPr="001347D6">
        <w:rPr>
          <w:rFonts w:ascii="Arial" w:hAnsi="Arial" w:cs="Arial"/>
          <w:sz w:val="24"/>
          <w:szCs w:val="24"/>
        </w:rPr>
        <w:t>БОЛЬШЕМУРТИНСКОГО РАЙОНА</w:t>
      </w:r>
    </w:p>
    <w:p w:rsidR="005C2E86" w:rsidRPr="001347D6" w:rsidRDefault="005C2E86" w:rsidP="005C2E86">
      <w:pPr>
        <w:tabs>
          <w:tab w:val="left" w:pos="2100"/>
        </w:tabs>
        <w:spacing w:after="0"/>
        <w:jc w:val="center"/>
        <w:rPr>
          <w:rFonts w:ascii="Arial" w:hAnsi="Arial" w:cs="Arial"/>
          <w:sz w:val="24"/>
          <w:szCs w:val="24"/>
        </w:rPr>
      </w:pPr>
      <w:r w:rsidRPr="001347D6">
        <w:rPr>
          <w:rFonts w:ascii="Arial" w:hAnsi="Arial" w:cs="Arial"/>
          <w:sz w:val="24"/>
          <w:szCs w:val="24"/>
        </w:rPr>
        <w:t>КРАСНОЯРСКОГО КРАЯ</w:t>
      </w:r>
    </w:p>
    <w:p w:rsidR="005C2E86" w:rsidRPr="001347D6" w:rsidRDefault="005C2E86" w:rsidP="005C2E86">
      <w:pPr>
        <w:spacing w:after="0"/>
        <w:jc w:val="center"/>
        <w:rPr>
          <w:rFonts w:ascii="Arial" w:hAnsi="Arial" w:cs="Arial"/>
          <w:b/>
          <w:sz w:val="24"/>
          <w:szCs w:val="24"/>
        </w:rPr>
      </w:pPr>
    </w:p>
    <w:p w:rsidR="005C2E86" w:rsidRPr="001347D6" w:rsidRDefault="005C2E86" w:rsidP="005C2E86">
      <w:pPr>
        <w:spacing w:after="0"/>
        <w:jc w:val="center"/>
        <w:rPr>
          <w:rFonts w:ascii="Arial" w:hAnsi="Arial" w:cs="Arial"/>
          <w:sz w:val="24"/>
          <w:szCs w:val="24"/>
        </w:rPr>
      </w:pPr>
      <w:r w:rsidRPr="001347D6">
        <w:rPr>
          <w:rFonts w:ascii="Arial" w:hAnsi="Arial" w:cs="Arial"/>
          <w:sz w:val="24"/>
          <w:szCs w:val="24"/>
        </w:rPr>
        <w:t>ПОСТАНОВЛЕНИЕ</w:t>
      </w:r>
    </w:p>
    <w:p w:rsidR="005C2E86" w:rsidRPr="001347D6" w:rsidRDefault="005C2E86" w:rsidP="005C2E86">
      <w:pPr>
        <w:spacing w:after="0"/>
        <w:rPr>
          <w:rFonts w:ascii="Arial" w:hAnsi="Arial" w:cs="Arial"/>
          <w:sz w:val="24"/>
          <w:szCs w:val="24"/>
        </w:rPr>
      </w:pPr>
      <w:r w:rsidRPr="001347D6">
        <w:rPr>
          <w:rFonts w:ascii="Arial" w:hAnsi="Arial" w:cs="Arial"/>
          <w:sz w:val="24"/>
          <w:szCs w:val="24"/>
        </w:rPr>
        <w:t>01.11.202</w:t>
      </w:r>
      <w:r w:rsidR="00150C92">
        <w:rPr>
          <w:rFonts w:ascii="Arial" w:hAnsi="Arial" w:cs="Arial"/>
          <w:sz w:val="24"/>
          <w:szCs w:val="24"/>
        </w:rPr>
        <w:t>4</w:t>
      </w:r>
      <w:r w:rsidRPr="001347D6">
        <w:rPr>
          <w:rFonts w:ascii="Arial" w:hAnsi="Arial" w:cs="Arial"/>
          <w:sz w:val="24"/>
          <w:szCs w:val="24"/>
        </w:rPr>
        <w:t xml:space="preserve">         </w:t>
      </w:r>
      <w:r w:rsidR="003E3B29">
        <w:rPr>
          <w:rFonts w:ascii="Arial" w:hAnsi="Arial" w:cs="Arial"/>
          <w:sz w:val="24"/>
          <w:szCs w:val="24"/>
        </w:rPr>
        <w:t xml:space="preserve">                      </w:t>
      </w:r>
      <w:r w:rsidRPr="001347D6">
        <w:rPr>
          <w:rFonts w:ascii="Arial" w:hAnsi="Arial" w:cs="Arial"/>
          <w:sz w:val="24"/>
          <w:szCs w:val="24"/>
        </w:rPr>
        <w:t xml:space="preserve">         </w:t>
      </w:r>
      <w:proofErr w:type="spellStart"/>
      <w:r w:rsidRPr="001347D6">
        <w:rPr>
          <w:rFonts w:ascii="Arial" w:hAnsi="Arial" w:cs="Arial"/>
          <w:sz w:val="24"/>
          <w:szCs w:val="24"/>
        </w:rPr>
        <w:t>с</w:t>
      </w:r>
      <w:proofErr w:type="gramStart"/>
      <w:r w:rsidRPr="001347D6">
        <w:rPr>
          <w:rFonts w:ascii="Arial" w:hAnsi="Arial" w:cs="Arial"/>
          <w:sz w:val="24"/>
          <w:szCs w:val="24"/>
        </w:rPr>
        <w:t>.М</w:t>
      </w:r>
      <w:proofErr w:type="gramEnd"/>
      <w:r w:rsidRPr="001347D6">
        <w:rPr>
          <w:rFonts w:ascii="Arial" w:hAnsi="Arial" w:cs="Arial"/>
          <w:sz w:val="24"/>
          <w:szCs w:val="24"/>
        </w:rPr>
        <w:t>ежово</w:t>
      </w:r>
      <w:proofErr w:type="spellEnd"/>
      <w:r w:rsidRPr="001347D6">
        <w:rPr>
          <w:rFonts w:ascii="Arial" w:hAnsi="Arial" w:cs="Arial"/>
          <w:sz w:val="24"/>
          <w:szCs w:val="24"/>
        </w:rPr>
        <w:t xml:space="preserve">                                             №  10</w:t>
      </w:r>
      <w:r w:rsidR="00150C92">
        <w:rPr>
          <w:rFonts w:ascii="Arial" w:hAnsi="Arial" w:cs="Arial"/>
          <w:sz w:val="24"/>
          <w:szCs w:val="24"/>
        </w:rPr>
        <w:t>8</w:t>
      </w:r>
    </w:p>
    <w:p w:rsidR="005C2E86" w:rsidRPr="001347D6" w:rsidRDefault="005C2E86" w:rsidP="005C2E86">
      <w:pPr>
        <w:spacing w:after="0"/>
        <w:rPr>
          <w:rFonts w:ascii="Arial" w:hAnsi="Arial" w:cs="Arial"/>
          <w:sz w:val="24"/>
          <w:szCs w:val="24"/>
        </w:rPr>
      </w:pPr>
    </w:p>
    <w:p w:rsidR="005C2E86" w:rsidRPr="001347D6" w:rsidRDefault="005C2E86" w:rsidP="005C2E86">
      <w:pPr>
        <w:spacing w:after="0"/>
        <w:jc w:val="both"/>
        <w:rPr>
          <w:rFonts w:ascii="Arial" w:hAnsi="Arial" w:cs="Arial"/>
          <w:sz w:val="24"/>
          <w:szCs w:val="24"/>
        </w:rPr>
      </w:pPr>
    </w:p>
    <w:p w:rsidR="00150C92" w:rsidRPr="00AC65F7" w:rsidRDefault="00150C92" w:rsidP="00150C92">
      <w:pPr>
        <w:tabs>
          <w:tab w:val="left" w:pos="6521"/>
          <w:tab w:val="left" w:pos="6663"/>
        </w:tabs>
        <w:spacing w:after="0" w:line="20" w:lineRule="atLeast"/>
        <w:ind w:right="-2"/>
        <w:jc w:val="both"/>
        <w:rPr>
          <w:rFonts w:ascii="Arial" w:hAnsi="Arial" w:cs="Arial"/>
          <w:sz w:val="24"/>
          <w:szCs w:val="24"/>
        </w:rPr>
      </w:pPr>
      <w:r w:rsidRPr="00AC65F7">
        <w:rPr>
          <w:rFonts w:ascii="Arial" w:hAnsi="Arial" w:cs="Arial"/>
          <w:sz w:val="24"/>
          <w:szCs w:val="24"/>
        </w:rPr>
        <w:t xml:space="preserve">О внесении изменений в постановление администрации </w:t>
      </w:r>
      <w:proofErr w:type="spellStart"/>
      <w:r w:rsidRPr="00AC65F7">
        <w:rPr>
          <w:rFonts w:ascii="Arial" w:hAnsi="Arial" w:cs="Arial"/>
          <w:sz w:val="24"/>
          <w:szCs w:val="24"/>
        </w:rPr>
        <w:t>Межовского</w:t>
      </w:r>
      <w:proofErr w:type="spellEnd"/>
      <w:r w:rsidRPr="00AC65F7">
        <w:rPr>
          <w:rFonts w:ascii="Arial" w:hAnsi="Arial" w:cs="Arial"/>
          <w:sz w:val="24"/>
          <w:szCs w:val="24"/>
        </w:rPr>
        <w:t xml:space="preserve">  сельсовета      от 01.11.2023 № 109 </w:t>
      </w:r>
      <w:r>
        <w:rPr>
          <w:rFonts w:ascii="Arial" w:hAnsi="Arial" w:cs="Arial"/>
          <w:sz w:val="24"/>
          <w:szCs w:val="24"/>
        </w:rPr>
        <w:t>«</w:t>
      </w:r>
      <w:r w:rsidRPr="00AC65F7">
        <w:rPr>
          <w:rFonts w:ascii="Arial" w:hAnsi="Arial" w:cs="Arial"/>
          <w:sz w:val="24"/>
          <w:szCs w:val="24"/>
        </w:rPr>
        <w:t xml:space="preserve">Об утверждении муниципальной программы «Жилищное хозяйство и благоустройство территории </w:t>
      </w:r>
      <w:proofErr w:type="spellStart"/>
      <w:r w:rsidRPr="00AC65F7">
        <w:rPr>
          <w:rFonts w:ascii="Arial" w:hAnsi="Arial" w:cs="Arial"/>
          <w:sz w:val="24"/>
          <w:szCs w:val="24"/>
        </w:rPr>
        <w:t>Межовского</w:t>
      </w:r>
      <w:proofErr w:type="spellEnd"/>
      <w:r w:rsidRPr="00AC65F7">
        <w:rPr>
          <w:rFonts w:ascii="Arial" w:hAnsi="Arial" w:cs="Arial"/>
          <w:sz w:val="24"/>
          <w:szCs w:val="24"/>
        </w:rPr>
        <w:t xml:space="preserve"> сельсовета» </w:t>
      </w:r>
    </w:p>
    <w:p w:rsidR="005C2E86" w:rsidRPr="001347D6" w:rsidRDefault="005C2E86" w:rsidP="005C2E86">
      <w:pPr>
        <w:tabs>
          <w:tab w:val="left" w:pos="6521"/>
          <w:tab w:val="left" w:pos="6663"/>
        </w:tabs>
        <w:spacing w:after="0" w:line="20" w:lineRule="atLeast"/>
        <w:ind w:right="2976"/>
        <w:jc w:val="both"/>
        <w:rPr>
          <w:rFonts w:ascii="Arial" w:hAnsi="Arial" w:cs="Arial"/>
          <w:sz w:val="24"/>
          <w:szCs w:val="24"/>
        </w:rPr>
      </w:pPr>
    </w:p>
    <w:p w:rsidR="005C2E86" w:rsidRPr="001347D6" w:rsidRDefault="005C2E86" w:rsidP="005C2E86">
      <w:pPr>
        <w:spacing w:after="0"/>
        <w:jc w:val="both"/>
        <w:rPr>
          <w:rFonts w:ascii="Arial" w:hAnsi="Arial" w:cs="Arial"/>
          <w:sz w:val="24"/>
          <w:szCs w:val="24"/>
        </w:rPr>
      </w:pPr>
    </w:p>
    <w:p w:rsidR="005C2E86" w:rsidRPr="001347D6" w:rsidRDefault="005C2E86" w:rsidP="003E3B29">
      <w:pPr>
        <w:tabs>
          <w:tab w:val="left" w:pos="709"/>
        </w:tabs>
        <w:spacing w:after="0"/>
        <w:ind w:firstLine="709"/>
        <w:jc w:val="both"/>
        <w:rPr>
          <w:rFonts w:ascii="Arial" w:hAnsi="Arial" w:cs="Arial"/>
          <w:sz w:val="24"/>
          <w:szCs w:val="24"/>
        </w:rPr>
      </w:pPr>
      <w:r w:rsidRPr="001347D6">
        <w:rPr>
          <w:rFonts w:ascii="Arial" w:hAnsi="Arial" w:cs="Arial"/>
          <w:sz w:val="24"/>
          <w:szCs w:val="24"/>
        </w:rPr>
        <w:t xml:space="preserve">В соответствии со ст.179  Бюджетного кодекса Российской Федерации, Постановлением администрации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от 1</w:t>
      </w:r>
      <w:r w:rsidR="00984AD4" w:rsidRPr="001347D6">
        <w:rPr>
          <w:rFonts w:ascii="Arial" w:hAnsi="Arial" w:cs="Arial"/>
          <w:sz w:val="24"/>
          <w:szCs w:val="24"/>
        </w:rPr>
        <w:t>4</w:t>
      </w:r>
      <w:r w:rsidRPr="001347D6">
        <w:rPr>
          <w:rFonts w:ascii="Arial" w:hAnsi="Arial" w:cs="Arial"/>
          <w:sz w:val="24"/>
          <w:szCs w:val="24"/>
        </w:rPr>
        <w:t xml:space="preserve">.08.2013 № 44 «Об утверждении Порядка принятия решений  о разработке муниципальных программ  </w:t>
      </w:r>
      <w:r w:rsidR="00984AD4" w:rsidRPr="001347D6">
        <w:rPr>
          <w:rFonts w:ascii="Arial" w:hAnsi="Arial" w:cs="Arial"/>
          <w:sz w:val="24"/>
          <w:szCs w:val="24"/>
        </w:rPr>
        <w:t xml:space="preserve">Администрации  </w:t>
      </w:r>
      <w:proofErr w:type="spellStart"/>
      <w:r w:rsidR="00984AD4" w:rsidRPr="001347D6">
        <w:rPr>
          <w:rFonts w:ascii="Arial" w:hAnsi="Arial" w:cs="Arial"/>
          <w:sz w:val="24"/>
          <w:szCs w:val="24"/>
        </w:rPr>
        <w:t>Межовского</w:t>
      </w:r>
      <w:proofErr w:type="spellEnd"/>
      <w:r w:rsidR="00984AD4" w:rsidRPr="001347D6">
        <w:rPr>
          <w:rFonts w:ascii="Arial" w:hAnsi="Arial" w:cs="Arial"/>
          <w:sz w:val="24"/>
          <w:szCs w:val="24"/>
        </w:rPr>
        <w:t xml:space="preserve"> </w:t>
      </w:r>
      <w:r w:rsidRPr="001347D6">
        <w:rPr>
          <w:rFonts w:ascii="Arial" w:hAnsi="Arial" w:cs="Arial"/>
          <w:sz w:val="24"/>
          <w:szCs w:val="24"/>
        </w:rPr>
        <w:t xml:space="preserve"> сельсовета, их формировании и реализации», руководствуясь Уставом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 ПОСТАНОВЛЯЮ:</w:t>
      </w:r>
    </w:p>
    <w:p w:rsidR="005C2E86" w:rsidRPr="001347D6" w:rsidRDefault="005C2E86" w:rsidP="005C2E86">
      <w:pPr>
        <w:spacing w:after="0"/>
        <w:jc w:val="both"/>
        <w:rPr>
          <w:rFonts w:ascii="Arial" w:hAnsi="Arial" w:cs="Arial"/>
          <w:sz w:val="24"/>
          <w:szCs w:val="24"/>
        </w:rPr>
      </w:pPr>
      <w:r w:rsidRPr="001347D6">
        <w:rPr>
          <w:rFonts w:ascii="Arial" w:hAnsi="Arial" w:cs="Arial"/>
          <w:sz w:val="24"/>
          <w:szCs w:val="24"/>
        </w:rPr>
        <w:t xml:space="preserve">            1. </w:t>
      </w:r>
      <w:r w:rsidR="000D1A95">
        <w:rPr>
          <w:rFonts w:ascii="Arial" w:hAnsi="Arial" w:cs="Arial"/>
          <w:sz w:val="24"/>
          <w:szCs w:val="24"/>
        </w:rPr>
        <w:t>Внести изменения в муниципальную программу</w:t>
      </w:r>
      <w:r w:rsidRPr="001347D6">
        <w:rPr>
          <w:rFonts w:ascii="Arial" w:hAnsi="Arial" w:cs="Arial"/>
          <w:sz w:val="24"/>
          <w:szCs w:val="24"/>
        </w:rPr>
        <w:t xml:space="preserve">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согласно приложениям.</w:t>
      </w:r>
    </w:p>
    <w:p w:rsidR="005C2E86" w:rsidRPr="001347D6" w:rsidRDefault="005C2E86" w:rsidP="005C2E86">
      <w:pPr>
        <w:shd w:val="clear" w:color="auto" w:fill="FFFFFF"/>
        <w:tabs>
          <w:tab w:val="left" w:pos="739"/>
        </w:tabs>
        <w:spacing w:after="0"/>
        <w:ind w:firstLine="709"/>
        <w:jc w:val="both"/>
        <w:rPr>
          <w:rFonts w:ascii="Arial" w:hAnsi="Arial" w:cs="Arial"/>
          <w:sz w:val="24"/>
          <w:szCs w:val="24"/>
        </w:rPr>
      </w:pPr>
      <w:r w:rsidRPr="001347D6">
        <w:rPr>
          <w:rFonts w:ascii="Arial" w:hAnsi="Arial" w:cs="Arial"/>
          <w:spacing w:val="-7"/>
          <w:sz w:val="24"/>
          <w:szCs w:val="24"/>
        </w:rPr>
        <w:tab/>
        <w:t>2.</w:t>
      </w:r>
      <w:r w:rsidRPr="001347D6">
        <w:rPr>
          <w:rFonts w:ascii="Arial" w:hAnsi="Arial" w:cs="Arial"/>
          <w:sz w:val="24"/>
          <w:szCs w:val="24"/>
        </w:rPr>
        <w:t xml:space="preserve"> Предусматривать ежегодно средства в объемах, предусмотренных в Программе, в проектах бюджета муниципального образования </w:t>
      </w:r>
      <w:proofErr w:type="spellStart"/>
      <w:r w:rsidRPr="001347D6">
        <w:rPr>
          <w:rFonts w:ascii="Arial" w:hAnsi="Arial" w:cs="Arial"/>
          <w:sz w:val="24"/>
          <w:szCs w:val="24"/>
        </w:rPr>
        <w:t>Межовский</w:t>
      </w:r>
      <w:proofErr w:type="spellEnd"/>
      <w:r w:rsidRPr="001347D6">
        <w:rPr>
          <w:rFonts w:ascii="Arial" w:hAnsi="Arial" w:cs="Arial"/>
          <w:sz w:val="24"/>
          <w:szCs w:val="24"/>
        </w:rPr>
        <w:t xml:space="preserve">  сельсовет на очередной финансовый год для реализации мероприятий Программы.</w:t>
      </w:r>
    </w:p>
    <w:p w:rsidR="005C2E86" w:rsidRPr="001347D6" w:rsidRDefault="005C2E86" w:rsidP="005C2E86">
      <w:pPr>
        <w:spacing w:after="0"/>
        <w:ind w:firstLine="709"/>
        <w:jc w:val="both"/>
        <w:rPr>
          <w:rStyle w:val="fontstyle22"/>
          <w:rFonts w:ascii="Arial" w:hAnsi="Arial" w:cs="Arial"/>
          <w:color w:val="000000"/>
          <w:sz w:val="24"/>
          <w:szCs w:val="24"/>
        </w:rPr>
      </w:pPr>
      <w:r w:rsidRPr="001347D6">
        <w:rPr>
          <w:rFonts w:ascii="Arial" w:hAnsi="Arial" w:cs="Arial"/>
          <w:sz w:val="24"/>
          <w:szCs w:val="24"/>
        </w:rPr>
        <w:t>3. Установить</w:t>
      </w:r>
      <w:r w:rsidRPr="001347D6">
        <w:rPr>
          <w:rStyle w:val="fontstyle22"/>
          <w:rFonts w:ascii="Arial" w:hAnsi="Arial" w:cs="Arial"/>
          <w:color w:val="000000"/>
          <w:sz w:val="24"/>
          <w:szCs w:val="24"/>
        </w:rPr>
        <w:t xml:space="preserve">, что в ходе реализации Программы мероприятия и объемы их финансирования подлежат ежегодной корректировке с учетом возможностей бюджета </w:t>
      </w:r>
      <w:proofErr w:type="spellStart"/>
      <w:r w:rsidRPr="001347D6">
        <w:rPr>
          <w:rStyle w:val="fontstyle22"/>
          <w:rFonts w:ascii="Arial" w:hAnsi="Arial" w:cs="Arial"/>
          <w:color w:val="000000"/>
          <w:sz w:val="24"/>
          <w:szCs w:val="24"/>
        </w:rPr>
        <w:t>Межовского</w:t>
      </w:r>
      <w:proofErr w:type="spellEnd"/>
      <w:r w:rsidRPr="001347D6">
        <w:rPr>
          <w:rStyle w:val="fontstyle22"/>
          <w:rFonts w:ascii="Arial" w:hAnsi="Arial" w:cs="Arial"/>
          <w:color w:val="000000"/>
          <w:sz w:val="24"/>
          <w:szCs w:val="24"/>
        </w:rPr>
        <w:t xml:space="preserve">  сельсовета.</w:t>
      </w:r>
    </w:p>
    <w:p w:rsidR="005C2E86" w:rsidRPr="001347D6" w:rsidRDefault="005C2E86" w:rsidP="00150C92">
      <w:pPr>
        <w:spacing w:after="0"/>
        <w:ind w:firstLine="709"/>
        <w:jc w:val="both"/>
        <w:rPr>
          <w:rFonts w:ascii="Arial" w:hAnsi="Arial" w:cs="Arial"/>
          <w:sz w:val="24"/>
          <w:szCs w:val="24"/>
        </w:rPr>
      </w:pPr>
      <w:r w:rsidRPr="001347D6">
        <w:rPr>
          <w:rStyle w:val="fontstyle22"/>
          <w:rFonts w:ascii="Arial" w:hAnsi="Arial" w:cs="Arial"/>
          <w:color w:val="000000"/>
          <w:sz w:val="24"/>
          <w:szCs w:val="24"/>
        </w:rPr>
        <w:t xml:space="preserve">4. </w:t>
      </w:r>
      <w:proofErr w:type="gramStart"/>
      <w:r w:rsidRPr="001347D6">
        <w:rPr>
          <w:rFonts w:ascii="Arial" w:hAnsi="Arial" w:cs="Arial"/>
          <w:sz w:val="24"/>
          <w:szCs w:val="24"/>
        </w:rPr>
        <w:t>Контроль за</w:t>
      </w:r>
      <w:proofErr w:type="gramEnd"/>
      <w:r w:rsidRPr="001347D6">
        <w:rPr>
          <w:rFonts w:ascii="Arial" w:hAnsi="Arial" w:cs="Arial"/>
          <w:sz w:val="24"/>
          <w:szCs w:val="24"/>
        </w:rPr>
        <w:t xml:space="preserve">  исполнением настоящего  постановления оставляю за собой.</w:t>
      </w: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r w:rsidRPr="001347D6">
        <w:rPr>
          <w:rFonts w:ascii="Arial" w:hAnsi="Arial" w:cs="Arial"/>
          <w:sz w:val="24"/>
          <w:szCs w:val="24"/>
        </w:rPr>
        <w:t xml:space="preserve">      </w:t>
      </w:r>
      <w:r w:rsidR="00150C92">
        <w:rPr>
          <w:rFonts w:ascii="Arial" w:hAnsi="Arial" w:cs="Arial"/>
          <w:sz w:val="24"/>
          <w:szCs w:val="24"/>
        </w:rPr>
        <w:t xml:space="preserve">      5. </w:t>
      </w:r>
      <w:r w:rsidRPr="001347D6">
        <w:rPr>
          <w:rFonts w:ascii="Arial" w:hAnsi="Arial" w:cs="Arial"/>
          <w:sz w:val="24"/>
          <w:szCs w:val="24"/>
        </w:rPr>
        <w:t>Н</w:t>
      </w:r>
      <w:r w:rsidRPr="001347D6">
        <w:rPr>
          <w:rFonts w:ascii="Arial" w:hAnsi="Arial" w:cs="Arial"/>
          <w:color w:val="000000"/>
          <w:sz w:val="24"/>
          <w:szCs w:val="24"/>
          <w:shd w:val="clear" w:color="auto" w:fill="FFFFFF"/>
        </w:rPr>
        <w:t>астоящее постановление вступает в силу после его официального опубликования (обнародования) в установленном порядке</w:t>
      </w:r>
      <w:r w:rsidRPr="001347D6">
        <w:rPr>
          <w:rFonts w:ascii="Arial" w:hAnsi="Arial" w:cs="Arial"/>
          <w:sz w:val="24"/>
          <w:szCs w:val="24"/>
        </w:rPr>
        <w:t xml:space="preserve"> и распространяет своё действие на </w:t>
      </w:r>
      <w:proofErr w:type="gramStart"/>
      <w:r w:rsidRPr="001347D6">
        <w:rPr>
          <w:rFonts w:ascii="Arial" w:hAnsi="Arial" w:cs="Arial"/>
          <w:sz w:val="24"/>
          <w:szCs w:val="24"/>
        </w:rPr>
        <w:t>правоотношения</w:t>
      </w:r>
      <w:proofErr w:type="gramEnd"/>
      <w:r w:rsidRPr="001347D6">
        <w:rPr>
          <w:rFonts w:ascii="Arial" w:hAnsi="Arial" w:cs="Arial"/>
          <w:sz w:val="24"/>
          <w:szCs w:val="24"/>
        </w:rPr>
        <w:t xml:space="preserve"> возникшие  с 1 января 202</w:t>
      </w:r>
      <w:r w:rsidR="00150C92">
        <w:rPr>
          <w:rFonts w:ascii="Arial" w:hAnsi="Arial" w:cs="Arial"/>
          <w:sz w:val="24"/>
          <w:szCs w:val="24"/>
        </w:rPr>
        <w:t>5</w:t>
      </w:r>
      <w:r w:rsidRPr="001347D6">
        <w:rPr>
          <w:rFonts w:ascii="Arial" w:hAnsi="Arial" w:cs="Arial"/>
          <w:sz w:val="24"/>
          <w:szCs w:val="24"/>
        </w:rPr>
        <w:t xml:space="preserve"> года.</w:t>
      </w: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tabs>
          <w:tab w:val="num" w:pos="0"/>
          <w:tab w:val="left" w:pos="644"/>
        </w:tabs>
        <w:autoSpaceDE w:val="0"/>
        <w:autoSpaceDN w:val="0"/>
        <w:adjustRightInd w:val="0"/>
        <w:spacing w:after="0"/>
        <w:jc w:val="both"/>
        <w:rPr>
          <w:rFonts w:ascii="Arial" w:hAnsi="Arial" w:cs="Arial"/>
          <w:sz w:val="24"/>
          <w:szCs w:val="24"/>
        </w:rPr>
      </w:pPr>
    </w:p>
    <w:p w:rsidR="005C2E86" w:rsidRPr="001347D6" w:rsidRDefault="005C2E86" w:rsidP="005C2E86">
      <w:pPr>
        <w:spacing w:after="0"/>
        <w:jc w:val="center"/>
        <w:rPr>
          <w:rFonts w:ascii="Arial" w:hAnsi="Arial" w:cs="Arial"/>
          <w:sz w:val="24"/>
          <w:szCs w:val="24"/>
        </w:rPr>
      </w:pPr>
      <w:r w:rsidRPr="001347D6">
        <w:rPr>
          <w:rFonts w:ascii="Arial" w:hAnsi="Arial" w:cs="Arial"/>
          <w:sz w:val="24"/>
          <w:szCs w:val="24"/>
        </w:rPr>
        <w:t>Глава  сельсовета                                                Н.М.Алексеева</w:t>
      </w:r>
    </w:p>
    <w:p w:rsidR="005C2E86" w:rsidRPr="001347D6" w:rsidRDefault="005C2E86" w:rsidP="005C2E86">
      <w:pPr>
        <w:spacing w:after="0"/>
        <w:ind w:firstLine="709"/>
        <w:jc w:val="both"/>
        <w:rPr>
          <w:rFonts w:ascii="Arial" w:hAnsi="Arial" w:cs="Arial"/>
          <w:sz w:val="24"/>
          <w:szCs w:val="24"/>
        </w:rPr>
      </w:pPr>
    </w:p>
    <w:p w:rsidR="005C2E86" w:rsidRPr="001347D6" w:rsidRDefault="005C2E86" w:rsidP="005C2E86">
      <w:pPr>
        <w:jc w:val="both"/>
        <w:rPr>
          <w:rFonts w:ascii="Arial" w:hAnsi="Arial" w:cs="Arial"/>
          <w:spacing w:val="2"/>
          <w:sz w:val="24"/>
          <w:szCs w:val="24"/>
        </w:rPr>
      </w:pPr>
    </w:p>
    <w:p w:rsidR="003562C7" w:rsidRPr="001347D6" w:rsidRDefault="003562C7" w:rsidP="004D0564">
      <w:pPr>
        <w:jc w:val="both"/>
        <w:rPr>
          <w:rFonts w:ascii="Arial" w:hAnsi="Arial" w:cs="Arial"/>
          <w:b/>
          <w:sz w:val="24"/>
          <w:szCs w:val="24"/>
        </w:rPr>
      </w:pPr>
    </w:p>
    <w:p w:rsidR="007E112E" w:rsidRDefault="007E112E" w:rsidP="007E112E">
      <w:pPr>
        <w:jc w:val="center"/>
        <w:rPr>
          <w:rFonts w:ascii="Times New Roman" w:hAnsi="Times New Roman"/>
          <w:sz w:val="24"/>
          <w:szCs w:val="24"/>
        </w:rPr>
      </w:pPr>
    </w:p>
    <w:p w:rsidR="00802BE6" w:rsidRDefault="00802BE6" w:rsidP="007E112E">
      <w:pPr>
        <w:jc w:val="center"/>
        <w:rPr>
          <w:rFonts w:ascii="Arial" w:hAnsi="Arial" w:cs="Arial"/>
          <w:sz w:val="24"/>
          <w:szCs w:val="24"/>
        </w:rPr>
      </w:pPr>
    </w:p>
    <w:tbl>
      <w:tblPr>
        <w:tblW w:w="0" w:type="auto"/>
        <w:tblInd w:w="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92"/>
      </w:tblGrid>
      <w:tr w:rsidR="00D62EFA" w:rsidRPr="001347D6" w:rsidTr="00DD3870">
        <w:trPr>
          <w:trHeight w:val="331"/>
        </w:trPr>
        <w:tc>
          <w:tcPr>
            <w:tcW w:w="4892" w:type="dxa"/>
            <w:tcBorders>
              <w:top w:val="nil"/>
              <w:left w:val="nil"/>
              <w:bottom w:val="nil"/>
              <w:right w:val="nil"/>
            </w:tcBorders>
          </w:tcPr>
          <w:p w:rsidR="00D62EFA" w:rsidRPr="001347D6" w:rsidRDefault="00150C92" w:rsidP="00DD3870">
            <w:pPr>
              <w:autoSpaceDE w:val="0"/>
              <w:autoSpaceDN w:val="0"/>
              <w:adjustRightInd w:val="0"/>
              <w:spacing w:after="0"/>
              <w:rPr>
                <w:rFonts w:ascii="Arial" w:hAnsi="Arial" w:cs="Arial"/>
                <w:bCs/>
                <w:sz w:val="24"/>
                <w:szCs w:val="24"/>
                <w:lang w:eastAsia="en-US"/>
              </w:rPr>
            </w:pPr>
            <w:r>
              <w:rPr>
                <w:rFonts w:ascii="Arial" w:hAnsi="Arial" w:cs="Arial"/>
                <w:bCs/>
                <w:sz w:val="24"/>
                <w:szCs w:val="24"/>
              </w:rPr>
              <w:lastRenderedPageBreak/>
              <w:t xml:space="preserve">     </w:t>
            </w:r>
            <w:r w:rsidR="00D62EFA">
              <w:rPr>
                <w:rFonts w:ascii="Arial" w:hAnsi="Arial" w:cs="Arial"/>
                <w:bCs/>
                <w:sz w:val="24"/>
                <w:szCs w:val="24"/>
              </w:rPr>
              <w:t xml:space="preserve">       </w:t>
            </w:r>
            <w:r w:rsidR="00D62EFA" w:rsidRPr="001347D6">
              <w:rPr>
                <w:rFonts w:ascii="Arial" w:hAnsi="Arial" w:cs="Arial"/>
                <w:bCs/>
                <w:sz w:val="24"/>
                <w:szCs w:val="24"/>
              </w:rPr>
              <w:t>Приложение №1</w:t>
            </w:r>
          </w:p>
        </w:tc>
      </w:tr>
      <w:tr w:rsidR="00D62EFA" w:rsidRPr="001347D6" w:rsidTr="00DD3870">
        <w:trPr>
          <w:trHeight w:val="331"/>
        </w:trPr>
        <w:tc>
          <w:tcPr>
            <w:tcW w:w="4892" w:type="dxa"/>
            <w:tcBorders>
              <w:top w:val="nil"/>
              <w:left w:val="nil"/>
              <w:bottom w:val="nil"/>
              <w:right w:val="nil"/>
            </w:tcBorders>
          </w:tcPr>
          <w:p w:rsidR="00D62EFA" w:rsidRPr="001347D6" w:rsidRDefault="00D62EFA" w:rsidP="00DD3870">
            <w:pPr>
              <w:autoSpaceDE w:val="0"/>
              <w:autoSpaceDN w:val="0"/>
              <w:adjustRightInd w:val="0"/>
              <w:spacing w:after="0"/>
              <w:rPr>
                <w:rFonts w:ascii="Arial" w:hAnsi="Arial" w:cs="Arial"/>
                <w:bCs/>
                <w:sz w:val="24"/>
                <w:szCs w:val="24"/>
                <w:lang w:eastAsia="en-US"/>
              </w:rPr>
            </w:pPr>
            <w:r>
              <w:rPr>
                <w:rFonts w:ascii="Arial" w:hAnsi="Arial" w:cs="Arial"/>
                <w:bCs/>
                <w:sz w:val="24"/>
                <w:szCs w:val="24"/>
              </w:rPr>
              <w:t xml:space="preserve">            </w:t>
            </w:r>
            <w:r w:rsidRPr="001347D6">
              <w:rPr>
                <w:rFonts w:ascii="Arial" w:hAnsi="Arial" w:cs="Arial"/>
                <w:bCs/>
                <w:sz w:val="24"/>
                <w:szCs w:val="24"/>
              </w:rPr>
              <w:t>к постановлению администрации</w:t>
            </w:r>
          </w:p>
        </w:tc>
      </w:tr>
      <w:tr w:rsidR="00D62EFA" w:rsidRPr="001347D6" w:rsidTr="00DD3870">
        <w:trPr>
          <w:trHeight w:val="331"/>
        </w:trPr>
        <w:tc>
          <w:tcPr>
            <w:tcW w:w="4892" w:type="dxa"/>
            <w:tcBorders>
              <w:top w:val="nil"/>
              <w:left w:val="nil"/>
              <w:bottom w:val="nil"/>
              <w:right w:val="nil"/>
            </w:tcBorders>
          </w:tcPr>
          <w:p w:rsidR="00D62EFA" w:rsidRPr="001347D6" w:rsidRDefault="00D62EFA" w:rsidP="00DD3870">
            <w:pPr>
              <w:autoSpaceDE w:val="0"/>
              <w:autoSpaceDN w:val="0"/>
              <w:adjustRightInd w:val="0"/>
              <w:spacing w:after="0"/>
              <w:rPr>
                <w:rFonts w:ascii="Arial" w:hAnsi="Arial" w:cs="Arial"/>
                <w:bCs/>
                <w:sz w:val="24"/>
                <w:szCs w:val="24"/>
                <w:lang w:eastAsia="en-US"/>
              </w:rPr>
            </w:pPr>
            <w:r>
              <w:rPr>
                <w:rFonts w:ascii="Arial" w:hAnsi="Arial" w:cs="Arial"/>
                <w:bCs/>
                <w:sz w:val="24"/>
                <w:szCs w:val="24"/>
              </w:rPr>
              <w:t xml:space="preserve">            </w:t>
            </w:r>
            <w:proofErr w:type="spellStart"/>
            <w:r w:rsidRPr="001347D6">
              <w:rPr>
                <w:rFonts w:ascii="Arial" w:hAnsi="Arial" w:cs="Arial"/>
                <w:bCs/>
                <w:sz w:val="24"/>
                <w:szCs w:val="24"/>
              </w:rPr>
              <w:t>Межовского</w:t>
            </w:r>
            <w:proofErr w:type="spellEnd"/>
            <w:r w:rsidRPr="001347D6">
              <w:rPr>
                <w:rFonts w:ascii="Arial" w:hAnsi="Arial" w:cs="Arial"/>
                <w:bCs/>
                <w:sz w:val="24"/>
                <w:szCs w:val="24"/>
              </w:rPr>
              <w:t xml:space="preserve">  сельсовета</w:t>
            </w:r>
          </w:p>
        </w:tc>
      </w:tr>
      <w:tr w:rsidR="00D62EFA" w:rsidRPr="001347D6" w:rsidTr="00DD3870">
        <w:trPr>
          <w:trHeight w:val="81"/>
        </w:trPr>
        <w:tc>
          <w:tcPr>
            <w:tcW w:w="4892" w:type="dxa"/>
            <w:tcBorders>
              <w:top w:val="nil"/>
              <w:left w:val="nil"/>
              <w:bottom w:val="nil"/>
              <w:right w:val="nil"/>
            </w:tcBorders>
          </w:tcPr>
          <w:p w:rsidR="00D62EFA" w:rsidRPr="001347D6" w:rsidRDefault="00D62EFA" w:rsidP="00150C92">
            <w:pPr>
              <w:autoSpaceDE w:val="0"/>
              <w:autoSpaceDN w:val="0"/>
              <w:adjustRightInd w:val="0"/>
              <w:spacing w:after="0"/>
              <w:rPr>
                <w:rFonts w:ascii="Arial" w:hAnsi="Arial" w:cs="Arial"/>
                <w:bCs/>
                <w:sz w:val="24"/>
                <w:szCs w:val="24"/>
                <w:lang w:eastAsia="en-US"/>
              </w:rPr>
            </w:pPr>
            <w:r>
              <w:rPr>
                <w:rFonts w:ascii="Arial" w:hAnsi="Arial" w:cs="Arial"/>
                <w:bCs/>
                <w:sz w:val="24"/>
                <w:szCs w:val="24"/>
              </w:rPr>
              <w:t xml:space="preserve">            </w:t>
            </w:r>
            <w:r w:rsidRPr="001347D6">
              <w:rPr>
                <w:rFonts w:ascii="Arial" w:hAnsi="Arial" w:cs="Arial"/>
                <w:bCs/>
                <w:sz w:val="24"/>
                <w:szCs w:val="24"/>
              </w:rPr>
              <w:t>от  01.11.202</w:t>
            </w:r>
            <w:r w:rsidR="00150C92">
              <w:rPr>
                <w:rFonts w:ascii="Arial" w:hAnsi="Arial" w:cs="Arial"/>
                <w:bCs/>
                <w:sz w:val="24"/>
                <w:szCs w:val="24"/>
              </w:rPr>
              <w:t>4</w:t>
            </w:r>
            <w:r w:rsidRPr="001347D6">
              <w:rPr>
                <w:rFonts w:ascii="Arial" w:hAnsi="Arial" w:cs="Arial"/>
                <w:bCs/>
                <w:sz w:val="24"/>
                <w:szCs w:val="24"/>
              </w:rPr>
              <w:t>г. № 10</w:t>
            </w:r>
            <w:r w:rsidR="00150C92">
              <w:rPr>
                <w:rFonts w:ascii="Arial" w:hAnsi="Arial" w:cs="Arial"/>
                <w:bCs/>
                <w:sz w:val="24"/>
                <w:szCs w:val="24"/>
              </w:rPr>
              <w:t>8</w:t>
            </w:r>
          </w:p>
        </w:tc>
      </w:tr>
      <w:tr w:rsidR="00D62EFA" w:rsidRPr="001347D6" w:rsidTr="00DD3870">
        <w:trPr>
          <w:trHeight w:val="247"/>
        </w:trPr>
        <w:tc>
          <w:tcPr>
            <w:tcW w:w="4892" w:type="dxa"/>
            <w:tcBorders>
              <w:top w:val="nil"/>
              <w:left w:val="nil"/>
              <w:bottom w:val="nil"/>
              <w:right w:val="nil"/>
            </w:tcBorders>
          </w:tcPr>
          <w:p w:rsidR="00D62EFA" w:rsidRPr="001347D6" w:rsidRDefault="00D62EFA" w:rsidP="00DD3870">
            <w:pPr>
              <w:autoSpaceDE w:val="0"/>
              <w:autoSpaceDN w:val="0"/>
              <w:adjustRightInd w:val="0"/>
              <w:spacing w:after="0"/>
              <w:rPr>
                <w:rFonts w:ascii="Arial" w:hAnsi="Arial" w:cs="Arial"/>
                <w:bCs/>
                <w:sz w:val="24"/>
                <w:szCs w:val="24"/>
                <w:lang w:eastAsia="en-US"/>
              </w:rPr>
            </w:pPr>
          </w:p>
        </w:tc>
      </w:tr>
      <w:tr w:rsidR="00D62EFA" w:rsidRPr="001347D6" w:rsidTr="00DD3870">
        <w:trPr>
          <w:trHeight w:val="81"/>
        </w:trPr>
        <w:tc>
          <w:tcPr>
            <w:tcW w:w="4892" w:type="dxa"/>
            <w:tcBorders>
              <w:top w:val="nil"/>
              <w:left w:val="nil"/>
              <w:bottom w:val="nil"/>
              <w:right w:val="nil"/>
            </w:tcBorders>
          </w:tcPr>
          <w:p w:rsidR="00D62EFA" w:rsidRPr="001347D6" w:rsidRDefault="00D62EFA" w:rsidP="00DD3870">
            <w:pPr>
              <w:autoSpaceDE w:val="0"/>
              <w:autoSpaceDN w:val="0"/>
              <w:adjustRightInd w:val="0"/>
              <w:spacing w:after="0"/>
              <w:rPr>
                <w:rFonts w:ascii="Arial" w:hAnsi="Arial" w:cs="Arial"/>
                <w:bCs/>
                <w:sz w:val="24"/>
                <w:szCs w:val="24"/>
                <w:lang w:eastAsia="en-US"/>
              </w:rPr>
            </w:pPr>
          </w:p>
        </w:tc>
      </w:tr>
      <w:tr w:rsidR="00D62EFA" w:rsidRPr="001347D6" w:rsidTr="00DD3870">
        <w:trPr>
          <w:trHeight w:val="81"/>
        </w:trPr>
        <w:tc>
          <w:tcPr>
            <w:tcW w:w="4892" w:type="dxa"/>
            <w:tcBorders>
              <w:top w:val="nil"/>
              <w:left w:val="nil"/>
              <w:bottom w:val="nil"/>
              <w:right w:val="nil"/>
            </w:tcBorders>
          </w:tcPr>
          <w:p w:rsidR="00D62EFA" w:rsidRPr="001347D6" w:rsidRDefault="00D62EFA" w:rsidP="00DD3870">
            <w:pPr>
              <w:autoSpaceDE w:val="0"/>
              <w:autoSpaceDN w:val="0"/>
              <w:adjustRightInd w:val="0"/>
              <w:spacing w:after="0"/>
              <w:rPr>
                <w:rFonts w:ascii="Arial" w:hAnsi="Arial" w:cs="Arial"/>
                <w:bCs/>
                <w:sz w:val="24"/>
                <w:szCs w:val="24"/>
                <w:lang w:eastAsia="en-US"/>
              </w:rPr>
            </w:pPr>
          </w:p>
        </w:tc>
      </w:tr>
      <w:tr w:rsidR="00D62EFA" w:rsidRPr="001347D6" w:rsidTr="00DD3870">
        <w:trPr>
          <w:trHeight w:val="80"/>
        </w:trPr>
        <w:tc>
          <w:tcPr>
            <w:tcW w:w="4892" w:type="dxa"/>
            <w:tcBorders>
              <w:top w:val="nil"/>
              <w:left w:val="nil"/>
              <w:bottom w:val="nil"/>
              <w:right w:val="nil"/>
            </w:tcBorders>
          </w:tcPr>
          <w:p w:rsidR="00D62EFA" w:rsidRPr="001347D6" w:rsidRDefault="00D62EFA" w:rsidP="00DD3870">
            <w:pPr>
              <w:autoSpaceDE w:val="0"/>
              <w:autoSpaceDN w:val="0"/>
              <w:adjustRightInd w:val="0"/>
              <w:spacing w:after="0"/>
              <w:rPr>
                <w:rFonts w:ascii="Arial" w:hAnsi="Arial" w:cs="Arial"/>
                <w:bCs/>
                <w:sz w:val="24"/>
                <w:szCs w:val="24"/>
                <w:lang w:eastAsia="en-US"/>
              </w:rPr>
            </w:pPr>
          </w:p>
        </w:tc>
      </w:tr>
      <w:tr w:rsidR="00D62EFA" w:rsidRPr="001347D6" w:rsidTr="00DD3870">
        <w:trPr>
          <w:trHeight w:val="80"/>
        </w:trPr>
        <w:tc>
          <w:tcPr>
            <w:tcW w:w="4892" w:type="dxa"/>
            <w:tcBorders>
              <w:top w:val="nil"/>
              <w:left w:val="nil"/>
              <w:bottom w:val="nil"/>
              <w:right w:val="nil"/>
            </w:tcBorders>
          </w:tcPr>
          <w:p w:rsidR="00D62EFA" w:rsidRPr="001347D6" w:rsidRDefault="00D62EFA" w:rsidP="00DD3870">
            <w:pPr>
              <w:autoSpaceDE w:val="0"/>
              <w:autoSpaceDN w:val="0"/>
              <w:adjustRightInd w:val="0"/>
              <w:spacing w:after="0"/>
              <w:rPr>
                <w:rFonts w:ascii="Arial" w:hAnsi="Arial" w:cs="Arial"/>
                <w:bCs/>
                <w:sz w:val="24"/>
                <w:szCs w:val="24"/>
                <w:lang w:eastAsia="en-US"/>
              </w:rPr>
            </w:pPr>
          </w:p>
        </w:tc>
      </w:tr>
    </w:tbl>
    <w:p w:rsidR="00D62EFA" w:rsidRPr="001347D6" w:rsidRDefault="00D62EFA" w:rsidP="00D62EFA">
      <w:pPr>
        <w:pStyle w:val="ConsPlusTitle"/>
        <w:widowControl/>
        <w:jc w:val="center"/>
        <w:rPr>
          <w:rFonts w:ascii="Arial" w:hAnsi="Arial" w:cs="Arial"/>
        </w:rPr>
      </w:pPr>
      <w:r w:rsidRPr="001347D6">
        <w:rPr>
          <w:rFonts w:ascii="Arial" w:hAnsi="Arial" w:cs="Arial"/>
        </w:rPr>
        <w:t>Муниципальная программа</w:t>
      </w:r>
    </w:p>
    <w:p w:rsidR="00D62EFA" w:rsidRPr="001347D6" w:rsidRDefault="00D62EFA" w:rsidP="00D62EFA">
      <w:pPr>
        <w:pStyle w:val="ConsPlusTitle"/>
        <w:widowControl/>
        <w:jc w:val="center"/>
        <w:rPr>
          <w:rFonts w:ascii="Arial" w:hAnsi="Arial" w:cs="Arial"/>
        </w:rPr>
      </w:pPr>
      <w:r w:rsidRPr="001347D6">
        <w:rPr>
          <w:rFonts w:ascii="Arial" w:hAnsi="Arial" w:cs="Arial"/>
        </w:rPr>
        <w:t xml:space="preserve">«Жилищное хозяйство и благоустройство территории </w:t>
      </w:r>
    </w:p>
    <w:p w:rsidR="00D62EFA" w:rsidRPr="001347D6" w:rsidRDefault="00D62EFA" w:rsidP="00D62EFA">
      <w:pPr>
        <w:pStyle w:val="ConsPlusTitle"/>
        <w:widowControl/>
        <w:jc w:val="center"/>
        <w:rPr>
          <w:rFonts w:ascii="Arial" w:hAnsi="Arial" w:cs="Arial"/>
        </w:rPr>
      </w:pPr>
      <w:proofErr w:type="spellStart"/>
      <w:r w:rsidRPr="001347D6">
        <w:rPr>
          <w:rFonts w:ascii="Arial" w:hAnsi="Arial" w:cs="Arial"/>
        </w:rPr>
        <w:t>Межовского</w:t>
      </w:r>
      <w:proofErr w:type="spellEnd"/>
      <w:r w:rsidRPr="001347D6">
        <w:rPr>
          <w:rFonts w:ascii="Arial" w:hAnsi="Arial" w:cs="Arial"/>
        </w:rPr>
        <w:t xml:space="preserve"> сельсовета»</w:t>
      </w:r>
    </w:p>
    <w:p w:rsidR="00D62EFA" w:rsidRPr="001347D6" w:rsidRDefault="00D62EFA" w:rsidP="00D62EFA">
      <w:pPr>
        <w:pStyle w:val="ConsPlusTitle"/>
        <w:widowControl/>
        <w:jc w:val="center"/>
        <w:rPr>
          <w:rFonts w:ascii="Arial" w:hAnsi="Arial" w:cs="Arial"/>
        </w:rPr>
      </w:pPr>
    </w:p>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1. Паспорт муниципальной программы</w:t>
      </w:r>
    </w:p>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 xml:space="preserve">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autoSpaceDE w:val="0"/>
        <w:autoSpaceDN w:val="0"/>
        <w:adjustRightInd w:val="0"/>
        <w:spacing w:after="0"/>
        <w:jc w:val="cente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A37397" w:rsidRPr="001347D6" w:rsidTr="00A37397">
        <w:tc>
          <w:tcPr>
            <w:tcW w:w="2448" w:type="dxa"/>
          </w:tcPr>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Наименование муниципальной программы</w:t>
            </w:r>
          </w:p>
        </w:tc>
        <w:tc>
          <w:tcPr>
            <w:tcW w:w="7380" w:type="dxa"/>
          </w:tcPr>
          <w:p w:rsidR="00A37397" w:rsidRPr="001347D6" w:rsidRDefault="00A37397" w:rsidP="00A37397">
            <w:pPr>
              <w:pStyle w:val="ConsPlusNonformat"/>
              <w:widowControl/>
              <w:spacing w:line="276" w:lineRule="auto"/>
              <w:jc w:val="both"/>
              <w:rPr>
                <w:rFonts w:ascii="Arial" w:hAnsi="Arial" w:cs="Arial"/>
                <w:sz w:val="24"/>
                <w:szCs w:val="24"/>
              </w:rPr>
            </w:pPr>
            <w:r w:rsidRPr="001347D6">
              <w:rPr>
                <w:rFonts w:ascii="Arial" w:hAnsi="Arial" w:cs="Arial"/>
                <w:sz w:val="24"/>
                <w:szCs w:val="24"/>
              </w:rPr>
              <w:t xml:space="preserve">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(далее - Программа)</w:t>
            </w:r>
          </w:p>
          <w:p w:rsidR="00A37397" w:rsidRPr="001347D6" w:rsidRDefault="00A37397" w:rsidP="00A37397">
            <w:pPr>
              <w:autoSpaceDE w:val="0"/>
              <w:autoSpaceDN w:val="0"/>
              <w:adjustRightInd w:val="0"/>
              <w:spacing w:after="0"/>
              <w:jc w:val="both"/>
              <w:rPr>
                <w:rFonts w:ascii="Arial" w:hAnsi="Arial" w:cs="Arial"/>
                <w:sz w:val="24"/>
                <w:szCs w:val="24"/>
              </w:rPr>
            </w:pPr>
          </w:p>
        </w:tc>
      </w:tr>
      <w:tr w:rsidR="00A37397" w:rsidRPr="001347D6" w:rsidTr="00A37397">
        <w:tc>
          <w:tcPr>
            <w:tcW w:w="2448" w:type="dxa"/>
          </w:tcPr>
          <w:p w:rsidR="00A37397" w:rsidRPr="001347D6" w:rsidRDefault="00A37397" w:rsidP="00A37397">
            <w:pPr>
              <w:autoSpaceDE w:val="0"/>
              <w:autoSpaceDN w:val="0"/>
              <w:adjustRightInd w:val="0"/>
              <w:spacing w:after="0"/>
              <w:jc w:val="center"/>
              <w:rPr>
                <w:rFonts w:ascii="Arial" w:hAnsi="Arial" w:cs="Arial"/>
                <w:sz w:val="24"/>
                <w:szCs w:val="24"/>
              </w:rPr>
            </w:pPr>
            <w:r w:rsidRPr="001347D6">
              <w:rPr>
                <w:rFonts w:ascii="Arial" w:hAnsi="Arial" w:cs="Arial"/>
                <w:sz w:val="24"/>
                <w:szCs w:val="24"/>
              </w:rPr>
              <w:t>Основание для разработки муниципальной программы</w:t>
            </w:r>
          </w:p>
        </w:tc>
        <w:tc>
          <w:tcPr>
            <w:tcW w:w="7380" w:type="dxa"/>
          </w:tcPr>
          <w:p w:rsidR="00A37397" w:rsidRPr="001347D6" w:rsidRDefault="00A37397" w:rsidP="00984AD4">
            <w:pPr>
              <w:autoSpaceDE w:val="0"/>
              <w:autoSpaceDN w:val="0"/>
              <w:adjustRightInd w:val="0"/>
              <w:spacing w:after="0"/>
              <w:jc w:val="both"/>
              <w:rPr>
                <w:rFonts w:ascii="Arial" w:hAnsi="Arial" w:cs="Arial"/>
                <w:sz w:val="24"/>
                <w:szCs w:val="24"/>
              </w:rPr>
            </w:pPr>
            <w:r w:rsidRPr="001347D6">
              <w:rPr>
                <w:rFonts w:ascii="Arial" w:hAnsi="Arial" w:cs="Arial"/>
                <w:color w:val="000000"/>
                <w:sz w:val="24"/>
                <w:szCs w:val="24"/>
              </w:rPr>
              <w:t xml:space="preserve">Статья 179 Бюджетного кодекса Российской Федерации; постановление Администрации </w:t>
            </w:r>
            <w:proofErr w:type="spellStart"/>
            <w:r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от 1</w:t>
            </w:r>
            <w:r w:rsidR="00984AD4" w:rsidRPr="001347D6">
              <w:rPr>
                <w:rFonts w:ascii="Arial" w:hAnsi="Arial" w:cs="Arial"/>
                <w:color w:val="000000"/>
                <w:sz w:val="24"/>
                <w:szCs w:val="24"/>
              </w:rPr>
              <w:t>4</w:t>
            </w:r>
            <w:r w:rsidRPr="001347D6">
              <w:rPr>
                <w:rFonts w:ascii="Arial" w:hAnsi="Arial" w:cs="Arial"/>
                <w:color w:val="000000"/>
                <w:sz w:val="24"/>
                <w:szCs w:val="24"/>
              </w:rPr>
              <w:t xml:space="preserve">.08.2013 № 44 «Об утверждении Порядка принятия решений о разработке муниципальных программ </w:t>
            </w:r>
            <w:proofErr w:type="spellStart"/>
            <w:r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их формировании и реализации»</w:t>
            </w:r>
          </w:p>
        </w:tc>
      </w:tr>
      <w:tr w:rsidR="00A37397" w:rsidRPr="001347D6" w:rsidTr="00A37397">
        <w:trPr>
          <w:trHeight w:val="693"/>
        </w:trPr>
        <w:tc>
          <w:tcPr>
            <w:tcW w:w="2448" w:type="dxa"/>
          </w:tcPr>
          <w:p w:rsidR="00A37397" w:rsidRPr="001347D6" w:rsidRDefault="00A37397" w:rsidP="00A37397">
            <w:pPr>
              <w:spacing w:after="0"/>
              <w:jc w:val="center"/>
              <w:rPr>
                <w:rFonts w:ascii="Arial" w:hAnsi="Arial" w:cs="Arial"/>
                <w:sz w:val="24"/>
                <w:szCs w:val="24"/>
              </w:rPr>
            </w:pPr>
            <w:r w:rsidRPr="001347D6">
              <w:rPr>
                <w:rFonts w:ascii="Arial" w:hAnsi="Arial" w:cs="Arial"/>
                <w:sz w:val="24"/>
                <w:szCs w:val="24"/>
              </w:rPr>
              <w:t xml:space="preserve">Разработчик программы </w:t>
            </w:r>
          </w:p>
        </w:tc>
        <w:tc>
          <w:tcPr>
            <w:tcW w:w="7380"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w:t>
            </w:r>
          </w:p>
        </w:tc>
      </w:tr>
      <w:tr w:rsidR="00A37397" w:rsidRPr="001347D6" w:rsidTr="00A37397">
        <w:tc>
          <w:tcPr>
            <w:tcW w:w="2448" w:type="dxa"/>
          </w:tcPr>
          <w:p w:rsidR="00A37397" w:rsidRPr="001347D6" w:rsidRDefault="00A37397" w:rsidP="00A37397">
            <w:pPr>
              <w:spacing w:after="0"/>
              <w:jc w:val="center"/>
              <w:rPr>
                <w:rFonts w:ascii="Arial" w:hAnsi="Arial" w:cs="Arial"/>
                <w:sz w:val="24"/>
                <w:szCs w:val="24"/>
              </w:rPr>
            </w:pPr>
            <w:r w:rsidRPr="001347D6">
              <w:rPr>
                <w:rFonts w:ascii="Arial" w:hAnsi="Arial" w:cs="Arial"/>
                <w:sz w:val="24"/>
                <w:szCs w:val="24"/>
              </w:rPr>
              <w:t>Ответственный исполнитель Программы</w:t>
            </w:r>
          </w:p>
        </w:tc>
        <w:tc>
          <w:tcPr>
            <w:tcW w:w="7380"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w:t>
            </w:r>
          </w:p>
        </w:tc>
      </w:tr>
      <w:tr w:rsidR="00A37397" w:rsidRPr="001347D6" w:rsidTr="00A37397">
        <w:tc>
          <w:tcPr>
            <w:tcW w:w="2448" w:type="dxa"/>
          </w:tcPr>
          <w:p w:rsidR="00A37397" w:rsidRPr="001347D6" w:rsidRDefault="00A37397" w:rsidP="00A37397">
            <w:pPr>
              <w:spacing w:after="0"/>
              <w:jc w:val="center"/>
              <w:rPr>
                <w:rFonts w:ascii="Arial" w:hAnsi="Arial" w:cs="Arial"/>
                <w:sz w:val="24"/>
                <w:szCs w:val="24"/>
              </w:rPr>
            </w:pPr>
            <w:r w:rsidRPr="001347D6">
              <w:rPr>
                <w:rFonts w:ascii="Arial" w:hAnsi="Arial" w:cs="Arial"/>
                <w:sz w:val="24"/>
                <w:szCs w:val="24"/>
              </w:rPr>
              <w:t>Подпрограммы Программы</w:t>
            </w:r>
          </w:p>
        </w:tc>
        <w:tc>
          <w:tcPr>
            <w:tcW w:w="7380"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u w:val="single"/>
              </w:rPr>
              <w:t>Подпрограмма 1</w:t>
            </w:r>
            <w:r w:rsidRPr="001347D6">
              <w:rPr>
                <w:rFonts w:ascii="Arial" w:hAnsi="Arial" w:cs="Arial"/>
                <w:sz w:val="24"/>
                <w:szCs w:val="24"/>
              </w:rPr>
              <w:t xml:space="preserve"> «Содействие занятости населения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spacing w:after="0"/>
              <w:rPr>
                <w:rFonts w:ascii="Arial" w:hAnsi="Arial" w:cs="Arial"/>
                <w:sz w:val="24"/>
                <w:szCs w:val="24"/>
              </w:rPr>
            </w:pPr>
            <w:r w:rsidRPr="001347D6">
              <w:rPr>
                <w:rFonts w:ascii="Arial" w:hAnsi="Arial" w:cs="Arial"/>
                <w:sz w:val="24"/>
                <w:szCs w:val="24"/>
                <w:u w:val="single"/>
              </w:rPr>
              <w:t>Подпрограмма 2</w:t>
            </w:r>
            <w:r w:rsidRPr="001347D6">
              <w:rPr>
                <w:rFonts w:ascii="Arial" w:hAnsi="Arial" w:cs="Arial"/>
                <w:sz w:val="24"/>
                <w:szCs w:val="24"/>
              </w:rPr>
              <w:t xml:space="preserve">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Цели Программы</w:t>
            </w:r>
          </w:p>
        </w:tc>
        <w:tc>
          <w:tcPr>
            <w:tcW w:w="7380" w:type="dxa"/>
          </w:tcPr>
          <w:p w:rsidR="00A37397" w:rsidRPr="001347D6" w:rsidRDefault="00A37397" w:rsidP="00A37397">
            <w:pPr>
              <w:pStyle w:val="ConsPlusNonformat"/>
              <w:spacing w:line="276" w:lineRule="auto"/>
              <w:rPr>
                <w:rFonts w:ascii="Arial" w:hAnsi="Arial" w:cs="Arial"/>
                <w:sz w:val="24"/>
                <w:szCs w:val="24"/>
              </w:rPr>
            </w:pPr>
            <w:r w:rsidRPr="001347D6">
              <w:rPr>
                <w:rFonts w:ascii="Arial" w:hAnsi="Arial" w:cs="Arial"/>
                <w:sz w:val="24"/>
                <w:szCs w:val="24"/>
              </w:rPr>
              <w:t>Создание безопасных и благоприятных условий проживания граждан, повышения уровня благоустройства жилищного фонда.</w:t>
            </w:r>
          </w:p>
          <w:p w:rsidR="00A37397" w:rsidRPr="001347D6" w:rsidRDefault="00A37397" w:rsidP="00A37397">
            <w:pPr>
              <w:pStyle w:val="ConsPlusNonformat"/>
              <w:spacing w:line="276" w:lineRule="auto"/>
              <w:rPr>
                <w:rFonts w:ascii="Arial" w:hAnsi="Arial" w:cs="Arial"/>
                <w:sz w:val="24"/>
                <w:szCs w:val="24"/>
              </w:rPr>
            </w:pP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pStyle w:val="ConsPlusNonformat"/>
              <w:spacing w:line="276" w:lineRule="auto"/>
              <w:rPr>
                <w:rFonts w:ascii="Arial" w:hAnsi="Arial" w:cs="Arial"/>
                <w:sz w:val="24"/>
                <w:szCs w:val="24"/>
              </w:rPr>
            </w:pPr>
            <w:r w:rsidRPr="001347D6">
              <w:rPr>
                <w:rFonts w:ascii="Arial" w:hAnsi="Arial" w:cs="Arial"/>
                <w:color w:val="000000"/>
                <w:sz w:val="24"/>
                <w:szCs w:val="24"/>
              </w:rPr>
              <w:t>Совершенствование системы комплексного благоустройства муниципального образования, п</w:t>
            </w:r>
            <w:r w:rsidRPr="001347D6">
              <w:rPr>
                <w:rFonts w:ascii="Arial" w:hAnsi="Arial" w:cs="Arial"/>
                <w:sz w:val="24"/>
                <w:szCs w:val="24"/>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w:t>
            </w: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lastRenderedPageBreak/>
              <w:t>Задачи Программы</w:t>
            </w:r>
          </w:p>
        </w:tc>
        <w:tc>
          <w:tcPr>
            <w:tcW w:w="7380" w:type="dxa"/>
          </w:tcPr>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 xml:space="preserve"> Обеспечение сохранности жилищного фонда;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Увеличение срока его эксплуатации - улучшение технического состояния жилищного фонда;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Проведение активной агитационно-разъяснительной работы населением.</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Привлечение  к труду старшеклассников, в свободное от учебы время, для работ по благоустройству поселка;</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sz w:val="24"/>
                <w:szCs w:val="24"/>
              </w:rPr>
              <w:t xml:space="preserve">Развитие партнерства между службой занятости и муниципальным органом местного самоуправления; </w:t>
            </w:r>
            <w:r w:rsidRPr="001347D6">
              <w:rPr>
                <w:rFonts w:ascii="Arial" w:hAnsi="Arial" w:cs="Arial"/>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Привлечение жителей к участию в решении проблем благоустройства.</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Целевые показатели и показатели результативности Программы</w:t>
            </w:r>
          </w:p>
        </w:tc>
        <w:tc>
          <w:tcPr>
            <w:tcW w:w="7380" w:type="dxa"/>
          </w:tcPr>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Количество семей улучшивших жилищные условия.</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Увеличение количества старшеклассников для работ по благоустройству поселка в свободное от учебы время.</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 xml:space="preserve">Установка приборов учета электрической энергии, замена старых светильников </w:t>
            </w:r>
            <w:proofErr w:type="gramStart"/>
            <w:r w:rsidRPr="001347D6">
              <w:rPr>
                <w:rFonts w:ascii="Arial" w:hAnsi="Arial" w:cs="Arial"/>
                <w:color w:val="000000"/>
                <w:sz w:val="24"/>
                <w:szCs w:val="24"/>
              </w:rPr>
              <w:t>на</w:t>
            </w:r>
            <w:proofErr w:type="gramEnd"/>
            <w:r w:rsidRPr="001347D6">
              <w:rPr>
                <w:rFonts w:ascii="Arial" w:hAnsi="Arial" w:cs="Arial"/>
                <w:color w:val="000000"/>
                <w:sz w:val="24"/>
                <w:szCs w:val="24"/>
              </w:rPr>
              <w:t xml:space="preserve"> новые энергосберегающие.</w:t>
            </w:r>
          </w:p>
          <w:p w:rsidR="00A37397" w:rsidRPr="001347D6" w:rsidRDefault="00A37397" w:rsidP="00A37397">
            <w:pPr>
              <w:spacing w:after="0"/>
              <w:jc w:val="both"/>
              <w:rPr>
                <w:rFonts w:ascii="Arial" w:hAnsi="Arial" w:cs="Arial"/>
                <w:color w:val="000000"/>
                <w:sz w:val="24"/>
                <w:szCs w:val="24"/>
              </w:rPr>
            </w:pPr>
            <w:r w:rsidRPr="001347D6">
              <w:rPr>
                <w:rFonts w:ascii="Arial" w:hAnsi="Arial" w:cs="Arial"/>
                <w:color w:val="000000"/>
                <w:sz w:val="24"/>
                <w:szCs w:val="24"/>
              </w:rPr>
              <w:t>Уменьшение объема потребления   электрической энергии.</w:t>
            </w:r>
          </w:p>
          <w:p w:rsidR="00A37397" w:rsidRPr="001347D6" w:rsidRDefault="00A37397" w:rsidP="00A37397">
            <w:pPr>
              <w:spacing w:after="0"/>
              <w:jc w:val="both"/>
              <w:rPr>
                <w:rFonts w:ascii="Arial" w:hAnsi="Arial" w:cs="Arial"/>
                <w:iCs/>
                <w:sz w:val="24"/>
                <w:szCs w:val="24"/>
              </w:rPr>
            </w:pPr>
            <w:r w:rsidRPr="001347D6">
              <w:rPr>
                <w:rFonts w:ascii="Arial" w:hAnsi="Arial" w:cs="Arial"/>
                <w:iCs/>
                <w:sz w:val="24"/>
                <w:szCs w:val="24"/>
              </w:rPr>
              <w:t xml:space="preserve">Строительство игровых площадок, хоккейных коробок. </w:t>
            </w:r>
          </w:p>
          <w:p w:rsidR="00A37397" w:rsidRPr="001347D6" w:rsidRDefault="00A37397" w:rsidP="00A37397">
            <w:pPr>
              <w:spacing w:after="0"/>
              <w:jc w:val="both"/>
              <w:rPr>
                <w:rFonts w:ascii="Arial" w:hAnsi="Arial" w:cs="Arial"/>
                <w:sz w:val="24"/>
                <w:szCs w:val="24"/>
              </w:rPr>
            </w:pPr>
            <w:r w:rsidRPr="001347D6">
              <w:rPr>
                <w:rFonts w:ascii="Arial" w:hAnsi="Arial" w:cs="Arial"/>
                <w:sz w:val="24"/>
                <w:szCs w:val="24"/>
              </w:rPr>
              <w:t>Сокращение несанкционированных свалок бытового мусора.</w:t>
            </w:r>
          </w:p>
          <w:p w:rsidR="00A37397" w:rsidRPr="001347D6" w:rsidRDefault="00A37397" w:rsidP="00A37397">
            <w:pPr>
              <w:spacing w:after="0"/>
              <w:jc w:val="both"/>
              <w:rPr>
                <w:rFonts w:ascii="Arial" w:hAnsi="Arial" w:cs="Arial"/>
                <w:sz w:val="24"/>
                <w:szCs w:val="24"/>
              </w:rPr>
            </w:pPr>
          </w:p>
        </w:tc>
      </w:tr>
      <w:tr w:rsidR="00A37397" w:rsidRPr="001347D6" w:rsidTr="00A37397">
        <w:tc>
          <w:tcPr>
            <w:tcW w:w="2448" w:type="dxa"/>
          </w:tcPr>
          <w:p w:rsidR="00A37397" w:rsidRPr="001347D6" w:rsidRDefault="00A37397" w:rsidP="00A37397">
            <w:pPr>
              <w:spacing w:after="0"/>
              <w:rPr>
                <w:rFonts w:ascii="Arial" w:hAnsi="Arial" w:cs="Arial"/>
                <w:sz w:val="24"/>
                <w:szCs w:val="24"/>
              </w:rPr>
            </w:pPr>
            <w:r w:rsidRPr="001347D6">
              <w:rPr>
                <w:rFonts w:ascii="Arial" w:hAnsi="Arial" w:cs="Arial"/>
                <w:sz w:val="24"/>
                <w:szCs w:val="24"/>
              </w:rPr>
              <w:t>Сроки реализации Программы</w:t>
            </w:r>
          </w:p>
        </w:tc>
        <w:tc>
          <w:tcPr>
            <w:tcW w:w="7380" w:type="dxa"/>
          </w:tcPr>
          <w:p w:rsidR="00A37397" w:rsidRPr="001347D6" w:rsidRDefault="00A37397" w:rsidP="00CA3B6D">
            <w:pPr>
              <w:spacing w:after="0"/>
              <w:jc w:val="both"/>
              <w:rPr>
                <w:rFonts w:ascii="Arial" w:hAnsi="Arial" w:cs="Arial"/>
                <w:sz w:val="24"/>
                <w:szCs w:val="24"/>
              </w:rPr>
            </w:pPr>
            <w:r w:rsidRPr="001347D6">
              <w:rPr>
                <w:rFonts w:ascii="Arial" w:hAnsi="Arial" w:cs="Arial"/>
                <w:sz w:val="24"/>
                <w:szCs w:val="24"/>
              </w:rPr>
              <w:t>2023 – 202</w:t>
            </w:r>
            <w:r w:rsidR="00CA3B6D">
              <w:rPr>
                <w:rFonts w:ascii="Arial" w:hAnsi="Arial" w:cs="Arial"/>
                <w:sz w:val="24"/>
                <w:szCs w:val="24"/>
              </w:rPr>
              <w:t>7</w:t>
            </w:r>
            <w:r w:rsidRPr="001347D6">
              <w:rPr>
                <w:rFonts w:ascii="Arial" w:hAnsi="Arial" w:cs="Arial"/>
                <w:sz w:val="24"/>
                <w:szCs w:val="24"/>
              </w:rPr>
              <w:t xml:space="preserve"> годы</w:t>
            </w:r>
          </w:p>
        </w:tc>
      </w:tr>
      <w:tr w:rsidR="00A37397" w:rsidRPr="001347D6" w:rsidTr="00A37397">
        <w:tc>
          <w:tcPr>
            <w:tcW w:w="2448" w:type="dxa"/>
          </w:tcPr>
          <w:p w:rsidR="00A37397" w:rsidRPr="001347D6" w:rsidRDefault="00A37397" w:rsidP="00A37397">
            <w:pPr>
              <w:spacing w:after="0" w:line="228" w:lineRule="auto"/>
              <w:rPr>
                <w:rFonts w:ascii="Arial" w:hAnsi="Arial" w:cs="Arial"/>
                <w:sz w:val="24"/>
                <w:szCs w:val="24"/>
              </w:rPr>
            </w:pPr>
            <w:r w:rsidRPr="001347D6">
              <w:rPr>
                <w:rFonts w:ascii="Arial" w:hAnsi="Arial" w:cs="Arial"/>
                <w:sz w:val="24"/>
                <w:szCs w:val="24"/>
              </w:rPr>
              <w:t xml:space="preserve">Ресурсное обеспечение  </w:t>
            </w:r>
          </w:p>
          <w:p w:rsidR="00A37397" w:rsidRPr="001347D6" w:rsidRDefault="00A37397" w:rsidP="00A37397">
            <w:pPr>
              <w:spacing w:after="0" w:line="228" w:lineRule="auto"/>
              <w:rPr>
                <w:rFonts w:ascii="Arial" w:hAnsi="Arial" w:cs="Arial"/>
                <w:sz w:val="24"/>
                <w:szCs w:val="24"/>
              </w:rPr>
            </w:pPr>
            <w:r w:rsidRPr="001347D6">
              <w:rPr>
                <w:rFonts w:ascii="Arial" w:hAnsi="Arial" w:cs="Arial"/>
                <w:sz w:val="24"/>
                <w:szCs w:val="24"/>
              </w:rPr>
              <w:t>Программы</w:t>
            </w:r>
          </w:p>
        </w:tc>
        <w:tc>
          <w:tcPr>
            <w:tcW w:w="7380" w:type="dxa"/>
          </w:tcPr>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 xml:space="preserve">Объем бюджетных ассигнований на реализацию Программы составляет всего </w:t>
            </w:r>
            <w:r w:rsidR="00DD3870">
              <w:rPr>
                <w:rFonts w:ascii="Arial" w:hAnsi="Arial" w:cs="Arial"/>
                <w:sz w:val="24"/>
                <w:szCs w:val="24"/>
              </w:rPr>
              <w:t>5978,0</w:t>
            </w:r>
            <w:r w:rsidRPr="001347D6">
              <w:rPr>
                <w:rFonts w:ascii="Arial" w:hAnsi="Arial" w:cs="Arial"/>
                <w:sz w:val="24"/>
                <w:szCs w:val="24"/>
              </w:rPr>
              <w:t xml:space="preserve"> тыс. руб. в том числе:</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на 2023 –   1583,5 тыс. руб.</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на 2024 -    1137,6 тыс. руб.</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 xml:space="preserve">на 2025 -    </w:t>
            </w:r>
            <w:r w:rsidR="00DD3870">
              <w:rPr>
                <w:rFonts w:ascii="Arial" w:hAnsi="Arial" w:cs="Arial"/>
                <w:sz w:val="24"/>
                <w:szCs w:val="24"/>
              </w:rPr>
              <w:t xml:space="preserve">1483,2 </w:t>
            </w:r>
            <w:r w:rsidRPr="001347D6">
              <w:rPr>
                <w:rFonts w:ascii="Arial" w:hAnsi="Arial" w:cs="Arial"/>
                <w:sz w:val="24"/>
                <w:szCs w:val="24"/>
              </w:rPr>
              <w:t>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A37397" w:rsidRDefault="00A37397" w:rsidP="00A37397">
            <w:pPr>
              <w:spacing w:after="0" w:line="228" w:lineRule="auto"/>
              <w:jc w:val="both"/>
              <w:rPr>
                <w:rFonts w:ascii="Arial" w:hAnsi="Arial" w:cs="Arial"/>
                <w:sz w:val="24"/>
                <w:szCs w:val="24"/>
              </w:rPr>
            </w:pPr>
            <w:r w:rsidRPr="001347D6">
              <w:rPr>
                <w:rFonts w:ascii="Arial" w:hAnsi="Arial" w:cs="Arial"/>
                <w:sz w:val="24"/>
                <w:szCs w:val="24"/>
              </w:rPr>
              <w:t xml:space="preserve">на 2026 –   </w:t>
            </w:r>
            <w:r w:rsidR="00DD3870">
              <w:rPr>
                <w:rFonts w:ascii="Arial" w:hAnsi="Arial" w:cs="Arial"/>
                <w:sz w:val="24"/>
                <w:szCs w:val="24"/>
              </w:rPr>
              <w:t>993,7</w:t>
            </w:r>
            <w:r w:rsidRPr="001347D6">
              <w:rPr>
                <w:rFonts w:ascii="Arial" w:hAnsi="Arial" w:cs="Arial"/>
                <w:sz w:val="24"/>
                <w:szCs w:val="24"/>
              </w:rPr>
              <w:t xml:space="preserve">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DD3870" w:rsidRPr="001347D6" w:rsidRDefault="00DD3870" w:rsidP="00A37397">
            <w:pPr>
              <w:spacing w:after="0" w:line="228" w:lineRule="auto"/>
              <w:jc w:val="both"/>
              <w:rPr>
                <w:rFonts w:ascii="Arial" w:hAnsi="Arial" w:cs="Arial"/>
                <w:sz w:val="24"/>
                <w:szCs w:val="24"/>
              </w:rPr>
            </w:pPr>
            <w:r>
              <w:rPr>
                <w:rFonts w:ascii="Arial" w:hAnsi="Arial" w:cs="Arial"/>
                <w:sz w:val="24"/>
                <w:szCs w:val="24"/>
              </w:rPr>
              <w:t>на 2027 -    780,0 тыс</w:t>
            </w:r>
            <w:proofErr w:type="gramStart"/>
            <w:r>
              <w:rPr>
                <w:rFonts w:ascii="Arial" w:hAnsi="Arial" w:cs="Arial"/>
                <w:sz w:val="24"/>
                <w:szCs w:val="24"/>
              </w:rPr>
              <w:t>.р</w:t>
            </w:r>
            <w:proofErr w:type="gramEnd"/>
            <w:r>
              <w:rPr>
                <w:rFonts w:ascii="Arial" w:hAnsi="Arial" w:cs="Arial"/>
                <w:sz w:val="24"/>
                <w:szCs w:val="24"/>
              </w:rPr>
              <w:t>уб.</w:t>
            </w:r>
          </w:p>
          <w:p w:rsidR="00A37397" w:rsidRPr="001347D6" w:rsidRDefault="00A37397" w:rsidP="00A37397">
            <w:pPr>
              <w:spacing w:after="0" w:line="228" w:lineRule="auto"/>
              <w:jc w:val="both"/>
              <w:rPr>
                <w:rFonts w:ascii="Arial" w:hAnsi="Arial" w:cs="Arial"/>
                <w:sz w:val="24"/>
                <w:szCs w:val="24"/>
              </w:rPr>
            </w:pPr>
            <w:r w:rsidRPr="001347D6">
              <w:rPr>
                <w:rFonts w:ascii="Arial" w:hAnsi="Arial" w:cs="Arial"/>
                <w:sz w:val="24"/>
                <w:szCs w:val="24"/>
              </w:rPr>
              <w:t xml:space="preserve">Бюджетные ассигнования, предусмотренные в плановом периоде, могут быть уточнены при формировании проекта бюджета поселения </w:t>
            </w:r>
          </w:p>
        </w:tc>
      </w:tr>
    </w:tbl>
    <w:p w:rsidR="00D73B3C" w:rsidRPr="001347D6" w:rsidRDefault="00D73B3C" w:rsidP="00A37397">
      <w:pPr>
        <w:autoSpaceDE w:val="0"/>
        <w:autoSpaceDN w:val="0"/>
        <w:adjustRightInd w:val="0"/>
        <w:spacing w:after="0" w:line="240" w:lineRule="auto"/>
        <w:jc w:val="center"/>
        <w:rPr>
          <w:rFonts w:ascii="Arial" w:hAnsi="Arial" w:cs="Arial"/>
          <w:b/>
          <w:sz w:val="24"/>
          <w:szCs w:val="24"/>
        </w:rPr>
      </w:pPr>
    </w:p>
    <w:p w:rsidR="00E33BF7" w:rsidRDefault="00E33BF7" w:rsidP="004D0564">
      <w:pPr>
        <w:autoSpaceDE w:val="0"/>
        <w:autoSpaceDN w:val="0"/>
        <w:adjustRightInd w:val="0"/>
        <w:spacing w:after="0" w:line="240" w:lineRule="auto"/>
        <w:jc w:val="center"/>
        <w:rPr>
          <w:rFonts w:ascii="Arial" w:hAnsi="Arial" w:cs="Arial"/>
          <w:b/>
          <w:sz w:val="24"/>
          <w:szCs w:val="24"/>
        </w:rPr>
      </w:pPr>
    </w:p>
    <w:p w:rsidR="00E33BF7" w:rsidRDefault="00E33BF7" w:rsidP="004D0564">
      <w:pPr>
        <w:autoSpaceDE w:val="0"/>
        <w:autoSpaceDN w:val="0"/>
        <w:adjustRightInd w:val="0"/>
        <w:spacing w:after="0" w:line="240" w:lineRule="auto"/>
        <w:jc w:val="center"/>
        <w:rPr>
          <w:rFonts w:ascii="Arial" w:hAnsi="Arial" w:cs="Arial"/>
          <w:b/>
          <w:sz w:val="24"/>
          <w:szCs w:val="24"/>
        </w:rPr>
      </w:pPr>
    </w:p>
    <w:p w:rsidR="00E33BF7" w:rsidRDefault="00E33BF7" w:rsidP="004D0564">
      <w:pPr>
        <w:autoSpaceDE w:val="0"/>
        <w:autoSpaceDN w:val="0"/>
        <w:adjustRightInd w:val="0"/>
        <w:spacing w:after="0" w:line="240" w:lineRule="auto"/>
        <w:jc w:val="center"/>
        <w:rPr>
          <w:rFonts w:ascii="Arial" w:hAnsi="Arial" w:cs="Arial"/>
          <w:b/>
          <w:sz w:val="24"/>
          <w:szCs w:val="24"/>
        </w:rPr>
      </w:pPr>
    </w:p>
    <w:p w:rsidR="004D0564" w:rsidRPr="001347D6" w:rsidRDefault="004D0564" w:rsidP="004D0564">
      <w:pPr>
        <w:autoSpaceDE w:val="0"/>
        <w:autoSpaceDN w:val="0"/>
        <w:adjustRightInd w:val="0"/>
        <w:spacing w:after="0" w:line="240" w:lineRule="auto"/>
        <w:jc w:val="center"/>
        <w:rPr>
          <w:rFonts w:ascii="Arial" w:hAnsi="Arial" w:cs="Arial"/>
          <w:b/>
          <w:sz w:val="24"/>
          <w:szCs w:val="24"/>
        </w:rPr>
      </w:pPr>
      <w:r w:rsidRPr="001347D6">
        <w:rPr>
          <w:rFonts w:ascii="Arial" w:hAnsi="Arial" w:cs="Arial"/>
          <w:b/>
          <w:sz w:val="24"/>
          <w:szCs w:val="24"/>
        </w:rPr>
        <w:lastRenderedPageBreak/>
        <w:t>2. Характеристика текущего состояния соответствующей сферы социально-экономического развития</w:t>
      </w:r>
    </w:p>
    <w:p w:rsidR="004D0564" w:rsidRPr="001347D6" w:rsidRDefault="004D0564" w:rsidP="004D0564">
      <w:pPr>
        <w:autoSpaceDE w:val="0"/>
        <w:autoSpaceDN w:val="0"/>
        <w:adjustRightInd w:val="0"/>
        <w:spacing w:after="0" w:line="240" w:lineRule="auto"/>
        <w:jc w:val="center"/>
        <w:rPr>
          <w:rFonts w:ascii="Arial" w:hAnsi="Arial" w:cs="Arial"/>
          <w:sz w:val="24"/>
          <w:szCs w:val="24"/>
        </w:rPr>
      </w:pP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Природно-климатические условия </w:t>
      </w:r>
      <w:proofErr w:type="spellStart"/>
      <w:r w:rsidR="00A3739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В настоящее время население поселения составляет </w:t>
      </w:r>
      <w:r w:rsidR="00A37397" w:rsidRPr="001347D6">
        <w:rPr>
          <w:rFonts w:ascii="Arial" w:hAnsi="Arial" w:cs="Arial"/>
          <w:sz w:val="24"/>
          <w:szCs w:val="24"/>
        </w:rPr>
        <w:t>16</w:t>
      </w:r>
      <w:r w:rsidR="000D1A95">
        <w:rPr>
          <w:rFonts w:ascii="Arial" w:hAnsi="Arial" w:cs="Arial"/>
          <w:sz w:val="24"/>
          <w:szCs w:val="24"/>
        </w:rPr>
        <w:t>03</w:t>
      </w:r>
      <w:r w:rsidRPr="001347D6">
        <w:rPr>
          <w:rFonts w:ascii="Arial" w:hAnsi="Arial" w:cs="Arial"/>
          <w:sz w:val="24"/>
          <w:szCs w:val="24"/>
        </w:rPr>
        <w:t xml:space="preserve"> чел.</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В то же время в вопросах благоустройства территории </w:t>
      </w:r>
      <w:proofErr w:type="spellStart"/>
      <w:r w:rsidR="00A3739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имеется ряд проблем.</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w:t>
      </w:r>
      <w:proofErr w:type="gramStart"/>
      <w:r w:rsidRPr="001347D6">
        <w:rPr>
          <w:rFonts w:ascii="Arial" w:hAnsi="Arial" w:cs="Arial"/>
          <w:sz w:val="24"/>
          <w:szCs w:val="24"/>
        </w:rPr>
        <w:t xml:space="preserve">Недостаточно занимаются благоустройством и содержанием  дворовых территорий, расположенные на территории  </w:t>
      </w:r>
      <w:proofErr w:type="spellStart"/>
      <w:r w:rsidR="008C4D76" w:rsidRPr="001347D6">
        <w:rPr>
          <w:rFonts w:ascii="Arial" w:hAnsi="Arial" w:cs="Arial"/>
          <w:sz w:val="24"/>
          <w:szCs w:val="24"/>
        </w:rPr>
        <w:t>М</w:t>
      </w:r>
      <w:r w:rsidR="00A37397" w:rsidRPr="001347D6">
        <w:rPr>
          <w:rFonts w:ascii="Arial" w:hAnsi="Arial" w:cs="Arial"/>
          <w:sz w:val="24"/>
          <w:szCs w:val="24"/>
        </w:rPr>
        <w:t>ежовского</w:t>
      </w:r>
      <w:proofErr w:type="spellEnd"/>
      <w:r w:rsidRPr="001347D6">
        <w:rPr>
          <w:rFonts w:ascii="Arial" w:hAnsi="Arial" w:cs="Arial"/>
          <w:sz w:val="24"/>
          <w:szCs w:val="24"/>
        </w:rPr>
        <w:t xml:space="preserve"> сельсовета. </w:t>
      </w:r>
      <w:proofErr w:type="gramEnd"/>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граждан поселения.</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230DB" w:rsidRPr="001347D6" w:rsidRDefault="009230DB" w:rsidP="004D0564">
      <w:pPr>
        <w:spacing w:after="0" w:line="240" w:lineRule="auto"/>
        <w:ind w:firstLine="567"/>
        <w:jc w:val="both"/>
        <w:rPr>
          <w:rFonts w:ascii="Arial" w:hAnsi="Arial" w:cs="Arial"/>
          <w:sz w:val="24"/>
          <w:szCs w:val="24"/>
        </w:rPr>
      </w:pPr>
    </w:p>
    <w:p w:rsidR="004D0564" w:rsidRPr="001347D6" w:rsidRDefault="004D0564" w:rsidP="004D0564">
      <w:pPr>
        <w:spacing w:after="0" w:line="240" w:lineRule="auto"/>
        <w:ind w:firstLine="567"/>
        <w:jc w:val="both"/>
        <w:rPr>
          <w:rFonts w:ascii="Arial" w:hAnsi="Arial" w:cs="Arial"/>
          <w:b/>
          <w:sz w:val="24"/>
          <w:szCs w:val="24"/>
        </w:rPr>
      </w:pPr>
      <w:r w:rsidRPr="001347D6">
        <w:rPr>
          <w:rFonts w:ascii="Arial" w:hAnsi="Arial" w:cs="Arial"/>
          <w:b/>
          <w:sz w:val="24"/>
          <w:szCs w:val="24"/>
        </w:rPr>
        <w:t>3. Приоритеты и цели социально-экономического развития, описание основных целей и задач муниципальной программы, прогноз развития.</w:t>
      </w:r>
    </w:p>
    <w:p w:rsidR="004D0564" w:rsidRPr="001347D6" w:rsidRDefault="004D0564" w:rsidP="004D0564">
      <w:pPr>
        <w:spacing w:after="0" w:line="240" w:lineRule="auto"/>
        <w:ind w:firstLine="567"/>
        <w:jc w:val="both"/>
        <w:rPr>
          <w:rFonts w:ascii="Arial" w:hAnsi="Arial" w:cs="Arial"/>
          <w:b/>
          <w:sz w:val="24"/>
          <w:szCs w:val="24"/>
        </w:rPr>
      </w:pPr>
    </w:p>
    <w:p w:rsidR="004D0564" w:rsidRPr="001347D6" w:rsidRDefault="004D0564" w:rsidP="004D0564">
      <w:pPr>
        <w:spacing w:after="0" w:line="240" w:lineRule="auto"/>
        <w:jc w:val="center"/>
        <w:rPr>
          <w:rFonts w:ascii="Arial" w:hAnsi="Arial" w:cs="Arial"/>
          <w:sz w:val="24"/>
          <w:szCs w:val="24"/>
        </w:rPr>
      </w:pPr>
      <w:r w:rsidRPr="001347D6">
        <w:rPr>
          <w:rFonts w:ascii="Arial" w:hAnsi="Arial" w:cs="Arial"/>
          <w:sz w:val="24"/>
          <w:szCs w:val="24"/>
        </w:rPr>
        <w:t xml:space="preserve">3.1. Приоритеты государственной политики в сфере реализации Программы </w:t>
      </w:r>
    </w:p>
    <w:p w:rsidR="004D0564" w:rsidRPr="001347D6" w:rsidRDefault="004D0564" w:rsidP="004D0564">
      <w:pPr>
        <w:shd w:val="clear" w:color="auto" w:fill="FFFFFF"/>
        <w:spacing w:after="0" w:line="240" w:lineRule="auto"/>
        <w:ind w:firstLine="567"/>
        <w:jc w:val="both"/>
        <w:rPr>
          <w:rFonts w:ascii="Arial" w:hAnsi="Arial" w:cs="Arial"/>
          <w:sz w:val="24"/>
          <w:szCs w:val="24"/>
        </w:rPr>
      </w:pPr>
      <w:r w:rsidRPr="001347D6">
        <w:rPr>
          <w:rFonts w:ascii="Arial" w:hAnsi="Arial" w:cs="Arial"/>
          <w:sz w:val="24"/>
          <w:szCs w:val="24"/>
        </w:rPr>
        <w:t xml:space="preserve">Приоритетом жилищной политики является обеспечение комфортных условий проживания, улучшение состояния общего имущества в домах и доступности жилищных услуг для населения. </w:t>
      </w:r>
    </w:p>
    <w:p w:rsidR="008E2B7C" w:rsidRPr="001347D6" w:rsidRDefault="004D0564" w:rsidP="008E2B7C">
      <w:pPr>
        <w:shd w:val="clear" w:color="auto" w:fill="FFFFFF"/>
        <w:spacing w:after="0" w:line="240" w:lineRule="auto"/>
        <w:ind w:firstLine="567"/>
        <w:jc w:val="both"/>
        <w:rPr>
          <w:rFonts w:ascii="Arial" w:hAnsi="Arial" w:cs="Arial"/>
          <w:sz w:val="24"/>
          <w:szCs w:val="24"/>
        </w:rPr>
      </w:pPr>
      <w:r w:rsidRPr="001347D6">
        <w:rPr>
          <w:rFonts w:ascii="Arial" w:hAnsi="Arial" w:cs="Arial"/>
          <w:color w:val="000000"/>
          <w:sz w:val="24"/>
          <w:szCs w:val="24"/>
          <w:shd w:val="clear" w:color="auto" w:fill="FFFFFF"/>
        </w:rPr>
        <w:t xml:space="preserve">Концепция стратегии социально-экономического развития </w:t>
      </w:r>
      <w:proofErr w:type="spellStart"/>
      <w:r w:rsidR="008C4D76"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r w:rsidRPr="001347D6">
        <w:rPr>
          <w:rFonts w:ascii="Arial" w:hAnsi="Arial" w:cs="Arial"/>
          <w:color w:val="000000"/>
          <w:sz w:val="24"/>
          <w:szCs w:val="24"/>
          <w:shd w:val="clear" w:color="auto" w:fill="FFFFFF"/>
        </w:rPr>
        <w:t xml:space="preserve"> определяет благоустройство территории муниципального образования как важнейшую составную часть потенциала поселения, а ее развитие</w:t>
      </w:r>
      <w:r w:rsidR="008E2B7C" w:rsidRPr="001347D6">
        <w:rPr>
          <w:rFonts w:ascii="Arial" w:hAnsi="Arial" w:cs="Arial"/>
          <w:color w:val="000000"/>
          <w:sz w:val="24"/>
          <w:szCs w:val="24"/>
          <w:shd w:val="clear" w:color="auto" w:fill="FFFFFF"/>
        </w:rPr>
        <w:t xml:space="preserve"> </w:t>
      </w:r>
      <w:r w:rsidRPr="001347D6">
        <w:rPr>
          <w:rFonts w:ascii="Arial" w:hAnsi="Arial" w:cs="Arial"/>
          <w:color w:val="000000"/>
          <w:sz w:val="24"/>
          <w:szCs w:val="24"/>
          <w:shd w:val="clear" w:color="auto" w:fill="FFFFFF"/>
        </w:rPr>
        <w:t>– как одну из приоритетных задач органов местного самоуправления.</w:t>
      </w:r>
    </w:p>
    <w:p w:rsidR="008E2B7C" w:rsidRPr="001347D6" w:rsidRDefault="004D0564" w:rsidP="008E2B7C">
      <w:pPr>
        <w:shd w:val="clear" w:color="auto" w:fill="FFFFFF"/>
        <w:spacing w:after="0" w:line="240" w:lineRule="auto"/>
        <w:ind w:firstLine="567"/>
        <w:jc w:val="both"/>
        <w:rPr>
          <w:rFonts w:ascii="Arial" w:hAnsi="Arial" w:cs="Arial"/>
          <w:sz w:val="24"/>
          <w:szCs w:val="24"/>
        </w:rPr>
      </w:pPr>
      <w:r w:rsidRPr="001347D6">
        <w:rPr>
          <w:rFonts w:ascii="Arial" w:hAnsi="Arial" w:cs="Arial"/>
          <w:color w:val="000000"/>
          <w:sz w:val="24"/>
          <w:szCs w:val="24"/>
          <w:shd w:val="clear" w:color="auto" w:fill="FFFFFF"/>
        </w:rPr>
        <w:t>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w:t>
      </w:r>
    </w:p>
    <w:p w:rsidR="004D0564" w:rsidRPr="001347D6" w:rsidRDefault="004D0564" w:rsidP="008E2B7C">
      <w:pPr>
        <w:shd w:val="clear" w:color="auto" w:fill="FFFFFF"/>
        <w:spacing w:after="0" w:line="240" w:lineRule="auto"/>
        <w:ind w:firstLine="567"/>
        <w:jc w:val="both"/>
        <w:rPr>
          <w:rFonts w:ascii="Arial" w:hAnsi="Arial" w:cs="Arial"/>
          <w:sz w:val="24"/>
          <w:szCs w:val="24"/>
        </w:rPr>
      </w:pPr>
      <w:r w:rsidRPr="001347D6">
        <w:rPr>
          <w:rFonts w:ascii="Arial" w:hAnsi="Arial" w:cs="Arial"/>
          <w:color w:val="000000"/>
          <w:sz w:val="24"/>
          <w:szCs w:val="24"/>
          <w:shd w:val="clear" w:color="auto" w:fill="FFFFFF"/>
        </w:rPr>
        <w:t xml:space="preserve">Повышение уровня благоустройства территории стимулирует позитивные тенденции в социально-экономическом развитии </w:t>
      </w:r>
      <w:proofErr w:type="spellStart"/>
      <w:r w:rsidR="008C4D76"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r w:rsidRPr="001347D6">
        <w:rPr>
          <w:rFonts w:ascii="Arial" w:hAnsi="Arial" w:cs="Arial"/>
          <w:color w:val="000000"/>
          <w:sz w:val="24"/>
          <w:szCs w:val="24"/>
          <w:shd w:val="clear" w:color="auto" w:fill="FFFFFF"/>
        </w:rPr>
        <w:t xml:space="preserve"> и, как следствие, повышение качества жизни населения.</w:t>
      </w:r>
    </w:p>
    <w:p w:rsidR="004D0564" w:rsidRPr="001347D6" w:rsidRDefault="004D0564" w:rsidP="008E2B7C">
      <w:pPr>
        <w:spacing w:before="100" w:beforeAutospacing="1" w:after="100" w:afterAutospacing="1" w:line="240" w:lineRule="auto"/>
        <w:jc w:val="center"/>
        <w:rPr>
          <w:rFonts w:ascii="Arial" w:hAnsi="Arial" w:cs="Arial"/>
          <w:color w:val="000000"/>
          <w:sz w:val="24"/>
          <w:szCs w:val="24"/>
        </w:rPr>
      </w:pPr>
      <w:r w:rsidRPr="001347D6">
        <w:rPr>
          <w:rFonts w:ascii="Arial" w:hAnsi="Arial" w:cs="Arial"/>
          <w:bCs/>
          <w:color w:val="000000"/>
          <w:sz w:val="24"/>
          <w:szCs w:val="24"/>
        </w:rPr>
        <w:t>3.1.1. Анализ качественного состояния элементов благоустройства</w:t>
      </w:r>
    </w:p>
    <w:p w:rsidR="004D0564" w:rsidRPr="001347D6" w:rsidRDefault="004D0564" w:rsidP="008E2B7C">
      <w:pPr>
        <w:spacing w:before="100" w:beforeAutospacing="1" w:after="100" w:afterAutospacing="1" w:line="240" w:lineRule="auto"/>
        <w:jc w:val="center"/>
        <w:rPr>
          <w:rFonts w:ascii="Arial" w:hAnsi="Arial" w:cs="Arial"/>
          <w:color w:val="000000"/>
          <w:sz w:val="24"/>
          <w:szCs w:val="24"/>
        </w:rPr>
      </w:pPr>
      <w:r w:rsidRPr="001347D6">
        <w:rPr>
          <w:rFonts w:ascii="Arial" w:hAnsi="Arial" w:cs="Arial"/>
          <w:iCs/>
          <w:color w:val="000000"/>
          <w:sz w:val="24"/>
          <w:szCs w:val="24"/>
        </w:rPr>
        <w:lastRenderedPageBreak/>
        <w:t>3.1.1.</w:t>
      </w:r>
      <w:r w:rsidR="008E2B7C" w:rsidRPr="001347D6">
        <w:rPr>
          <w:rFonts w:ascii="Arial" w:hAnsi="Arial" w:cs="Arial"/>
          <w:iCs/>
          <w:color w:val="000000"/>
          <w:sz w:val="24"/>
          <w:szCs w:val="24"/>
        </w:rPr>
        <w:t xml:space="preserve">1. </w:t>
      </w:r>
      <w:r w:rsidRPr="001347D6">
        <w:rPr>
          <w:rFonts w:ascii="Arial" w:hAnsi="Arial" w:cs="Arial"/>
          <w:iCs/>
          <w:color w:val="000000"/>
          <w:sz w:val="24"/>
          <w:szCs w:val="24"/>
        </w:rPr>
        <w:t>Озеленение</w:t>
      </w:r>
    </w:p>
    <w:p w:rsidR="004D0564" w:rsidRPr="001347D6" w:rsidRDefault="004D0564" w:rsidP="004D0564">
      <w:pPr>
        <w:spacing w:after="0" w:line="240" w:lineRule="auto"/>
        <w:ind w:firstLine="567"/>
        <w:jc w:val="both"/>
        <w:rPr>
          <w:rFonts w:ascii="Arial" w:hAnsi="Arial" w:cs="Arial"/>
          <w:color w:val="000000"/>
          <w:sz w:val="24"/>
          <w:szCs w:val="24"/>
        </w:rPr>
      </w:pPr>
      <w:r w:rsidRPr="001347D6">
        <w:rPr>
          <w:rFonts w:ascii="Arial" w:hAnsi="Arial" w:cs="Arial"/>
          <w:color w:val="000000"/>
          <w:sz w:val="24"/>
          <w:szCs w:val="24"/>
        </w:rPr>
        <w:t xml:space="preserve">   Существующие участки зеленых насаждений общего пользования и растений</w:t>
      </w:r>
      <w:r w:rsidR="008C4D76" w:rsidRPr="001347D6">
        <w:rPr>
          <w:rFonts w:ascii="Arial" w:hAnsi="Arial" w:cs="Arial"/>
          <w:color w:val="000000"/>
          <w:sz w:val="24"/>
          <w:szCs w:val="24"/>
        </w:rPr>
        <w:t xml:space="preserve"> </w:t>
      </w:r>
      <w:r w:rsidR="009230DB" w:rsidRPr="001347D6">
        <w:rPr>
          <w:rFonts w:ascii="Arial" w:hAnsi="Arial" w:cs="Arial"/>
          <w:color w:val="000000"/>
          <w:sz w:val="24"/>
          <w:szCs w:val="24"/>
        </w:rPr>
        <w:t>имеют неудовлетворительное</w:t>
      </w:r>
      <w:r w:rsidR="005409E9" w:rsidRPr="001347D6">
        <w:rPr>
          <w:rFonts w:ascii="Arial" w:hAnsi="Arial" w:cs="Arial"/>
          <w:color w:val="000000"/>
          <w:sz w:val="24"/>
          <w:szCs w:val="24"/>
        </w:rPr>
        <w:t xml:space="preserve"> состояние: </w:t>
      </w:r>
      <w:r w:rsidRPr="001347D6">
        <w:rPr>
          <w:rFonts w:ascii="Arial" w:hAnsi="Arial" w:cs="Arial"/>
          <w:color w:val="000000"/>
          <w:sz w:val="24"/>
          <w:szCs w:val="24"/>
        </w:rPr>
        <w:t xml:space="preserve">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r w:rsidR="009230DB" w:rsidRPr="001347D6">
        <w:rPr>
          <w:rFonts w:ascii="Arial" w:hAnsi="Arial" w:cs="Arial"/>
          <w:color w:val="000000"/>
          <w:sz w:val="24"/>
          <w:szCs w:val="24"/>
        </w:rPr>
        <w:t>в отсутствии</w:t>
      </w:r>
      <w:r w:rsidRPr="001347D6">
        <w:rPr>
          <w:rFonts w:ascii="Arial" w:hAnsi="Arial" w:cs="Arial"/>
          <w:color w:val="000000"/>
          <w:sz w:val="24"/>
          <w:szCs w:val="24"/>
        </w:rPr>
        <w:t xml:space="preserve"> штата рабочих по 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4D0564" w:rsidRPr="001347D6" w:rsidRDefault="004D0564" w:rsidP="004D0564">
      <w:pPr>
        <w:spacing w:after="0" w:line="240" w:lineRule="auto"/>
        <w:ind w:firstLine="782"/>
        <w:jc w:val="both"/>
        <w:rPr>
          <w:rFonts w:ascii="Arial" w:hAnsi="Arial" w:cs="Arial"/>
          <w:color w:val="000000"/>
          <w:sz w:val="24"/>
          <w:szCs w:val="24"/>
        </w:rPr>
      </w:pPr>
      <w:r w:rsidRPr="001347D6">
        <w:rPr>
          <w:rFonts w:ascii="Arial" w:hAnsi="Arial" w:cs="Arial"/>
          <w:color w:val="000000"/>
          <w:sz w:val="24"/>
          <w:szCs w:val="24"/>
        </w:rPr>
        <w:t>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w:t>
      </w:r>
      <w:r w:rsidR="009230DB" w:rsidRPr="001347D6">
        <w:rPr>
          <w:rFonts w:ascii="Arial" w:hAnsi="Arial" w:cs="Arial"/>
          <w:color w:val="000000"/>
          <w:sz w:val="24"/>
          <w:szCs w:val="24"/>
        </w:rPr>
        <w:t>астие в решении данной проблемы</w:t>
      </w:r>
      <w:r w:rsidR="008C4D76" w:rsidRPr="001347D6">
        <w:rPr>
          <w:rFonts w:ascii="Arial" w:hAnsi="Arial" w:cs="Arial"/>
          <w:color w:val="000000"/>
          <w:sz w:val="24"/>
          <w:szCs w:val="24"/>
        </w:rPr>
        <w:t>,</w:t>
      </w:r>
      <w:r w:rsidR="009230DB" w:rsidRPr="001347D6">
        <w:rPr>
          <w:rFonts w:ascii="Arial" w:hAnsi="Arial" w:cs="Arial"/>
          <w:color w:val="000000"/>
          <w:sz w:val="24"/>
          <w:szCs w:val="24"/>
        </w:rPr>
        <w:t> должны</w:t>
      </w:r>
      <w:r w:rsidRPr="001347D6">
        <w:rPr>
          <w:rFonts w:ascii="Arial" w:hAnsi="Arial" w:cs="Arial"/>
          <w:color w:val="000000"/>
          <w:sz w:val="24"/>
          <w:szCs w:val="24"/>
        </w:rPr>
        <w:t xml:space="preserve"> быть согласованы между собой. </w:t>
      </w:r>
    </w:p>
    <w:p w:rsidR="004D0564" w:rsidRPr="001347D6" w:rsidRDefault="00F92B53" w:rsidP="008E2B7C">
      <w:pPr>
        <w:spacing w:before="100" w:beforeAutospacing="1" w:after="100" w:afterAutospacing="1" w:line="240" w:lineRule="auto"/>
        <w:jc w:val="center"/>
        <w:rPr>
          <w:rFonts w:ascii="Arial" w:hAnsi="Arial" w:cs="Arial"/>
          <w:color w:val="000000"/>
          <w:sz w:val="24"/>
          <w:szCs w:val="24"/>
        </w:rPr>
      </w:pPr>
      <w:r w:rsidRPr="001347D6">
        <w:rPr>
          <w:rFonts w:ascii="Arial" w:hAnsi="Arial" w:cs="Arial"/>
          <w:bCs/>
          <w:iCs/>
          <w:color w:val="000000"/>
          <w:sz w:val="24"/>
          <w:szCs w:val="24"/>
        </w:rPr>
        <w:t>3.1.2</w:t>
      </w:r>
      <w:r w:rsidR="004D0564" w:rsidRPr="001347D6">
        <w:rPr>
          <w:rFonts w:ascii="Arial" w:hAnsi="Arial" w:cs="Arial"/>
          <w:bCs/>
          <w:iCs/>
          <w:color w:val="000000"/>
          <w:sz w:val="24"/>
          <w:szCs w:val="24"/>
        </w:rPr>
        <w:t>. Благоустройство в жилых кварталах</w:t>
      </w:r>
    </w:p>
    <w:p w:rsidR="004D0564" w:rsidRPr="001347D6" w:rsidRDefault="004D0564" w:rsidP="004D0564">
      <w:pPr>
        <w:spacing w:after="0" w:line="240" w:lineRule="auto"/>
        <w:ind w:firstLine="601"/>
        <w:jc w:val="both"/>
        <w:rPr>
          <w:rFonts w:ascii="Arial" w:hAnsi="Arial" w:cs="Arial"/>
          <w:color w:val="000000"/>
          <w:sz w:val="24"/>
          <w:szCs w:val="24"/>
        </w:rPr>
      </w:pPr>
      <w:r w:rsidRPr="001347D6">
        <w:rPr>
          <w:rFonts w:ascii="Arial" w:hAnsi="Arial" w:cs="Arial"/>
          <w:color w:val="000000"/>
          <w:sz w:val="24"/>
          <w:szCs w:val="24"/>
        </w:rPr>
        <w:t xml:space="preserve">Благоустройство в жилых кварталах включает в себя проезды, тротуары, озеленение, места отдыха. Благоустройством занимается администрация </w:t>
      </w:r>
      <w:proofErr w:type="spellStart"/>
      <w:r w:rsidR="008C4D76" w:rsidRPr="001347D6">
        <w:rPr>
          <w:rFonts w:ascii="Arial" w:hAnsi="Arial" w:cs="Arial"/>
          <w:color w:val="000000"/>
          <w:sz w:val="24"/>
          <w:szCs w:val="24"/>
        </w:rPr>
        <w:t>Межовского</w:t>
      </w:r>
      <w:proofErr w:type="spellEnd"/>
      <w:r w:rsidR="008C4D76" w:rsidRPr="001347D6">
        <w:rPr>
          <w:rFonts w:ascii="Arial" w:hAnsi="Arial" w:cs="Arial"/>
          <w:color w:val="000000"/>
          <w:sz w:val="24"/>
          <w:szCs w:val="24"/>
        </w:rPr>
        <w:t xml:space="preserve"> </w:t>
      </w:r>
      <w:r w:rsidRPr="001347D6">
        <w:rPr>
          <w:rFonts w:ascii="Arial" w:hAnsi="Arial" w:cs="Arial"/>
          <w:color w:val="000000"/>
          <w:sz w:val="24"/>
          <w:szCs w:val="24"/>
        </w:rPr>
        <w:t xml:space="preserve">сельсовета. </w:t>
      </w:r>
    </w:p>
    <w:p w:rsidR="004D0564" w:rsidRPr="001347D6" w:rsidRDefault="004D0564" w:rsidP="004D0564">
      <w:pPr>
        <w:spacing w:after="0" w:line="240" w:lineRule="auto"/>
        <w:ind w:firstLine="600"/>
        <w:jc w:val="both"/>
        <w:rPr>
          <w:rFonts w:ascii="Arial" w:hAnsi="Arial" w:cs="Arial"/>
          <w:color w:val="000000"/>
          <w:sz w:val="24"/>
          <w:szCs w:val="24"/>
        </w:rPr>
      </w:pPr>
      <w:r w:rsidRPr="001347D6">
        <w:rPr>
          <w:rFonts w:ascii="Arial" w:hAnsi="Arial" w:cs="Arial"/>
          <w:color w:val="000000"/>
          <w:sz w:val="24"/>
          <w:szCs w:val="24"/>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rsidR="004D0564" w:rsidRPr="001347D6" w:rsidRDefault="004D0564" w:rsidP="004D0564">
      <w:pPr>
        <w:spacing w:after="0" w:line="240" w:lineRule="auto"/>
        <w:ind w:firstLine="600"/>
        <w:jc w:val="both"/>
        <w:rPr>
          <w:rFonts w:ascii="Arial" w:hAnsi="Arial" w:cs="Arial"/>
          <w:color w:val="000000"/>
          <w:sz w:val="24"/>
          <w:szCs w:val="24"/>
        </w:rPr>
      </w:pPr>
    </w:p>
    <w:p w:rsidR="004D0564" w:rsidRPr="001347D6" w:rsidRDefault="004D0564" w:rsidP="008E2B7C">
      <w:pPr>
        <w:shd w:val="clear" w:color="auto" w:fill="FFFFFF"/>
        <w:spacing w:before="120" w:after="120" w:line="216" w:lineRule="atLeast"/>
        <w:jc w:val="center"/>
        <w:rPr>
          <w:rFonts w:ascii="Arial" w:hAnsi="Arial" w:cs="Arial"/>
          <w:sz w:val="24"/>
          <w:szCs w:val="24"/>
        </w:rPr>
      </w:pPr>
      <w:r w:rsidRPr="001347D6">
        <w:rPr>
          <w:rFonts w:ascii="Arial" w:hAnsi="Arial" w:cs="Arial"/>
          <w:sz w:val="24"/>
          <w:szCs w:val="24"/>
        </w:rPr>
        <w:t>3.2. Цели и задачи, описание ожидаемых конечных результатов Программы</w:t>
      </w:r>
    </w:p>
    <w:p w:rsidR="004D0564" w:rsidRPr="001347D6" w:rsidRDefault="004D0564" w:rsidP="004D0564">
      <w:pPr>
        <w:shd w:val="clear" w:color="auto" w:fill="FFFFFF"/>
        <w:spacing w:after="0" w:line="240" w:lineRule="auto"/>
        <w:ind w:firstLine="567"/>
        <w:jc w:val="both"/>
        <w:rPr>
          <w:rFonts w:ascii="Arial" w:hAnsi="Arial" w:cs="Arial"/>
          <w:sz w:val="24"/>
          <w:szCs w:val="24"/>
        </w:rPr>
      </w:pPr>
    </w:p>
    <w:p w:rsidR="004D0564" w:rsidRPr="001347D6" w:rsidRDefault="004D0564" w:rsidP="004D0564">
      <w:pPr>
        <w:shd w:val="clear" w:color="auto" w:fill="FFFFFF"/>
        <w:spacing w:after="0" w:line="240" w:lineRule="auto"/>
        <w:ind w:firstLine="567"/>
        <w:jc w:val="both"/>
        <w:rPr>
          <w:rFonts w:ascii="Arial" w:hAnsi="Arial" w:cs="Arial"/>
          <w:sz w:val="24"/>
          <w:szCs w:val="24"/>
        </w:rPr>
      </w:pPr>
      <w:r w:rsidRPr="001347D6">
        <w:rPr>
          <w:rFonts w:ascii="Arial" w:hAnsi="Arial" w:cs="Arial"/>
          <w:sz w:val="24"/>
          <w:szCs w:val="24"/>
        </w:rPr>
        <w:t xml:space="preserve">В рамках направления «Содействие занятости населения муниципального образования </w:t>
      </w:r>
      <w:proofErr w:type="spellStart"/>
      <w:r w:rsidR="008C4D76" w:rsidRPr="001347D6">
        <w:rPr>
          <w:rFonts w:ascii="Arial" w:hAnsi="Arial" w:cs="Arial"/>
          <w:sz w:val="24"/>
          <w:szCs w:val="24"/>
        </w:rPr>
        <w:t>Межовский</w:t>
      </w:r>
      <w:proofErr w:type="spellEnd"/>
      <w:r w:rsidRPr="001347D6">
        <w:rPr>
          <w:rFonts w:ascii="Arial" w:hAnsi="Arial" w:cs="Arial"/>
          <w:sz w:val="24"/>
          <w:szCs w:val="24"/>
        </w:rPr>
        <w:t xml:space="preserve"> сельсовет» - цель программы содействие п</w:t>
      </w:r>
      <w:r w:rsidR="008C4D76" w:rsidRPr="001347D6">
        <w:rPr>
          <w:rFonts w:ascii="Arial" w:hAnsi="Arial" w:cs="Arial"/>
          <w:sz w:val="24"/>
          <w:szCs w:val="24"/>
        </w:rPr>
        <w:t>родуктивной занятости населения</w:t>
      </w:r>
      <w:r w:rsidRPr="001347D6">
        <w:rPr>
          <w:rFonts w:ascii="Arial" w:hAnsi="Arial" w:cs="Arial"/>
          <w:sz w:val="24"/>
          <w:szCs w:val="24"/>
        </w:rPr>
        <w:t>, которая достигается путем решения таких задач, как:</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xml:space="preserve">- создание рабочих мест, </w:t>
      </w:r>
      <w:r w:rsidR="009230DB" w:rsidRPr="001347D6">
        <w:rPr>
          <w:rFonts w:ascii="Arial" w:hAnsi="Arial" w:cs="Arial"/>
          <w:sz w:val="24"/>
          <w:szCs w:val="24"/>
        </w:rPr>
        <w:t>задействованных в</w:t>
      </w:r>
      <w:r w:rsidRPr="001347D6">
        <w:rPr>
          <w:rFonts w:ascii="Arial" w:hAnsi="Arial" w:cs="Arial"/>
          <w:sz w:val="24"/>
          <w:szCs w:val="24"/>
        </w:rPr>
        <w:t xml:space="preserve"> общественных работах по выполнению временных </w:t>
      </w:r>
      <w:r w:rsidR="009230DB" w:rsidRPr="001347D6">
        <w:rPr>
          <w:rFonts w:ascii="Arial" w:hAnsi="Arial" w:cs="Arial"/>
          <w:sz w:val="24"/>
          <w:szCs w:val="24"/>
        </w:rPr>
        <w:t>оплачиваемых работ</w:t>
      </w:r>
      <w:r w:rsidRPr="001347D6">
        <w:rPr>
          <w:rFonts w:ascii="Arial" w:hAnsi="Arial" w:cs="Arial"/>
          <w:sz w:val="24"/>
          <w:szCs w:val="24"/>
        </w:rPr>
        <w:t xml:space="preserve"> по благоустройству администрации </w:t>
      </w:r>
      <w:proofErr w:type="spellStart"/>
      <w:r w:rsidR="008C4D76"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xml:space="preserve">- привлечение  к труду старшеклассников, в свободное от учебы время, для работ по благоустройству </w:t>
      </w:r>
      <w:r w:rsidR="008C4D76" w:rsidRPr="001347D6">
        <w:rPr>
          <w:rFonts w:ascii="Arial" w:hAnsi="Arial" w:cs="Arial"/>
          <w:sz w:val="24"/>
          <w:szCs w:val="24"/>
        </w:rPr>
        <w:t>поселения</w:t>
      </w:r>
      <w:r w:rsidRPr="001347D6">
        <w:rPr>
          <w:rFonts w:ascii="Arial" w:hAnsi="Arial" w:cs="Arial"/>
          <w:sz w:val="24"/>
          <w:szCs w:val="24"/>
        </w:rPr>
        <w:t>;</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содействие трудоустройству населения;</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развитие партнерства между службой занятости и муниципальными органами местного самоуправления.</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xml:space="preserve">        Реализация Программы позволит:</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совершенствование форм и методов содействия гражданам в поиске подходящей работы, а</w:t>
      </w:r>
      <w:r w:rsidR="00E02C09" w:rsidRPr="001347D6">
        <w:rPr>
          <w:rFonts w:ascii="Arial" w:hAnsi="Arial" w:cs="Arial"/>
          <w:sz w:val="24"/>
          <w:szCs w:val="24"/>
        </w:rPr>
        <w:t xml:space="preserve"> </w:t>
      </w:r>
      <w:r w:rsidRPr="001347D6">
        <w:rPr>
          <w:rFonts w:ascii="Arial" w:hAnsi="Arial" w:cs="Arial"/>
          <w:sz w:val="24"/>
          <w:szCs w:val="24"/>
        </w:rPr>
        <w:t xml:space="preserve">работодателям в подборе необходимых работников; </w:t>
      </w:r>
      <w:r w:rsidRPr="001347D6">
        <w:rPr>
          <w:rFonts w:ascii="Arial" w:hAnsi="Arial" w:cs="Arial"/>
          <w:sz w:val="24"/>
          <w:szCs w:val="24"/>
        </w:rPr>
        <w:br/>
        <w:t>-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w:t>
      </w:r>
    </w:p>
    <w:p w:rsidR="004D0564" w:rsidRPr="001347D6" w:rsidRDefault="004D0564" w:rsidP="004D0564">
      <w:pPr>
        <w:spacing w:after="0" w:line="240" w:lineRule="auto"/>
        <w:ind w:firstLine="567"/>
        <w:jc w:val="both"/>
        <w:rPr>
          <w:rFonts w:ascii="Arial" w:hAnsi="Arial" w:cs="Arial"/>
          <w:bCs/>
          <w:color w:val="000000"/>
          <w:sz w:val="24"/>
          <w:szCs w:val="24"/>
        </w:rPr>
      </w:pPr>
      <w:r w:rsidRPr="001347D6">
        <w:rPr>
          <w:rFonts w:ascii="Arial" w:hAnsi="Arial" w:cs="Arial"/>
          <w:sz w:val="24"/>
          <w:szCs w:val="24"/>
        </w:rPr>
        <w:t xml:space="preserve">В рамках направления «Благоустройство территории администрации </w:t>
      </w:r>
      <w:proofErr w:type="spellStart"/>
      <w:r w:rsidR="00E02C09"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следующие цели:</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bCs/>
          <w:color w:val="000000"/>
          <w:sz w:val="24"/>
          <w:szCs w:val="24"/>
        </w:rPr>
        <w:t xml:space="preserve">- </w:t>
      </w:r>
      <w:r w:rsidRPr="001347D6">
        <w:rPr>
          <w:rFonts w:ascii="Arial" w:hAnsi="Arial" w:cs="Arial"/>
          <w:sz w:val="24"/>
          <w:szCs w:val="24"/>
        </w:rPr>
        <w:t>повышение уровня благоустройства территории поселения;</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улучшение санитарного содержания территорий, экологической безопасности населенных пунктов.</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lastRenderedPageBreak/>
        <w:t xml:space="preserve">        Для достижения поставленных в настоящей Программе целей предусматривается решить задачи:  </w:t>
      </w:r>
    </w:p>
    <w:p w:rsidR="004D0564" w:rsidRPr="001347D6" w:rsidRDefault="004D0564" w:rsidP="004D0564">
      <w:pPr>
        <w:shd w:val="clear" w:color="auto" w:fill="FFFFFF"/>
        <w:spacing w:after="0" w:line="240" w:lineRule="auto"/>
        <w:jc w:val="both"/>
        <w:rPr>
          <w:rFonts w:ascii="Arial" w:hAnsi="Arial" w:cs="Arial"/>
          <w:sz w:val="24"/>
          <w:szCs w:val="24"/>
        </w:rPr>
      </w:pPr>
      <w:r w:rsidRPr="001347D6">
        <w:rPr>
          <w:rFonts w:ascii="Arial" w:hAnsi="Arial" w:cs="Arial"/>
          <w:sz w:val="24"/>
          <w:szCs w:val="24"/>
        </w:rPr>
        <w:t>- с</w:t>
      </w:r>
      <w:r w:rsidRPr="001347D6">
        <w:rPr>
          <w:rFonts w:ascii="Arial" w:hAnsi="Arial" w:cs="Arial"/>
          <w:color w:val="000000"/>
          <w:sz w:val="24"/>
          <w:szCs w:val="24"/>
        </w:rPr>
        <w:t>овершенствование системы комплексного благоустройства территории поселений,</w:t>
      </w:r>
      <w:r w:rsidRPr="001347D6">
        <w:rPr>
          <w:rFonts w:ascii="Arial" w:hAnsi="Arial" w:cs="Arial"/>
          <w:sz w:val="24"/>
          <w:szCs w:val="24"/>
        </w:rPr>
        <w:t xml:space="preserve"> </w:t>
      </w:r>
      <w:proofErr w:type="gramStart"/>
      <w:r w:rsidRPr="001347D6">
        <w:rPr>
          <w:rFonts w:ascii="Arial" w:hAnsi="Arial" w:cs="Arial"/>
          <w:sz w:val="24"/>
          <w:szCs w:val="24"/>
        </w:rPr>
        <w:t>эстетического вида</w:t>
      </w:r>
      <w:proofErr w:type="gramEnd"/>
      <w:r w:rsidRPr="001347D6">
        <w:rPr>
          <w:rFonts w:ascii="Arial" w:hAnsi="Arial" w:cs="Arial"/>
          <w:sz w:val="24"/>
          <w:szCs w:val="24"/>
        </w:rPr>
        <w:t xml:space="preserve"> поселений;</w:t>
      </w:r>
    </w:p>
    <w:p w:rsidR="004D0564" w:rsidRPr="001347D6" w:rsidRDefault="004D0564" w:rsidP="004D0564">
      <w:pPr>
        <w:widowControl w:val="0"/>
        <w:autoSpaceDE w:val="0"/>
        <w:autoSpaceDN w:val="0"/>
        <w:adjustRightInd w:val="0"/>
        <w:spacing w:after="0" w:line="240" w:lineRule="auto"/>
        <w:jc w:val="both"/>
        <w:rPr>
          <w:rFonts w:ascii="Arial" w:hAnsi="Arial" w:cs="Arial"/>
          <w:sz w:val="24"/>
          <w:szCs w:val="24"/>
        </w:rPr>
      </w:pPr>
      <w:r w:rsidRPr="001347D6">
        <w:rPr>
          <w:rFonts w:ascii="Arial" w:hAnsi="Arial" w:cs="Arial"/>
          <w:color w:val="000000"/>
          <w:sz w:val="24"/>
          <w:szCs w:val="24"/>
        </w:rPr>
        <w:t>- п</w:t>
      </w:r>
      <w:r w:rsidRPr="001347D6">
        <w:rPr>
          <w:rFonts w:ascii="Arial" w:hAnsi="Arial" w:cs="Arial"/>
          <w:sz w:val="24"/>
          <w:szCs w:val="24"/>
        </w:rPr>
        <w:t xml:space="preserve">овышение уровня внешнего благоустройства и санитарного содержания территорий администрации </w:t>
      </w:r>
      <w:proofErr w:type="spellStart"/>
      <w:r w:rsidR="00E02C09"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4D0564" w:rsidRPr="001347D6" w:rsidRDefault="004D0564" w:rsidP="004D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4"/>
          <w:szCs w:val="24"/>
        </w:rPr>
      </w:pPr>
      <w:r w:rsidRPr="001347D6">
        <w:rPr>
          <w:rFonts w:ascii="Arial" w:hAnsi="Arial" w:cs="Arial"/>
          <w:sz w:val="24"/>
          <w:szCs w:val="24"/>
        </w:rPr>
        <w:t>- развитие и поддержка инициатив жителей сельсовета по благоустройству и санитарной очистке придомовых территорий и содержанию домашних животных;</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1347D6">
        <w:rPr>
          <w:rFonts w:ascii="Arial" w:hAnsi="Arial" w:cs="Arial"/>
          <w:sz w:val="24"/>
          <w:szCs w:val="24"/>
        </w:rPr>
        <w:t>;</w:t>
      </w:r>
    </w:p>
    <w:p w:rsidR="004D0564" w:rsidRPr="001347D6" w:rsidRDefault="004D0564" w:rsidP="004D0564">
      <w:pPr>
        <w:spacing w:after="0" w:line="240" w:lineRule="auto"/>
        <w:jc w:val="both"/>
        <w:rPr>
          <w:rFonts w:ascii="Arial" w:hAnsi="Arial" w:cs="Arial"/>
          <w:color w:val="000000"/>
          <w:sz w:val="24"/>
          <w:szCs w:val="24"/>
        </w:rPr>
      </w:pPr>
      <w:r w:rsidRPr="001347D6">
        <w:rPr>
          <w:rFonts w:ascii="Arial" w:hAnsi="Arial" w:cs="Arial"/>
          <w:color w:val="000000"/>
          <w:sz w:val="24"/>
          <w:szCs w:val="24"/>
        </w:rPr>
        <w:t>- привлечение жителей к участию в решении проблем благоустройства</w:t>
      </w:r>
      <w:r w:rsidRPr="001347D6">
        <w:rPr>
          <w:rFonts w:ascii="Arial" w:hAnsi="Arial" w:cs="Arial"/>
          <w:sz w:val="24"/>
          <w:szCs w:val="24"/>
        </w:rPr>
        <w:t>;</w:t>
      </w:r>
    </w:p>
    <w:p w:rsidR="004D0564" w:rsidRPr="001347D6" w:rsidRDefault="004D0564" w:rsidP="004D0564">
      <w:pPr>
        <w:spacing w:after="0" w:line="240" w:lineRule="auto"/>
        <w:jc w:val="both"/>
        <w:rPr>
          <w:rFonts w:ascii="Arial" w:hAnsi="Arial" w:cs="Arial"/>
          <w:sz w:val="24"/>
          <w:szCs w:val="24"/>
        </w:rPr>
      </w:pPr>
      <w:r w:rsidRPr="001347D6">
        <w:rPr>
          <w:rFonts w:ascii="Arial" w:hAnsi="Arial" w:cs="Arial"/>
          <w:sz w:val="24"/>
          <w:szCs w:val="24"/>
        </w:rPr>
        <w:t>- оздоровление санитарной экологической обстановки в поселениях и на свободных территориях;</w:t>
      </w:r>
    </w:p>
    <w:p w:rsidR="004D0564" w:rsidRPr="001347D6" w:rsidRDefault="004D0564" w:rsidP="004D0564">
      <w:pPr>
        <w:spacing w:after="0" w:line="240" w:lineRule="auto"/>
        <w:ind w:firstLine="600"/>
        <w:jc w:val="both"/>
        <w:rPr>
          <w:rFonts w:ascii="Arial" w:hAnsi="Arial" w:cs="Arial"/>
          <w:sz w:val="24"/>
          <w:szCs w:val="24"/>
        </w:rPr>
      </w:pPr>
      <w:r w:rsidRPr="001347D6">
        <w:rPr>
          <w:rFonts w:ascii="Arial" w:hAnsi="Arial" w:cs="Arial"/>
          <w:color w:val="000000"/>
          <w:sz w:val="24"/>
          <w:szCs w:val="24"/>
          <w:shd w:val="clear" w:color="auto" w:fill="FFFFFF"/>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1347D6">
        <w:rPr>
          <w:rFonts w:ascii="Arial" w:hAnsi="Arial" w:cs="Arial"/>
          <w:sz w:val="24"/>
          <w:szCs w:val="24"/>
        </w:rPr>
        <w:t>повышение уровня комплексного благоустройства территории поселения.</w:t>
      </w:r>
    </w:p>
    <w:p w:rsidR="004D0564" w:rsidRPr="001347D6" w:rsidRDefault="004D0564" w:rsidP="004D0564">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В результате реализации Программы ожидается:</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улучшение экологической обстановки и создание среды, комфортной для проживания жителей сельсовета;</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совершенствование эстетического состояния  территории сельсовета;</w:t>
      </w:r>
    </w:p>
    <w:p w:rsidR="004D0564" w:rsidRPr="001347D6" w:rsidRDefault="004D0564" w:rsidP="004D0564">
      <w:pPr>
        <w:tabs>
          <w:tab w:val="left" w:pos="0"/>
        </w:tabs>
        <w:spacing w:after="0" w:line="240" w:lineRule="auto"/>
        <w:jc w:val="both"/>
        <w:rPr>
          <w:rFonts w:ascii="Arial" w:hAnsi="Arial" w:cs="Arial"/>
          <w:iCs/>
          <w:sz w:val="24"/>
          <w:szCs w:val="24"/>
        </w:rPr>
      </w:pPr>
      <w:r w:rsidRPr="001347D6">
        <w:rPr>
          <w:rFonts w:ascii="Arial" w:hAnsi="Arial" w:cs="Arial"/>
          <w:iCs/>
          <w:sz w:val="24"/>
          <w:szCs w:val="24"/>
        </w:rPr>
        <w:t xml:space="preserve">- увеличение площади благоустроенных  зелёных насаждений в сельсовете; </w:t>
      </w:r>
    </w:p>
    <w:p w:rsidR="004D0564" w:rsidRPr="001347D6" w:rsidRDefault="004D0564" w:rsidP="004D0564">
      <w:pPr>
        <w:tabs>
          <w:tab w:val="left" w:pos="0"/>
        </w:tabs>
        <w:spacing w:after="0" w:line="240" w:lineRule="auto"/>
        <w:jc w:val="both"/>
        <w:rPr>
          <w:rFonts w:ascii="Arial" w:hAnsi="Arial" w:cs="Arial"/>
          <w:iCs/>
          <w:sz w:val="24"/>
          <w:szCs w:val="24"/>
        </w:rPr>
      </w:pPr>
      <w:r w:rsidRPr="001347D6">
        <w:rPr>
          <w:rFonts w:ascii="Arial" w:hAnsi="Arial" w:cs="Arial"/>
          <w:iCs/>
          <w:sz w:val="24"/>
          <w:szCs w:val="24"/>
        </w:rPr>
        <w:t>- создание зелёных зон для отдыха;</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xml:space="preserve">- качественное содержание дорог, дворовых территорий и объектов благоустройства. </w:t>
      </w:r>
    </w:p>
    <w:p w:rsidR="004D0564" w:rsidRPr="001347D6" w:rsidRDefault="004D0564" w:rsidP="004D0564">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К количественным показателям реализации Программы относятся:</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-увеличение площади благоустроенной территории сельсовета;</w:t>
      </w:r>
    </w:p>
    <w:p w:rsidR="004D0564" w:rsidRPr="001347D6" w:rsidRDefault="004D0564" w:rsidP="004D0564">
      <w:pPr>
        <w:tabs>
          <w:tab w:val="left" w:pos="0"/>
        </w:tabs>
        <w:spacing w:after="0" w:line="240" w:lineRule="auto"/>
        <w:jc w:val="both"/>
        <w:rPr>
          <w:rFonts w:ascii="Arial" w:hAnsi="Arial" w:cs="Arial"/>
          <w:sz w:val="24"/>
          <w:szCs w:val="24"/>
        </w:rPr>
      </w:pPr>
      <w:r w:rsidRPr="001347D6">
        <w:rPr>
          <w:rFonts w:ascii="Arial" w:hAnsi="Arial" w:cs="Arial"/>
          <w:sz w:val="24"/>
          <w:szCs w:val="24"/>
        </w:rPr>
        <w:t>- увеличение освещенности улиц поселения;</w:t>
      </w:r>
    </w:p>
    <w:p w:rsidR="007E7CE1" w:rsidRPr="001347D6" w:rsidRDefault="004D0564" w:rsidP="00994517">
      <w:pPr>
        <w:spacing w:after="0" w:line="240" w:lineRule="auto"/>
        <w:ind w:firstLine="600"/>
        <w:jc w:val="both"/>
        <w:rPr>
          <w:rFonts w:ascii="Arial" w:hAnsi="Arial" w:cs="Arial"/>
          <w:color w:val="000000"/>
          <w:sz w:val="24"/>
          <w:szCs w:val="24"/>
        </w:rPr>
      </w:pPr>
      <w:r w:rsidRPr="001347D6">
        <w:rPr>
          <w:rFonts w:ascii="Arial" w:hAnsi="Arial" w:cs="Arial"/>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4D0564" w:rsidRPr="001347D6" w:rsidRDefault="004D0564" w:rsidP="004D0564">
      <w:pPr>
        <w:spacing w:after="0" w:line="240" w:lineRule="auto"/>
        <w:ind w:firstLine="567"/>
        <w:jc w:val="both"/>
        <w:rPr>
          <w:rFonts w:ascii="Arial" w:hAnsi="Arial" w:cs="Arial"/>
          <w:sz w:val="24"/>
          <w:szCs w:val="24"/>
        </w:rPr>
      </w:pPr>
      <w:r w:rsidRPr="001347D6">
        <w:rPr>
          <w:rFonts w:ascii="Arial" w:hAnsi="Arial" w:cs="Arial"/>
          <w:sz w:val="24"/>
          <w:szCs w:val="24"/>
        </w:rPr>
        <w:t>Прогнозируемые конечные результаты реализации Программы предусматривают улучшение комфортных условий проживания населения в домах, улучшения состояния общего имущества в домах, предотвратить возможные аварийные ситуации. Содействие при трудоустройстве населения, повышение уровня благоустройства территории поселения, улучшение санитарного содержания территорий, экологической безопасности населенного пункта.</w:t>
      </w:r>
    </w:p>
    <w:p w:rsidR="004D0564" w:rsidRPr="001347D6" w:rsidRDefault="004D0564" w:rsidP="004D0564">
      <w:pPr>
        <w:spacing w:after="0" w:line="240" w:lineRule="auto"/>
        <w:ind w:firstLine="567"/>
        <w:jc w:val="both"/>
        <w:rPr>
          <w:rFonts w:ascii="Arial" w:hAnsi="Arial" w:cs="Arial"/>
          <w:color w:val="000000"/>
          <w:sz w:val="24"/>
          <w:szCs w:val="24"/>
        </w:rPr>
      </w:pPr>
      <w:r w:rsidRPr="001347D6">
        <w:rPr>
          <w:rFonts w:ascii="Arial" w:hAnsi="Arial" w:cs="Arial"/>
          <w:color w:val="000000"/>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roofErr w:type="spellStart"/>
      <w:r w:rsidR="00E02C09" w:rsidRPr="001347D6">
        <w:rPr>
          <w:rFonts w:ascii="Arial" w:hAnsi="Arial" w:cs="Arial"/>
          <w:color w:val="000000"/>
          <w:sz w:val="24"/>
          <w:szCs w:val="24"/>
        </w:rPr>
        <w:t>Межовский</w:t>
      </w:r>
      <w:proofErr w:type="spellEnd"/>
      <w:r w:rsidRPr="001347D6">
        <w:rPr>
          <w:rFonts w:ascii="Arial" w:hAnsi="Arial" w:cs="Arial"/>
          <w:color w:val="000000"/>
          <w:sz w:val="24"/>
          <w:szCs w:val="24"/>
        </w:rPr>
        <w:t xml:space="preserve"> сельсовет.</w:t>
      </w:r>
    </w:p>
    <w:p w:rsidR="004D0564" w:rsidRPr="001347D6" w:rsidRDefault="004D0564" w:rsidP="004D0564">
      <w:pPr>
        <w:tabs>
          <w:tab w:val="left" w:pos="0"/>
        </w:tabs>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Эффективность программы оценивается по следующим показателям:</w:t>
      </w:r>
    </w:p>
    <w:p w:rsidR="004D0564" w:rsidRPr="001347D6" w:rsidRDefault="004D0564" w:rsidP="004D0564">
      <w:pPr>
        <w:tabs>
          <w:tab w:val="left" w:pos="0"/>
        </w:tabs>
        <w:spacing w:after="0" w:line="240" w:lineRule="auto"/>
        <w:jc w:val="both"/>
        <w:rPr>
          <w:rFonts w:ascii="Arial" w:hAnsi="Arial" w:cs="Arial"/>
          <w:color w:val="000000"/>
          <w:sz w:val="24"/>
          <w:szCs w:val="24"/>
        </w:rPr>
      </w:pPr>
      <w:r w:rsidRPr="001347D6">
        <w:rPr>
          <w:rFonts w:ascii="Arial" w:hAnsi="Arial" w:cs="Arial"/>
          <w:color w:val="000000"/>
          <w:sz w:val="24"/>
          <w:szCs w:val="24"/>
        </w:rPr>
        <w:t>- процент соответствия объектов внешнего благоустройства (озеленения, наружного освещения);</w:t>
      </w:r>
    </w:p>
    <w:p w:rsidR="004D0564" w:rsidRPr="001347D6" w:rsidRDefault="004D0564" w:rsidP="004D0564">
      <w:pPr>
        <w:tabs>
          <w:tab w:val="left" w:pos="0"/>
        </w:tabs>
        <w:spacing w:after="0" w:line="240" w:lineRule="auto"/>
        <w:jc w:val="both"/>
        <w:rPr>
          <w:rFonts w:ascii="Arial" w:hAnsi="Arial" w:cs="Arial"/>
          <w:color w:val="000000"/>
          <w:sz w:val="24"/>
          <w:szCs w:val="24"/>
        </w:rPr>
      </w:pPr>
      <w:r w:rsidRPr="001347D6">
        <w:rPr>
          <w:rFonts w:ascii="Arial" w:hAnsi="Arial" w:cs="Arial"/>
          <w:color w:val="000000"/>
          <w:sz w:val="24"/>
          <w:szCs w:val="24"/>
        </w:rPr>
        <w:t>- процент привлечения жителей  поселения к работам по благоустройству;</w:t>
      </w:r>
    </w:p>
    <w:p w:rsidR="004D0564" w:rsidRPr="001347D6" w:rsidRDefault="004D0564" w:rsidP="004D0564">
      <w:pPr>
        <w:spacing w:after="0" w:line="240" w:lineRule="auto"/>
        <w:rPr>
          <w:rFonts w:ascii="Arial" w:hAnsi="Arial" w:cs="Arial"/>
          <w:sz w:val="24"/>
          <w:szCs w:val="24"/>
        </w:rPr>
      </w:pPr>
      <w:r w:rsidRPr="001347D6">
        <w:rPr>
          <w:rFonts w:ascii="Arial" w:hAnsi="Arial" w:cs="Arial"/>
          <w:sz w:val="24"/>
          <w:szCs w:val="24"/>
        </w:rPr>
        <w:t>- уровень благоустроенности территорий поселения (обеспеченность поселения  сетями наружного освещения, зелеными насаждениями</w:t>
      </w:r>
      <w:proofErr w:type="gramStart"/>
      <w:r w:rsidRPr="001347D6">
        <w:rPr>
          <w:rFonts w:ascii="Arial" w:hAnsi="Arial" w:cs="Arial"/>
          <w:sz w:val="24"/>
          <w:szCs w:val="24"/>
        </w:rPr>
        <w:t xml:space="preserve">,) </w:t>
      </w:r>
      <w:proofErr w:type="gramEnd"/>
    </w:p>
    <w:p w:rsidR="004D0564" w:rsidRPr="001347D6" w:rsidRDefault="004D0564" w:rsidP="004D0564">
      <w:pPr>
        <w:tabs>
          <w:tab w:val="left" w:pos="0"/>
        </w:tabs>
        <w:suppressAutoHyphens/>
        <w:spacing w:after="0" w:line="240" w:lineRule="auto"/>
        <w:ind w:firstLine="709"/>
        <w:jc w:val="both"/>
        <w:rPr>
          <w:rFonts w:ascii="Arial" w:hAnsi="Arial" w:cs="Arial"/>
          <w:sz w:val="24"/>
          <w:szCs w:val="24"/>
          <w:lang w:eastAsia="ar-SA"/>
        </w:rPr>
      </w:pPr>
      <w:r w:rsidRPr="001347D6">
        <w:rPr>
          <w:rFonts w:ascii="Arial" w:hAnsi="Arial" w:cs="Arial"/>
          <w:sz w:val="24"/>
          <w:szCs w:val="24"/>
        </w:rPr>
        <w:t xml:space="preserve">Перечень целевых показателей и показателей результативности Программы с расшифровкой плановых значений по годам ее реализации представлены в </w:t>
      </w:r>
      <w:r w:rsidRPr="001347D6">
        <w:rPr>
          <w:rFonts w:ascii="Arial" w:hAnsi="Arial" w:cs="Arial"/>
          <w:sz w:val="24"/>
          <w:szCs w:val="24"/>
          <w:lang w:eastAsia="ar-SA"/>
        </w:rPr>
        <w:t>приложении № 1 к Программе</w:t>
      </w:r>
      <w:r w:rsidRPr="001347D6">
        <w:rPr>
          <w:rFonts w:ascii="Arial" w:hAnsi="Arial" w:cs="Arial"/>
          <w:color w:val="000000"/>
          <w:sz w:val="24"/>
          <w:szCs w:val="24"/>
        </w:rPr>
        <w:t xml:space="preserve">, значения целевых показателей на долгосрочный период </w:t>
      </w:r>
      <w:r w:rsidRPr="001347D6">
        <w:rPr>
          <w:rFonts w:ascii="Arial" w:hAnsi="Arial" w:cs="Arial"/>
          <w:sz w:val="24"/>
          <w:szCs w:val="24"/>
        </w:rPr>
        <w:t xml:space="preserve">представлены в </w:t>
      </w:r>
      <w:r w:rsidRPr="001347D6">
        <w:rPr>
          <w:rFonts w:ascii="Arial" w:hAnsi="Arial" w:cs="Arial"/>
          <w:sz w:val="24"/>
          <w:szCs w:val="24"/>
          <w:lang w:eastAsia="ar-SA"/>
        </w:rPr>
        <w:t xml:space="preserve">приложении № 2 к Программе. </w:t>
      </w:r>
    </w:p>
    <w:p w:rsidR="00522524" w:rsidRPr="001347D6" w:rsidRDefault="00522524" w:rsidP="00522524">
      <w:pPr>
        <w:pStyle w:val="ConsPlusNormal"/>
        <w:widowControl/>
        <w:spacing w:line="276" w:lineRule="auto"/>
        <w:ind w:firstLine="0"/>
        <w:jc w:val="right"/>
        <w:outlineLvl w:val="0"/>
        <w:rPr>
          <w:sz w:val="24"/>
          <w:szCs w:val="24"/>
        </w:rPr>
      </w:pPr>
      <w:r w:rsidRPr="001347D6">
        <w:rPr>
          <w:sz w:val="24"/>
          <w:szCs w:val="24"/>
        </w:rPr>
        <w:lastRenderedPageBreak/>
        <w:t xml:space="preserve">Приложение </w:t>
      </w:r>
    </w:p>
    <w:p w:rsidR="00522524" w:rsidRDefault="00522524" w:rsidP="00522524">
      <w:pPr>
        <w:pStyle w:val="ConsPlusNormal"/>
        <w:widowControl/>
        <w:spacing w:line="276" w:lineRule="auto"/>
        <w:ind w:firstLine="0"/>
        <w:jc w:val="right"/>
        <w:outlineLvl w:val="0"/>
        <w:rPr>
          <w:sz w:val="24"/>
          <w:szCs w:val="24"/>
        </w:rPr>
      </w:pPr>
      <w:r w:rsidRPr="001347D6">
        <w:rPr>
          <w:sz w:val="24"/>
          <w:szCs w:val="24"/>
        </w:rPr>
        <w:t xml:space="preserve">к муниципальной  программе </w:t>
      </w:r>
    </w:p>
    <w:p w:rsidR="00522524" w:rsidRDefault="00522524" w:rsidP="00522524">
      <w:pPr>
        <w:pStyle w:val="ConsPlusNormal"/>
        <w:widowControl/>
        <w:spacing w:line="276" w:lineRule="auto"/>
        <w:ind w:firstLine="0"/>
        <w:jc w:val="right"/>
        <w:outlineLvl w:val="0"/>
        <w:rPr>
          <w:sz w:val="24"/>
          <w:szCs w:val="24"/>
        </w:rPr>
      </w:pPr>
      <w:r w:rsidRPr="001347D6">
        <w:rPr>
          <w:sz w:val="24"/>
          <w:szCs w:val="24"/>
        </w:rPr>
        <w:t>«Жилищное хозяйство и благоустройство</w:t>
      </w:r>
    </w:p>
    <w:p w:rsidR="00522524" w:rsidRPr="001347D6" w:rsidRDefault="00522524" w:rsidP="00522524">
      <w:pPr>
        <w:pStyle w:val="ConsPlusNormal"/>
        <w:widowControl/>
        <w:spacing w:line="276" w:lineRule="auto"/>
        <w:ind w:firstLine="0"/>
        <w:jc w:val="center"/>
        <w:outlineLvl w:val="0"/>
        <w:rPr>
          <w:sz w:val="24"/>
          <w:szCs w:val="24"/>
        </w:rPr>
      </w:pPr>
      <w:r>
        <w:rPr>
          <w:sz w:val="24"/>
          <w:szCs w:val="24"/>
        </w:rPr>
        <w:t xml:space="preserve">                                                               </w:t>
      </w:r>
      <w:r w:rsidRPr="001347D6">
        <w:rPr>
          <w:sz w:val="24"/>
          <w:szCs w:val="24"/>
        </w:rPr>
        <w:t xml:space="preserve"> территории </w:t>
      </w:r>
      <w:proofErr w:type="spellStart"/>
      <w:r w:rsidRPr="001347D6">
        <w:rPr>
          <w:sz w:val="24"/>
          <w:szCs w:val="24"/>
        </w:rPr>
        <w:t>Межовского</w:t>
      </w:r>
      <w:proofErr w:type="spellEnd"/>
      <w:r w:rsidRPr="001347D6">
        <w:rPr>
          <w:sz w:val="24"/>
          <w:szCs w:val="24"/>
        </w:rPr>
        <w:t xml:space="preserve"> </w:t>
      </w:r>
      <w:r>
        <w:rPr>
          <w:sz w:val="24"/>
          <w:szCs w:val="24"/>
        </w:rPr>
        <w:t xml:space="preserve"> </w:t>
      </w:r>
      <w:r w:rsidRPr="001347D6">
        <w:rPr>
          <w:sz w:val="24"/>
          <w:szCs w:val="24"/>
        </w:rPr>
        <w:t>сельсовета»</w:t>
      </w:r>
    </w:p>
    <w:p w:rsidR="00522524" w:rsidRDefault="00522524" w:rsidP="00522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outlineLvl w:val="0"/>
        <w:rPr>
          <w:rFonts w:ascii="Arial" w:hAnsi="Arial" w:cs="Arial"/>
          <w:b/>
          <w:bCs/>
          <w:sz w:val="24"/>
          <w:szCs w:val="24"/>
        </w:rPr>
      </w:pP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Arial" w:hAnsi="Arial" w:cs="Arial"/>
          <w:b/>
          <w:bCs/>
          <w:sz w:val="24"/>
          <w:szCs w:val="24"/>
        </w:rPr>
      </w:pPr>
      <w:r w:rsidRPr="001347D6">
        <w:rPr>
          <w:rFonts w:ascii="Arial" w:hAnsi="Arial" w:cs="Arial"/>
          <w:b/>
          <w:bCs/>
          <w:sz w:val="24"/>
          <w:szCs w:val="24"/>
        </w:rPr>
        <w:t>Подпрограмма №1</w:t>
      </w: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sz w:val="24"/>
          <w:szCs w:val="24"/>
        </w:rPr>
      </w:pPr>
      <w:r w:rsidRPr="001347D6">
        <w:rPr>
          <w:rFonts w:ascii="Arial" w:hAnsi="Arial" w:cs="Arial"/>
          <w:b/>
          <w:bCs/>
          <w:sz w:val="24"/>
          <w:szCs w:val="24"/>
        </w:rPr>
        <w:t xml:space="preserve">«Содействие занятости населения </w:t>
      </w:r>
      <w:proofErr w:type="spellStart"/>
      <w:r w:rsidRPr="001347D6">
        <w:rPr>
          <w:rFonts w:ascii="Arial" w:hAnsi="Arial" w:cs="Arial"/>
          <w:b/>
          <w:bCs/>
          <w:sz w:val="24"/>
          <w:szCs w:val="24"/>
        </w:rPr>
        <w:t>Межовского</w:t>
      </w:r>
      <w:proofErr w:type="spellEnd"/>
      <w:r w:rsidRPr="001347D6">
        <w:rPr>
          <w:rFonts w:ascii="Arial" w:hAnsi="Arial" w:cs="Arial"/>
          <w:b/>
          <w:bCs/>
          <w:sz w:val="24"/>
          <w:szCs w:val="24"/>
        </w:rPr>
        <w:t xml:space="preserve"> сельсовета»</w:t>
      </w: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w:hAnsi="Arial" w:cs="Arial"/>
          <w:b/>
          <w:bCs/>
          <w:sz w:val="24"/>
          <w:szCs w:val="24"/>
        </w:rPr>
      </w:pP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Arial" w:hAnsi="Arial" w:cs="Arial"/>
          <w:sz w:val="24"/>
          <w:szCs w:val="24"/>
        </w:rPr>
      </w:pPr>
      <w:r w:rsidRPr="001347D6">
        <w:rPr>
          <w:rFonts w:ascii="Arial" w:hAnsi="Arial" w:cs="Arial"/>
          <w:sz w:val="24"/>
          <w:szCs w:val="24"/>
        </w:rPr>
        <w:t xml:space="preserve">1. Паспорт подпрограммы «Осуществление занятости населения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802903" w:rsidRPr="001347D6" w:rsidRDefault="00802903" w:rsidP="008029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802903" w:rsidRPr="001347D6" w:rsidTr="001347D6">
        <w:tc>
          <w:tcPr>
            <w:tcW w:w="2448"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Наименование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Содействие занятости населения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Наименование </w:t>
            </w:r>
            <w:proofErr w:type="gramStart"/>
            <w:r w:rsidRPr="001347D6">
              <w:rPr>
                <w:rFonts w:ascii="Arial" w:hAnsi="Arial" w:cs="Arial"/>
                <w:sz w:val="24"/>
                <w:szCs w:val="24"/>
              </w:rPr>
              <w:t>муниципальной</w:t>
            </w:r>
            <w:proofErr w:type="gramEnd"/>
          </w:p>
          <w:p w:rsidR="00802903" w:rsidRPr="001347D6" w:rsidRDefault="00802903" w:rsidP="00802903">
            <w:pPr>
              <w:spacing w:after="0"/>
              <w:rPr>
                <w:rFonts w:ascii="Arial" w:hAnsi="Arial" w:cs="Arial"/>
                <w:sz w:val="24"/>
                <w:szCs w:val="24"/>
              </w:rPr>
            </w:pPr>
            <w:r w:rsidRPr="001347D6">
              <w:rPr>
                <w:rFonts w:ascii="Arial" w:hAnsi="Arial" w:cs="Arial"/>
                <w:sz w:val="24"/>
                <w:szCs w:val="24"/>
              </w:rPr>
              <w:t>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Муниципальная программа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Исполнитель Подпрограммы </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Исполнители</w:t>
            </w:r>
          </w:p>
          <w:p w:rsidR="00802903" w:rsidRPr="001347D6" w:rsidRDefault="00802903" w:rsidP="00802903">
            <w:pPr>
              <w:spacing w:after="0"/>
              <w:rPr>
                <w:rFonts w:ascii="Arial" w:hAnsi="Arial" w:cs="Arial"/>
                <w:sz w:val="24"/>
                <w:szCs w:val="24"/>
              </w:rPr>
            </w:pPr>
            <w:r w:rsidRPr="001347D6">
              <w:rPr>
                <w:rFonts w:ascii="Arial" w:hAnsi="Arial" w:cs="Arial"/>
                <w:sz w:val="24"/>
                <w:szCs w:val="24"/>
              </w:rPr>
              <w:t>мероприятий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802903" w:rsidRPr="001347D6" w:rsidTr="001347D6">
        <w:tc>
          <w:tcPr>
            <w:tcW w:w="2448"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Цель Подпрограммы</w:t>
            </w:r>
          </w:p>
        </w:tc>
        <w:tc>
          <w:tcPr>
            <w:tcW w:w="6840" w:type="dxa"/>
          </w:tcPr>
          <w:p w:rsidR="00802903" w:rsidRPr="001347D6" w:rsidRDefault="00802903" w:rsidP="00802903">
            <w:pPr>
              <w:spacing w:after="0"/>
              <w:jc w:val="both"/>
              <w:rPr>
                <w:rFonts w:ascii="Arial" w:hAnsi="Arial" w:cs="Arial"/>
                <w:color w:val="FF0000"/>
                <w:sz w:val="24"/>
                <w:szCs w:val="24"/>
              </w:rPr>
            </w:pP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p>
        </w:tc>
      </w:tr>
      <w:tr w:rsidR="00802903" w:rsidRPr="001347D6" w:rsidTr="001347D6">
        <w:tc>
          <w:tcPr>
            <w:tcW w:w="2448"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Задачи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привлечение  к труду старшеклассников, в свободное от учебы время, для работ по благоустройству территории сельсовета;</w:t>
            </w:r>
          </w:p>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развитие партнерства между службой занятости и муниципальными органами местного самоуправления.</w:t>
            </w:r>
          </w:p>
          <w:p w:rsidR="00802903" w:rsidRPr="001347D6" w:rsidRDefault="00802903" w:rsidP="00802903">
            <w:pPr>
              <w:spacing w:after="0"/>
              <w:jc w:val="both"/>
              <w:rPr>
                <w:rFonts w:ascii="Arial" w:hAnsi="Arial" w:cs="Arial"/>
                <w:sz w:val="24"/>
                <w:szCs w:val="24"/>
              </w:rPr>
            </w:pP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Сроки реализации Подпрограммы</w:t>
            </w:r>
          </w:p>
        </w:tc>
        <w:tc>
          <w:tcPr>
            <w:tcW w:w="6840" w:type="dxa"/>
          </w:tcPr>
          <w:p w:rsidR="00802903" w:rsidRPr="001347D6" w:rsidRDefault="00802903" w:rsidP="008C6CBE">
            <w:pPr>
              <w:spacing w:after="0"/>
              <w:jc w:val="both"/>
              <w:rPr>
                <w:rFonts w:ascii="Arial" w:hAnsi="Arial" w:cs="Arial"/>
                <w:sz w:val="24"/>
                <w:szCs w:val="24"/>
              </w:rPr>
            </w:pPr>
            <w:r w:rsidRPr="001347D6">
              <w:rPr>
                <w:rFonts w:ascii="Arial" w:hAnsi="Arial" w:cs="Arial"/>
                <w:sz w:val="24"/>
                <w:szCs w:val="24"/>
              </w:rPr>
              <w:t>202</w:t>
            </w:r>
            <w:r w:rsidR="008C6CBE">
              <w:rPr>
                <w:rFonts w:ascii="Arial" w:hAnsi="Arial" w:cs="Arial"/>
                <w:sz w:val="24"/>
                <w:szCs w:val="24"/>
              </w:rPr>
              <w:t>3</w:t>
            </w:r>
            <w:r w:rsidRPr="001347D6">
              <w:rPr>
                <w:rFonts w:ascii="Arial" w:hAnsi="Arial" w:cs="Arial"/>
                <w:sz w:val="24"/>
                <w:szCs w:val="24"/>
              </w:rPr>
              <w:t>-202</w:t>
            </w:r>
            <w:r w:rsidR="008C6CBE">
              <w:rPr>
                <w:rFonts w:ascii="Arial" w:hAnsi="Arial" w:cs="Arial"/>
                <w:sz w:val="24"/>
                <w:szCs w:val="24"/>
              </w:rPr>
              <w:t>7</w:t>
            </w:r>
            <w:r w:rsidRPr="001347D6">
              <w:rPr>
                <w:rFonts w:ascii="Arial" w:hAnsi="Arial" w:cs="Arial"/>
                <w:sz w:val="24"/>
                <w:szCs w:val="24"/>
              </w:rPr>
              <w:t xml:space="preserve"> годы</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Целевые индикаторы </w:t>
            </w:r>
          </w:p>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Подпрограммы </w:t>
            </w:r>
          </w:p>
        </w:tc>
        <w:tc>
          <w:tcPr>
            <w:tcW w:w="6840" w:type="dxa"/>
          </w:tcPr>
          <w:p w:rsidR="00802903" w:rsidRPr="001347D6" w:rsidRDefault="00802903" w:rsidP="00802903">
            <w:pPr>
              <w:spacing w:after="0"/>
              <w:jc w:val="both"/>
              <w:rPr>
                <w:rFonts w:ascii="Arial" w:hAnsi="Arial" w:cs="Arial"/>
                <w:color w:val="000000"/>
                <w:sz w:val="24"/>
                <w:szCs w:val="24"/>
              </w:rPr>
            </w:pPr>
            <w:r w:rsidRPr="001347D6">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1347D6">
              <w:rPr>
                <w:rFonts w:ascii="Arial" w:hAnsi="Arial" w:cs="Arial"/>
                <w:color w:val="000000"/>
                <w:sz w:val="24"/>
                <w:szCs w:val="24"/>
              </w:rPr>
              <w:t>Межовский</w:t>
            </w:r>
            <w:proofErr w:type="spellEnd"/>
            <w:r w:rsidRPr="001347D6">
              <w:rPr>
                <w:rFonts w:ascii="Arial" w:hAnsi="Arial" w:cs="Arial"/>
                <w:color w:val="000000"/>
                <w:sz w:val="24"/>
                <w:szCs w:val="24"/>
              </w:rPr>
              <w:t xml:space="preserve"> сельсовет.</w:t>
            </w:r>
          </w:p>
          <w:p w:rsidR="00802903" w:rsidRPr="001347D6" w:rsidRDefault="00802903" w:rsidP="00802903">
            <w:pPr>
              <w:spacing w:after="0"/>
              <w:jc w:val="both"/>
              <w:rPr>
                <w:rFonts w:ascii="Arial" w:hAnsi="Arial" w:cs="Arial"/>
                <w:color w:val="000000"/>
                <w:sz w:val="24"/>
                <w:szCs w:val="24"/>
              </w:rPr>
            </w:pPr>
            <w:r w:rsidRPr="001347D6">
              <w:rPr>
                <w:rFonts w:ascii="Arial" w:hAnsi="Arial" w:cs="Arial"/>
                <w:color w:val="000000"/>
                <w:sz w:val="24"/>
                <w:szCs w:val="24"/>
              </w:rPr>
              <w:t>Увеличение количества старшеклассников для работ по благоустройству территории сельсовета в свободное от учебы время.</w:t>
            </w:r>
          </w:p>
          <w:p w:rsidR="00802903" w:rsidRPr="001347D6" w:rsidRDefault="00802903" w:rsidP="00802903">
            <w:pPr>
              <w:spacing w:after="0"/>
              <w:jc w:val="both"/>
              <w:rPr>
                <w:rFonts w:ascii="Arial" w:hAnsi="Arial" w:cs="Arial"/>
                <w:color w:val="FF0000"/>
                <w:sz w:val="24"/>
                <w:szCs w:val="24"/>
              </w:rPr>
            </w:pPr>
            <w:r w:rsidRPr="001347D6">
              <w:rPr>
                <w:rFonts w:ascii="Arial" w:hAnsi="Arial" w:cs="Arial"/>
                <w:sz w:val="24"/>
                <w:szCs w:val="24"/>
              </w:rPr>
              <w:t>Снижение уровня безработицы</w:t>
            </w:r>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t xml:space="preserve">Ресурсное обеспечение </w:t>
            </w:r>
            <w:r w:rsidRPr="001347D6">
              <w:rPr>
                <w:rFonts w:ascii="Arial" w:hAnsi="Arial" w:cs="Arial"/>
                <w:sz w:val="24"/>
                <w:szCs w:val="24"/>
              </w:rPr>
              <w:lastRenderedPageBreak/>
              <w:t>Подпрограммы</w:t>
            </w:r>
          </w:p>
        </w:tc>
        <w:tc>
          <w:tcPr>
            <w:tcW w:w="6840" w:type="dxa"/>
          </w:tcPr>
          <w:p w:rsidR="00802903" w:rsidRPr="001347D6" w:rsidRDefault="00802903" w:rsidP="00802903">
            <w:pPr>
              <w:spacing w:after="0" w:line="228" w:lineRule="auto"/>
              <w:rPr>
                <w:rFonts w:ascii="Arial" w:hAnsi="Arial" w:cs="Arial"/>
                <w:sz w:val="24"/>
                <w:szCs w:val="24"/>
              </w:rPr>
            </w:pPr>
            <w:r w:rsidRPr="001347D6">
              <w:rPr>
                <w:rFonts w:ascii="Arial" w:hAnsi="Arial" w:cs="Arial"/>
                <w:sz w:val="24"/>
                <w:szCs w:val="24"/>
              </w:rPr>
              <w:lastRenderedPageBreak/>
              <w:t xml:space="preserve">Объем бюджетных </w:t>
            </w:r>
            <w:proofErr w:type="gramStart"/>
            <w:r w:rsidRPr="001347D6">
              <w:rPr>
                <w:rFonts w:ascii="Arial" w:hAnsi="Arial" w:cs="Arial"/>
                <w:sz w:val="24"/>
                <w:szCs w:val="24"/>
              </w:rPr>
              <w:t>ассигнований</w:t>
            </w:r>
            <w:proofErr w:type="gramEnd"/>
            <w:r w:rsidRPr="001347D6">
              <w:rPr>
                <w:rFonts w:ascii="Arial" w:hAnsi="Arial" w:cs="Arial"/>
                <w:sz w:val="24"/>
                <w:szCs w:val="24"/>
              </w:rPr>
              <w:t xml:space="preserve"> а реализацию Подпрограммы составляет всего </w:t>
            </w:r>
            <w:r w:rsidR="00D57515">
              <w:rPr>
                <w:rFonts w:ascii="Arial" w:hAnsi="Arial" w:cs="Arial"/>
                <w:sz w:val="24"/>
                <w:szCs w:val="24"/>
              </w:rPr>
              <w:t>317,3</w:t>
            </w:r>
            <w:r w:rsidRPr="001347D6">
              <w:rPr>
                <w:rFonts w:ascii="Arial" w:hAnsi="Arial" w:cs="Arial"/>
                <w:sz w:val="24"/>
                <w:szCs w:val="24"/>
              </w:rPr>
              <w:t xml:space="preserve"> тыс. руб., в том числе:</w:t>
            </w:r>
          </w:p>
          <w:p w:rsidR="00802903" w:rsidRPr="001347D6" w:rsidRDefault="00802903" w:rsidP="00802903">
            <w:pPr>
              <w:spacing w:after="0" w:line="228" w:lineRule="auto"/>
              <w:jc w:val="both"/>
              <w:rPr>
                <w:rFonts w:ascii="Arial" w:hAnsi="Arial" w:cs="Arial"/>
                <w:sz w:val="24"/>
                <w:szCs w:val="24"/>
              </w:rPr>
            </w:pPr>
            <w:r w:rsidRPr="001347D6">
              <w:rPr>
                <w:rFonts w:ascii="Arial" w:hAnsi="Arial" w:cs="Arial"/>
                <w:sz w:val="24"/>
                <w:szCs w:val="24"/>
              </w:rPr>
              <w:lastRenderedPageBreak/>
              <w:t>на 2023 -   95,5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802903" w:rsidRPr="001347D6" w:rsidRDefault="00802903" w:rsidP="00802903">
            <w:pPr>
              <w:spacing w:after="0" w:line="228" w:lineRule="auto"/>
              <w:jc w:val="both"/>
              <w:rPr>
                <w:rFonts w:ascii="Arial" w:hAnsi="Arial" w:cs="Arial"/>
                <w:sz w:val="24"/>
                <w:szCs w:val="24"/>
              </w:rPr>
            </w:pPr>
            <w:r w:rsidRPr="001347D6">
              <w:rPr>
                <w:rFonts w:ascii="Arial" w:hAnsi="Arial" w:cs="Arial"/>
                <w:sz w:val="24"/>
                <w:szCs w:val="24"/>
              </w:rPr>
              <w:t>на 2024 -   101,5 тыс. руб.</w:t>
            </w:r>
          </w:p>
          <w:p w:rsidR="00802903" w:rsidRPr="001347D6" w:rsidRDefault="00802903" w:rsidP="00802903">
            <w:pPr>
              <w:spacing w:after="0" w:line="228" w:lineRule="auto"/>
              <w:jc w:val="both"/>
              <w:rPr>
                <w:rFonts w:ascii="Arial" w:hAnsi="Arial" w:cs="Arial"/>
                <w:sz w:val="24"/>
                <w:szCs w:val="24"/>
              </w:rPr>
            </w:pPr>
            <w:r w:rsidRPr="001347D6">
              <w:rPr>
                <w:rFonts w:ascii="Arial" w:hAnsi="Arial" w:cs="Arial"/>
                <w:sz w:val="24"/>
                <w:szCs w:val="24"/>
              </w:rPr>
              <w:t xml:space="preserve">на 2025 -    </w:t>
            </w:r>
            <w:r w:rsidR="00D57515">
              <w:rPr>
                <w:rFonts w:ascii="Arial" w:hAnsi="Arial" w:cs="Arial"/>
                <w:sz w:val="24"/>
                <w:szCs w:val="24"/>
              </w:rPr>
              <w:t>120,3</w:t>
            </w:r>
            <w:r w:rsidRPr="001347D6">
              <w:rPr>
                <w:rFonts w:ascii="Arial" w:hAnsi="Arial" w:cs="Arial"/>
                <w:sz w:val="24"/>
                <w:szCs w:val="24"/>
              </w:rPr>
              <w:t xml:space="preserve">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802903" w:rsidRDefault="00802903" w:rsidP="00802903">
            <w:pPr>
              <w:spacing w:after="0" w:line="228" w:lineRule="auto"/>
              <w:jc w:val="both"/>
              <w:rPr>
                <w:rFonts w:ascii="Arial" w:hAnsi="Arial" w:cs="Arial"/>
                <w:sz w:val="24"/>
                <w:szCs w:val="24"/>
              </w:rPr>
            </w:pPr>
            <w:r w:rsidRPr="001347D6">
              <w:rPr>
                <w:rFonts w:ascii="Arial" w:hAnsi="Arial" w:cs="Arial"/>
                <w:sz w:val="24"/>
                <w:szCs w:val="24"/>
              </w:rPr>
              <w:t>на 2026 –   0,0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031B90" w:rsidRPr="001347D6" w:rsidRDefault="00031B90" w:rsidP="00802903">
            <w:pPr>
              <w:spacing w:after="0" w:line="228" w:lineRule="auto"/>
              <w:jc w:val="both"/>
              <w:rPr>
                <w:rFonts w:ascii="Arial" w:hAnsi="Arial" w:cs="Arial"/>
                <w:sz w:val="24"/>
                <w:szCs w:val="24"/>
              </w:rPr>
            </w:pPr>
            <w:r>
              <w:rPr>
                <w:rFonts w:ascii="Arial" w:hAnsi="Arial" w:cs="Arial"/>
                <w:sz w:val="24"/>
                <w:szCs w:val="24"/>
              </w:rPr>
              <w:t xml:space="preserve">на 2027 -    0,0 </w:t>
            </w:r>
            <w:proofErr w:type="spellStart"/>
            <w:r>
              <w:rPr>
                <w:rFonts w:ascii="Arial" w:hAnsi="Arial" w:cs="Arial"/>
                <w:sz w:val="24"/>
                <w:szCs w:val="24"/>
              </w:rPr>
              <w:t>тыс</w:t>
            </w:r>
            <w:proofErr w:type="gramStart"/>
            <w:r>
              <w:rPr>
                <w:rFonts w:ascii="Arial" w:hAnsi="Arial" w:cs="Arial"/>
                <w:sz w:val="24"/>
                <w:szCs w:val="24"/>
              </w:rPr>
              <w:t>.р</w:t>
            </w:r>
            <w:proofErr w:type="gramEnd"/>
            <w:r>
              <w:rPr>
                <w:rFonts w:ascii="Arial" w:hAnsi="Arial" w:cs="Arial"/>
                <w:sz w:val="24"/>
                <w:szCs w:val="24"/>
              </w:rPr>
              <w:t>уб</w:t>
            </w:r>
            <w:proofErr w:type="spellEnd"/>
          </w:p>
        </w:tc>
      </w:tr>
      <w:tr w:rsidR="00802903" w:rsidRPr="001347D6" w:rsidTr="001347D6">
        <w:tc>
          <w:tcPr>
            <w:tcW w:w="2448" w:type="dxa"/>
          </w:tcPr>
          <w:p w:rsidR="00802903" w:rsidRPr="001347D6" w:rsidRDefault="00802903" w:rsidP="00802903">
            <w:pPr>
              <w:spacing w:after="0"/>
              <w:rPr>
                <w:rFonts w:ascii="Arial" w:hAnsi="Arial" w:cs="Arial"/>
                <w:sz w:val="24"/>
                <w:szCs w:val="24"/>
              </w:rPr>
            </w:pPr>
            <w:r w:rsidRPr="001347D6">
              <w:rPr>
                <w:rFonts w:ascii="Arial" w:hAnsi="Arial" w:cs="Arial"/>
                <w:sz w:val="24"/>
                <w:szCs w:val="24"/>
              </w:rPr>
              <w:lastRenderedPageBreak/>
              <w:t xml:space="preserve">Система организации </w:t>
            </w:r>
            <w:proofErr w:type="gramStart"/>
            <w:r w:rsidRPr="001347D6">
              <w:rPr>
                <w:rFonts w:ascii="Arial" w:hAnsi="Arial" w:cs="Arial"/>
                <w:sz w:val="24"/>
                <w:szCs w:val="24"/>
              </w:rPr>
              <w:t>контроля за</w:t>
            </w:r>
            <w:proofErr w:type="gramEnd"/>
            <w:r w:rsidRPr="001347D6">
              <w:rPr>
                <w:rFonts w:ascii="Arial" w:hAnsi="Arial" w:cs="Arial"/>
                <w:sz w:val="24"/>
                <w:szCs w:val="24"/>
              </w:rPr>
              <w:t xml:space="preserve"> исполнением подпрограммы</w:t>
            </w:r>
          </w:p>
        </w:tc>
        <w:tc>
          <w:tcPr>
            <w:tcW w:w="6840" w:type="dxa"/>
          </w:tcPr>
          <w:p w:rsidR="00802903" w:rsidRPr="001347D6" w:rsidRDefault="00802903" w:rsidP="00802903">
            <w:pPr>
              <w:spacing w:after="0"/>
              <w:jc w:val="both"/>
              <w:rPr>
                <w:rFonts w:ascii="Arial" w:hAnsi="Arial" w:cs="Arial"/>
                <w:sz w:val="24"/>
                <w:szCs w:val="24"/>
              </w:rPr>
            </w:pPr>
            <w:r w:rsidRPr="001347D6">
              <w:rPr>
                <w:rFonts w:ascii="Arial" w:hAnsi="Arial" w:cs="Arial"/>
                <w:sz w:val="24"/>
                <w:szCs w:val="24"/>
              </w:rPr>
              <w:t xml:space="preserve">Текущий </w:t>
            </w:r>
            <w:proofErr w:type="gramStart"/>
            <w:r w:rsidRPr="001347D6">
              <w:rPr>
                <w:rFonts w:ascii="Arial" w:hAnsi="Arial" w:cs="Arial"/>
                <w:sz w:val="24"/>
                <w:szCs w:val="24"/>
              </w:rPr>
              <w:t>контроль за</w:t>
            </w:r>
            <w:proofErr w:type="gramEnd"/>
            <w:r w:rsidRPr="001347D6">
              <w:rPr>
                <w:rFonts w:ascii="Arial" w:hAnsi="Arial" w:cs="Arial"/>
                <w:sz w:val="24"/>
                <w:szCs w:val="24"/>
              </w:rPr>
              <w:t xml:space="preserve"> исполнением мероприятий подпрограммы осуществляется администрацией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802903" w:rsidRPr="001347D6" w:rsidRDefault="00802903" w:rsidP="00802903">
            <w:pPr>
              <w:spacing w:after="0"/>
              <w:jc w:val="both"/>
              <w:rPr>
                <w:rFonts w:ascii="Arial" w:hAnsi="Arial" w:cs="Arial"/>
                <w:sz w:val="24"/>
                <w:szCs w:val="24"/>
              </w:rPr>
            </w:pPr>
          </w:p>
        </w:tc>
      </w:tr>
    </w:tbl>
    <w:p w:rsidR="00802903" w:rsidRPr="001347D6" w:rsidRDefault="00802903" w:rsidP="00802903">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outlineLvl w:val="0"/>
        <w:rPr>
          <w:b/>
          <w:bCs/>
          <w:sz w:val="24"/>
          <w:szCs w:val="24"/>
        </w:rPr>
      </w:pPr>
    </w:p>
    <w:p w:rsidR="004D0564" w:rsidRPr="001347D6" w:rsidRDefault="004D0564" w:rsidP="00802903">
      <w:pPr>
        <w:autoSpaceDE w:val="0"/>
        <w:autoSpaceDN w:val="0"/>
        <w:adjustRightInd w:val="0"/>
        <w:spacing w:after="0" w:line="240" w:lineRule="auto"/>
        <w:jc w:val="center"/>
        <w:outlineLvl w:val="0"/>
        <w:rPr>
          <w:rFonts w:ascii="Arial" w:hAnsi="Arial" w:cs="Arial"/>
          <w:b/>
          <w:sz w:val="24"/>
          <w:szCs w:val="24"/>
        </w:rPr>
      </w:pPr>
    </w:p>
    <w:p w:rsidR="004D0564" w:rsidRPr="001347D6" w:rsidRDefault="004D0564" w:rsidP="004D0564">
      <w:pPr>
        <w:spacing w:after="0"/>
        <w:ind w:firstLine="708"/>
        <w:jc w:val="both"/>
        <w:rPr>
          <w:rFonts w:ascii="Arial" w:hAnsi="Arial" w:cs="Arial"/>
          <w:b/>
          <w:sz w:val="24"/>
          <w:szCs w:val="24"/>
        </w:rPr>
      </w:pPr>
      <w:r w:rsidRPr="001347D6">
        <w:rPr>
          <w:rFonts w:ascii="Arial" w:hAnsi="Arial" w:cs="Arial"/>
          <w:b/>
          <w:sz w:val="24"/>
          <w:szCs w:val="24"/>
        </w:rPr>
        <w:t>2.</w:t>
      </w:r>
      <w:r w:rsidR="00994517" w:rsidRPr="001347D6">
        <w:rPr>
          <w:rFonts w:ascii="Arial" w:hAnsi="Arial" w:cs="Arial"/>
          <w:b/>
          <w:sz w:val="24"/>
          <w:szCs w:val="24"/>
        </w:rPr>
        <w:t xml:space="preserve"> </w:t>
      </w:r>
      <w:r w:rsidRPr="001347D6">
        <w:rPr>
          <w:rFonts w:ascii="Arial" w:hAnsi="Arial" w:cs="Arial"/>
          <w:b/>
          <w:sz w:val="24"/>
          <w:szCs w:val="24"/>
        </w:rPr>
        <w:t>Постановка проблемы и обоснование необходимости разработки Подпрограммы.</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Подпрограмма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 снижение социальной напряженности в обществе посредством эффективной целевой поддержки лиц, потерявших работу, смягчение последствий долговременной безработицы.</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 xml:space="preserve">На территории </w:t>
      </w:r>
      <w:proofErr w:type="spellStart"/>
      <w:r w:rsidR="002D1A8C"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безработных граждан является данная  Подпрограмма. </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 xml:space="preserve">Фактически уровень безработицы составляет около </w:t>
      </w:r>
      <w:r w:rsidR="002D1A8C" w:rsidRPr="001347D6">
        <w:rPr>
          <w:rFonts w:ascii="Arial" w:hAnsi="Arial" w:cs="Arial"/>
          <w:color w:val="000000"/>
          <w:sz w:val="24"/>
          <w:szCs w:val="24"/>
        </w:rPr>
        <w:t>50</w:t>
      </w:r>
      <w:r w:rsidRPr="001347D6">
        <w:rPr>
          <w:rFonts w:ascii="Arial" w:hAnsi="Arial" w:cs="Arial"/>
          <w:color w:val="000000"/>
          <w:sz w:val="24"/>
          <w:szCs w:val="24"/>
        </w:rPr>
        <w:t>%.</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 xml:space="preserve">Существующие проблемы можно решить путем организации общественных и временных работ для безработных граждан, незанятого  населения  </w:t>
      </w:r>
      <w:proofErr w:type="spellStart"/>
      <w:r w:rsidR="002D1A8C" w:rsidRPr="001347D6">
        <w:rPr>
          <w:rFonts w:ascii="Arial" w:hAnsi="Arial" w:cs="Arial"/>
          <w:color w:val="000000"/>
          <w:sz w:val="24"/>
          <w:szCs w:val="24"/>
        </w:rPr>
        <w:t>Межовского</w:t>
      </w:r>
      <w:proofErr w:type="spellEnd"/>
      <w:r w:rsidRPr="001347D6">
        <w:rPr>
          <w:rFonts w:ascii="Arial" w:hAnsi="Arial" w:cs="Arial"/>
          <w:color w:val="000000"/>
          <w:sz w:val="24"/>
          <w:szCs w:val="24"/>
        </w:rPr>
        <w:t xml:space="preserve"> сельсовета,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4D0564" w:rsidRPr="001347D6" w:rsidRDefault="004D0564" w:rsidP="004D0564">
      <w:pPr>
        <w:spacing w:after="0" w:line="245" w:lineRule="atLeast"/>
        <w:ind w:firstLine="562"/>
        <w:jc w:val="both"/>
        <w:rPr>
          <w:rFonts w:ascii="Arial" w:hAnsi="Arial" w:cs="Arial"/>
          <w:color w:val="000000"/>
          <w:sz w:val="24"/>
          <w:szCs w:val="24"/>
        </w:rPr>
      </w:pPr>
      <w:r w:rsidRPr="001347D6">
        <w:rPr>
          <w:rFonts w:ascii="Arial" w:hAnsi="Arial" w:cs="Arial"/>
          <w:color w:val="000000"/>
          <w:sz w:val="24"/>
          <w:szCs w:val="24"/>
        </w:rPr>
        <w:t>Оплачиваемые общественные работы – одно из перспективных направлений активной политики занятости, в реализации которого в соответствии со ст.7.2. Закона РФ «О занятости населения в РФ» вправе участвовать органы местного самоуправления. Привлечение безработных граждан к общественным работам дает возможность оказания им материальной поддержки, сохранения мотивации к труду, приобретения трудовых навыков.</w:t>
      </w:r>
    </w:p>
    <w:p w:rsidR="004D0564" w:rsidRPr="001347D6" w:rsidRDefault="004D0564" w:rsidP="004D0564">
      <w:pPr>
        <w:spacing w:after="0" w:line="245" w:lineRule="atLeast"/>
        <w:ind w:firstLine="562"/>
        <w:jc w:val="both"/>
        <w:rPr>
          <w:rFonts w:ascii="Arial" w:hAnsi="Arial" w:cs="Arial"/>
          <w:color w:val="000000"/>
          <w:sz w:val="24"/>
          <w:szCs w:val="24"/>
        </w:rPr>
      </w:pPr>
      <w:r w:rsidRPr="001347D6">
        <w:rPr>
          <w:rFonts w:ascii="Arial" w:hAnsi="Arial" w:cs="Arial"/>
          <w:color w:val="000000"/>
          <w:sz w:val="24"/>
          <w:szCs w:val="24"/>
        </w:rPr>
        <w:t xml:space="preserve">Общественные работы организуются для выполнения на территории социально значимых работ: </w:t>
      </w:r>
      <w:proofErr w:type="spellStart"/>
      <w:r w:rsidRPr="001347D6">
        <w:rPr>
          <w:rFonts w:ascii="Arial" w:hAnsi="Arial" w:cs="Arial"/>
          <w:color w:val="000000"/>
          <w:sz w:val="24"/>
          <w:szCs w:val="24"/>
        </w:rPr>
        <w:t>благоустроительные</w:t>
      </w:r>
      <w:proofErr w:type="spellEnd"/>
      <w:r w:rsidRPr="001347D6">
        <w:rPr>
          <w:rFonts w:ascii="Arial" w:hAnsi="Arial" w:cs="Arial"/>
          <w:color w:val="000000"/>
          <w:sz w:val="24"/>
          <w:szCs w:val="24"/>
        </w:rPr>
        <w:t xml:space="preserve"> работы, работы по озеленению территории.</w:t>
      </w:r>
    </w:p>
    <w:p w:rsidR="004D0564" w:rsidRPr="001347D6" w:rsidRDefault="004D0564" w:rsidP="004D0564">
      <w:pPr>
        <w:spacing w:after="0"/>
        <w:ind w:firstLine="708"/>
        <w:jc w:val="both"/>
        <w:rPr>
          <w:rFonts w:ascii="Arial" w:hAnsi="Arial" w:cs="Arial"/>
          <w:color w:val="000000"/>
          <w:sz w:val="24"/>
          <w:szCs w:val="24"/>
        </w:rPr>
      </w:pPr>
      <w:r w:rsidRPr="001347D6">
        <w:rPr>
          <w:rFonts w:ascii="Arial" w:hAnsi="Arial" w:cs="Arial"/>
          <w:color w:val="000000"/>
          <w:sz w:val="24"/>
          <w:szCs w:val="24"/>
        </w:rPr>
        <w:t>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39306E" w:rsidRPr="001347D6" w:rsidRDefault="0039306E" w:rsidP="004D0564">
      <w:pPr>
        <w:spacing w:after="0"/>
        <w:ind w:firstLine="708"/>
        <w:jc w:val="both"/>
        <w:rPr>
          <w:rFonts w:ascii="Arial" w:hAnsi="Arial" w:cs="Arial"/>
          <w:color w:val="000000"/>
          <w:sz w:val="24"/>
          <w:szCs w:val="24"/>
        </w:rPr>
      </w:pPr>
    </w:p>
    <w:p w:rsidR="004D0564" w:rsidRPr="001347D6" w:rsidRDefault="004D0564" w:rsidP="004D0564">
      <w:pPr>
        <w:spacing w:after="0"/>
        <w:jc w:val="center"/>
        <w:rPr>
          <w:rFonts w:ascii="Arial" w:hAnsi="Arial" w:cs="Arial"/>
          <w:b/>
          <w:sz w:val="24"/>
          <w:szCs w:val="24"/>
        </w:rPr>
      </w:pPr>
      <w:r w:rsidRPr="001347D6">
        <w:rPr>
          <w:rFonts w:ascii="Arial" w:hAnsi="Arial" w:cs="Arial"/>
          <w:b/>
          <w:sz w:val="24"/>
          <w:szCs w:val="24"/>
        </w:rPr>
        <w:t>3. Основные цели, задачи, и сроки выполнения подпрограммы, целевые индикаторы</w:t>
      </w:r>
    </w:p>
    <w:p w:rsidR="00ED77C7" w:rsidRPr="001347D6" w:rsidRDefault="00ED77C7" w:rsidP="004D0564">
      <w:pPr>
        <w:spacing w:after="0"/>
        <w:jc w:val="center"/>
        <w:rPr>
          <w:rFonts w:ascii="Arial" w:hAnsi="Arial" w:cs="Arial"/>
          <w:b/>
          <w:sz w:val="24"/>
          <w:szCs w:val="24"/>
        </w:rPr>
      </w:pP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Основной целью Программы является </w:t>
      </w: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00EA3D57" w:rsidRPr="001347D6">
        <w:rPr>
          <w:rFonts w:ascii="Arial" w:hAnsi="Arial" w:cs="Arial"/>
          <w:sz w:val="24"/>
          <w:szCs w:val="24"/>
        </w:rPr>
        <w:t>Межовский</w:t>
      </w:r>
      <w:proofErr w:type="spellEnd"/>
      <w:r w:rsidRPr="001347D6">
        <w:rPr>
          <w:rFonts w:ascii="Arial" w:hAnsi="Arial" w:cs="Arial"/>
          <w:sz w:val="24"/>
          <w:szCs w:val="24"/>
        </w:rPr>
        <w:t xml:space="preserve"> сельсовет, </w:t>
      </w:r>
      <w:r w:rsidRPr="001347D6">
        <w:rPr>
          <w:rFonts w:ascii="Arial" w:hAnsi="Arial" w:cs="Arial"/>
          <w:color w:val="000000"/>
          <w:sz w:val="24"/>
          <w:szCs w:val="24"/>
        </w:rPr>
        <w:t xml:space="preserve">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Цель Программы определяется необходимостью создания условий для достойного труда, роста благосостояния жителей поселения.</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Для достижения поставленной цели необходимо решить следующие задачи:</w:t>
      </w:r>
    </w:p>
    <w:p w:rsidR="004D0564" w:rsidRPr="001347D6" w:rsidRDefault="004D0564" w:rsidP="00ED77C7">
      <w:pPr>
        <w:spacing w:after="0" w:line="240" w:lineRule="auto"/>
        <w:jc w:val="both"/>
        <w:rPr>
          <w:rFonts w:ascii="Arial" w:hAnsi="Arial" w:cs="Arial"/>
          <w:sz w:val="24"/>
          <w:szCs w:val="24"/>
        </w:rPr>
      </w:pPr>
      <w:r w:rsidRPr="001347D6">
        <w:rPr>
          <w:rFonts w:ascii="Arial" w:hAnsi="Arial" w:cs="Arial"/>
          <w:sz w:val="24"/>
          <w:szCs w:val="24"/>
        </w:rPr>
        <w:t xml:space="preserve">- создание рабочих мест, задействованных  в общественных работах по выполнению временных оплачиваемых  работ по благоустройству </w:t>
      </w:r>
      <w:proofErr w:type="spellStart"/>
      <w:r w:rsidR="00EA3D5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4D0564" w:rsidRPr="001347D6" w:rsidRDefault="004D0564" w:rsidP="00ED77C7">
      <w:pPr>
        <w:spacing w:after="0" w:line="240" w:lineRule="auto"/>
        <w:jc w:val="both"/>
        <w:rPr>
          <w:rFonts w:ascii="Arial" w:hAnsi="Arial" w:cs="Arial"/>
          <w:sz w:val="24"/>
          <w:szCs w:val="24"/>
        </w:rPr>
      </w:pPr>
      <w:r w:rsidRPr="001347D6">
        <w:rPr>
          <w:rFonts w:ascii="Arial" w:hAnsi="Arial" w:cs="Arial"/>
          <w:sz w:val="24"/>
          <w:szCs w:val="24"/>
        </w:rPr>
        <w:t>- развитие партнерства между службой занятости и муниципальным органом местного самоуправления.</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sz w:val="24"/>
          <w:szCs w:val="24"/>
        </w:rPr>
        <w:t xml:space="preserve">       Также для достижения </w:t>
      </w:r>
      <w:r w:rsidRPr="001347D6">
        <w:rPr>
          <w:rFonts w:ascii="Arial" w:hAnsi="Arial" w:cs="Arial"/>
          <w:color w:val="000000"/>
          <w:sz w:val="24"/>
          <w:szCs w:val="24"/>
        </w:rPr>
        <w:t>поставленной цели необходимо:</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реализовать потребности поселения в выполнении работ, носящих временный и сезонный характер по благоустройству территории;          </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сохранить мотивацию к труду у лиц, имеющих длительный (более одного года) перерыв в работе;</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приобщить к трудовой деятельности лиц, не обладающих профессией, в особенности молодежь;</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Целевыми индикаторами, позволяющими измерить достижение цели Подпрограммы, являются:</w:t>
      </w:r>
    </w:p>
    <w:p w:rsidR="004D0564" w:rsidRPr="001347D6" w:rsidRDefault="004D0564" w:rsidP="00ED77C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00EA3D57"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r w:rsidRPr="001347D6">
        <w:rPr>
          <w:rFonts w:ascii="Arial" w:hAnsi="Arial" w:cs="Arial"/>
          <w:color w:val="000000"/>
          <w:sz w:val="24"/>
          <w:szCs w:val="24"/>
        </w:rPr>
        <w:t>;</w:t>
      </w:r>
    </w:p>
    <w:p w:rsidR="00FD4679" w:rsidRPr="001347D6" w:rsidRDefault="004D0564" w:rsidP="00E33BF7">
      <w:pPr>
        <w:spacing w:after="0" w:line="240" w:lineRule="auto"/>
        <w:jc w:val="both"/>
        <w:rPr>
          <w:rFonts w:ascii="Arial" w:hAnsi="Arial" w:cs="Arial"/>
          <w:color w:val="000000"/>
          <w:sz w:val="24"/>
          <w:szCs w:val="24"/>
        </w:rPr>
      </w:pPr>
      <w:r w:rsidRPr="001347D6">
        <w:rPr>
          <w:rFonts w:ascii="Arial" w:hAnsi="Arial" w:cs="Arial"/>
          <w:color w:val="000000"/>
          <w:sz w:val="24"/>
          <w:szCs w:val="24"/>
        </w:rPr>
        <w:t xml:space="preserve"> -увеличение количества старшеклассников для работ по благоустройству территории сельсовета в свободное от учебы время;</w:t>
      </w:r>
    </w:p>
    <w:p w:rsidR="00FD4679" w:rsidRPr="001347D6" w:rsidRDefault="00FD4679" w:rsidP="004D0564">
      <w:pPr>
        <w:spacing w:after="0"/>
        <w:jc w:val="both"/>
        <w:rPr>
          <w:rFonts w:ascii="Arial" w:hAnsi="Arial" w:cs="Arial"/>
          <w:color w:val="000000"/>
          <w:sz w:val="24"/>
          <w:szCs w:val="24"/>
        </w:rPr>
      </w:pPr>
    </w:p>
    <w:p w:rsidR="006C2D60" w:rsidRPr="001347D6" w:rsidRDefault="006C2D60" w:rsidP="004D0564">
      <w:pPr>
        <w:spacing w:after="0"/>
        <w:jc w:val="both"/>
        <w:rPr>
          <w:rFonts w:ascii="Arial" w:hAnsi="Arial" w:cs="Arial"/>
          <w:color w:val="000000"/>
          <w:sz w:val="24"/>
          <w:szCs w:val="24"/>
        </w:rPr>
      </w:pPr>
    </w:p>
    <w:p w:rsidR="006C2D60" w:rsidRPr="001347D6" w:rsidRDefault="006C2D60" w:rsidP="004D0564">
      <w:pPr>
        <w:spacing w:after="0"/>
        <w:jc w:val="both"/>
        <w:rPr>
          <w:rFonts w:ascii="Arial" w:hAnsi="Arial" w:cs="Arial"/>
          <w:color w:val="000000"/>
          <w:sz w:val="24"/>
          <w:szCs w:val="24"/>
        </w:rPr>
        <w:sectPr w:rsidR="006C2D60" w:rsidRPr="001347D6" w:rsidSect="00E33BF7">
          <w:pgSz w:w="11906" w:h="16838"/>
          <w:pgMar w:top="1134" w:right="851" w:bottom="1134" w:left="1701" w:header="709" w:footer="709" w:gutter="0"/>
          <w:cols w:space="708"/>
          <w:docGrid w:linePitch="360"/>
        </w:sectPr>
      </w:pPr>
    </w:p>
    <w:p w:rsidR="00631083" w:rsidRPr="001347D6" w:rsidRDefault="00631083" w:rsidP="00631083">
      <w:pPr>
        <w:autoSpaceDE w:val="0"/>
        <w:autoSpaceDN w:val="0"/>
        <w:adjustRightInd w:val="0"/>
        <w:spacing w:after="0" w:line="240" w:lineRule="auto"/>
        <w:ind w:left="9781"/>
        <w:jc w:val="both"/>
        <w:rPr>
          <w:rFonts w:ascii="Arial" w:hAnsi="Arial" w:cs="Arial"/>
          <w:sz w:val="24"/>
          <w:szCs w:val="24"/>
        </w:rPr>
      </w:pPr>
      <w:r w:rsidRPr="001347D6">
        <w:rPr>
          <w:rFonts w:ascii="Arial" w:hAnsi="Arial" w:cs="Arial"/>
          <w:sz w:val="24"/>
          <w:szCs w:val="24"/>
        </w:rPr>
        <w:lastRenderedPageBreak/>
        <w:t xml:space="preserve">Приложение 1 </w:t>
      </w:r>
    </w:p>
    <w:p w:rsidR="00631083" w:rsidRPr="001347D6" w:rsidRDefault="00631083" w:rsidP="00631083">
      <w:pPr>
        <w:autoSpaceDE w:val="0"/>
        <w:autoSpaceDN w:val="0"/>
        <w:adjustRightInd w:val="0"/>
        <w:spacing w:after="0" w:line="240" w:lineRule="auto"/>
        <w:ind w:left="9781"/>
        <w:rPr>
          <w:rFonts w:ascii="Arial" w:hAnsi="Arial" w:cs="Arial"/>
          <w:sz w:val="24"/>
          <w:szCs w:val="24"/>
        </w:rPr>
      </w:pPr>
      <w:r w:rsidRPr="001347D6">
        <w:rPr>
          <w:rFonts w:ascii="Arial" w:hAnsi="Arial" w:cs="Arial"/>
          <w:sz w:val="24"/>
          <w:szCs w:val="24"/>
        </w:rPr>
        <w:t xml:space="preserve">к подпрограмме </w:t>
      </w:r>
      <w:r w:rsidR="006F4595" w:rsidRPr="001347D6">
        <w:rPr>
          <w:rFonts w:ascii="Arial" w:hAnsi="Arial" w:cs="Arial"/>
          <w:sz w:val="24"/>
          <w:szCs w:val="24"/>
        </w:rPr>
        <w:t>1</w:t>
      </w:r>
      <w:r w:rsidRPr="001347D6">
        <w:rPr>
          <w:rFonts w:ascii="Arial" w:hAnsi="Arial" w:cs="Arial"/>
          <w:sz w:val="24"/>
          <w:szCs w:val="24"/>
        </w:rPr>
        <w:t xml:space="preserve"> «Благоустройство территории </w:t>
      </w:r>
      <w:proofErr w:type="spellStart"/>
      <w:r w:rsidR="00EA3D57" w:rsidRPr="001347D6">
        <w:rPr>
          <w:rFonts w:ascii="Arial" w:hAnsi="Arial" w:cs="Arial"/>
          <w:sz w:val="24"/>
          <w:szCs w:val="24"/>
        </w:rPr>
        <w:t>Межовского</w:t>
      </w:r>
      <w:proofErr w:type="spellEnd"/>
      <w:r w:rsidR="00EA3D57" w:rsidRPr="001347D6">
        <w:rPr>
          <w:rFonts w:ascii="Arial" w:hAnsi="Arial" w:cs="Arial"/>
          <w:sz w:val="24"/>
          <w:szCs w:val="24"/>
        </w:rPr>
        <w:t xml:space="preserve"> </w:t>
      </w:r>
      <w:r w:rsidRPr="001347D6">
        <w:rPr>
          <w:rFonts w:ascii="Arial" w:hAnsi="Arial" w:cs="Arial"/>
          <w:sz w:val="24"/>
          <w:szCs w:val="24"/>
        </w:rPr>
        <w:t>сельсовета»</w:t>
      </w:r>
    </w:p>
    <w:p w:rsidR="00631083" w:rsidRPr="001347D6" w:rsidRDefault="00631083" w:rsidP="00631083">
      <w:pPr>
        <w:autoSpaceDE w:val="0"/>
        <w:autoSpaceDN w:val="0"/>
        <w:adjustRightInd w:val="0"/>
        <w:ind w:firstLine="540"/>
        <w:jc w:val="both"/>
        <w:rPr>
          <w:rFonts w:ascii="Arial" w:hAnsi="Arial" w:cs="Arial"/>
          <w:sz w:val="24"/>
          <w:szCs w:val="24"/>
        </w:rPr>
      </w:pPr>
    </w:p>
    <w:p w:rsidR="00631083" w:rsidRPr="001347D6" w:rsidRDefault="00631083" w:rsidP="00631083">
      <w:pPr>
        <w:autoSpaceDE w:val="0"/>
        <w:autoSpaceDN w:val="0"/>
        <w:adjustRightInd w:val="0"/>
        <w:ind w:firstLine="540"/>
        <w:jc w:val="center"/>
        <w:rPr>
          <w:rFonts w:ascii="Arial" w:hAnsi="Arial" w:cs="Arial"/>
          <w:sz w:val="24"/>
          <w:szCs w:val="24"/>
        </w:rPr>
      </w:pPr>
      <w:r w:rsidRPr="001347D6">
        <w:rPr>
          <w:rFonts w:ascii="Arial" w:hAnsi="Arial" w:cs="Arial"/>
          <w:sz w:val="24"/>
          <w:szCs w:val="24"/>
        </w:rPr>
        <w:t>Перечень целевых индикаторов подпрограммы «</w:t>
      </w:r>
      <w:r w:rsidR="00EA3D57" w:rsidRPr="001347D6">
        <w:rPr>
          <w:rFonts w:ascii="Arial" w:hAnsi="Arial" w:cs="Arial"/>
          <w:sz w:val="24"/>
          <w:szCs w:val="24"/>
        </w:rPr>
        <w:t>Содействие</w:t>
      </w:r>
      <w:r w:rsidRPr="001347D6">
        <w:rPr>
          <w:rFonts w:ascii="Arial" w:hAnsi="Arial" w:cs="Arial"/>
          <w:sz w:val="24"/>
          <w:szCs w:val="24"/>
        </w:rPr>
        <w:t xml:space="preserve"> занятости населения </w:t>
      </w:r>
      <w:proofErr w:type="spellStart"/>
      <w:r w:rsidR="00EA3D57"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
    <w:tbl>
      <w:tblPr>
        <w:tblW w:w="15328" w:type="dxa"/>
        <w:tblInd w:w="-214" w:type="dxa"/>
        <w:tblLayout w:type="fixed"/>
        <w:tblCellMar>
          <w:left w:w="70" w:type="dxa"/>
          <w:right w:w="70" w:type="dxa"/>
        </w:tblCellMar>
        <w:tblLook w:val="0000"/>
      </w:tblPr>
      <w:tblGrid>
        <w:gridCol w:w="702"/>
        <w:gridCol w:w="3273"/>
        <w:gridCol w:w="918"/>
        <w:gridCol w:w="919"/>
        <w:gridCol w:w="1625"/>
        <w:gridCol w:w="1548"/>
        <w:gridCol w:w="1549"/>
        <w:gridCol w:w="1548"/>
        <w:gridCol w:w="1385"/>
        <w:gridCol w:w="160"/>
        <w:gridCol w:w="160"/>
        <w:gridCol w:w="1381"/>
        <w:gridCol w:w="160"/>
      </w:tblGrid>
      <w:tr w:rsidR="00491B07" w:rsidRPr="001347D6" w:rsidTr="004A6971">
        <w:trPr>
          <w:trHeight w:val="229"/>
        </w:trPr>
        <w:tc>
          <w:tcPr>
            <w:tcW w:w="702" w:type="dxa"/>
            <w:tcBorders>
              <w:top w:val="single" w:sz="4" w:space="0" w:color="000000"/>
              <w:left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lang w:val="en-US"/>
              </w:rPr>
              <w:t xml:space="preserve">№  </w:t>
            </w:r>
            <w:r w:rsidRPr="001347D6">
              <w:rPr>
                <w:rFonts w:ascii="Arial" w:hAnsi="Arial" w:cs="Arial"/>
                <w:sz w:val="24"/>
                <w:szCs w:val="24"/>
                <w:lang w:val="en-US"/>
              </w:rPr>
              <w:br/>
            </w:r>
            <w:proofErr w:type="spellStart"/>
            <w:r w:rsidRPr="001347D6">
              <w:rPr>
                <w:rFonts w:ascii="Arial" w:hAnsi="Arial" w:cs="Arial"/>
                <w:sz w:val="24"/>
                <w:szCs w:val="24"/>
              </w:rPr>
              <w:t>п</w:t>
            </w:r>
            <w:proofErr w:type="spellEnd"/>
            <w:r w:rsidRPr="001347D6">
              <w:rPr>
                <w:rFonts w:ascii="Arial" w:hAnsi="Arial" w:cs="Arial"/>
                <w:sz w:val="24"/>
                <w:szCs w:val="24"/>
              </w:rPr>
              <w:t>/</w:t>
            </w:r>
            <w:proofErr w:type="spellStart"/>
            <w:r w:rsidRPr="001347D6">
              <w:rPr>
                <w:rFonts w:ascii="Arial" w:hAnsi="Arial" w:cs="Arial"/>
                <w:sz w:val="24"/>
                <w:szCs w:val="24"/>
              </w:rPr>
              <w:t>п</w:t>
            </w:r>
            <w:proofErr w:type="spellEnd"/>
          </w:p>
        </w:tc>
        <w:tc>
          <w:tcPr>
            <w:tcW w:w="327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 xml:space="preserve">Цель,    </w:t>
            </w:r>
            <w:r w:rsidRPr="001347D6">
              <w:rPr>
                <w:rFonts w:ascii="Arial" w:hAnsi="Arial" w:cs="Arial"/>
                <w:sz w:val="24"/>
                <w:szCs w:val="24"/>
              </w:rPr>
              <w:br/>
              <w:t xml:space="preserve">целевые индикаторы </w:t>
            </w:r>
            <w:r w:rsidRPr="001347D6">
              <w:rPr>
                <w:rFonts w:ascii="Arial" w:hAnsi="Arial" w:cs="Arial"/>
                <w:sz w:val="24"/>
                <w:szCs w:val="24"/>
              </w:rPr>
              <w:br/>
            </w:r>
          </w:p>
        </w:tc>
        <w:tc>
          <w:tcPr>
            <w:tcW w:w="9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Ед.</w:t>
            </w:r>
            <w:r w:rsidRPr="001347D6">
              <w:rPr>
                <w:rFonts w:ascii="Arial" w:hAnsi="Arial" w:cs="Arial"/>
                <w:sz w:val="24"/>
                <w:szCs w:val="24"/>
              </w:rPr>
              <w:br/>
              <w:t>измерен.</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lang w:val="en-US"/>
              </w:rPr>
            </w:pPr>
            <w:r w:rsidRPr="001347D6">
              <w:rPr>
                <w:rFonts w:ascii="Arial" w:hAnsi="Arial" w:cs="Arial"/>
                <w:sz w:val="24"/>
                <w:szCs w:val="24"/>
              </w:rPr>
              <w:t xml:space="preserve">Источник </w:t>
            </w:r>
            <w:r w:rsidRPr="001347D6">
              <w:rPr>
                <w:rFonts w:ascii="Arial" w:hAnsi="Arial" w:cs="Arial"/>
                <w:sz w:val="24"/>
                <w:szCs w:val="24"/>
              </w:rPr>
              <w:br/>
              <w:t>информации</w:t>
            </w:r>
          </w:p>
        </w:tc>
        <w:tc>
          <w:tcPr>
            <w:tcW w:w="162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lang w:val="en-US"/>
              </w:rPr>
              <w:t>20</w:t>
            </w:r>
            <w:r w:rsidRPr="001347D6">
              <w:rPr>
                <w:rFonts w:ascii="Arial" w:hAnsi="Arial" w:cs="Arial"/>
                <w:sz w:val="24"/>
                <w:szCs w:val="24"/>
              </w:rPr>
              <w:t>23</w:t>
            </w:r>
            <w:r w:rsidRPr="001347D6">
              <w:rPr>
                <w:rFonts w:ascii="Arial" w:hAnsi="Arial" w:cs="Arial"/>
                <w:sz w:val="24"/>
                <w:szCs w:val="24"/>
                <w:lang w:val="en-US"/>
              </w:rPr>
              <w:t xml:space="preserve"> </w:t>
            </w:r>
            <w:r w:rsidRPr="001347D6">
              <w:rPr>
                <w:rFonts w:ascii="Arial" w:hAnsi="Arial" w:cs="Arial"/>
                <w:sz w:val="24"/>
                <w:szCs w:val="24"/>
              </w:rPr>
              <w:t>год</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2024 год</w:t>
            </w:r>
          </w:p>
        </w:tc>
        <w:tc>
          <w:tcPr>
            <w:tcW w:w="15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2025год</w:t>
            </w:r>
          </w:p>
        </w:tc>
        <w:tc>
          <w:tcPr>
            <w:tcW w:w="154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2026 год</w:t>
            </w:r>
          </w:p>
        </w:tc>
        <w:tc>
          <w:tcPr>
            <w:tcW w:w="1385" w:type="dxa"/>
            <w:tcBorders>
              <w:top w:val="single" w:sz="4" w:space="0" w:color="auto"/>
              <w:bottom w:val="single" w:sz="4" w:space="0" w:color="auto"/>
            </w:tcBorders>
          </w:tcPr>
          <w:p w:rsidR="000D5C71" w:rsidRDefault="000D5C71" w:rsidP="00631083">
            <w:pPr>
              <w:spacing w:after="160" w:line="259" w:lineRule="auto"/>
              <w:rPr>
                <w:rFonts w:ascii="Arial" w:hAnsi="Arial" w:cs="Arial"/>
                <w:sz w:val="24"/>
                <w:szCs w:val="24"/>
              </w:rPr>
            </w:pPr>
          </w:p>
          <w:p w:rsidR="00583EFF" w:rsidRDefault="00583EFF" w:rsidP="00631083">
            <w:pPr>
              <w:spacing w:after="160" w:line="259" w:lineRule="auto"/>
              <w:rPr>
                <w:rFonts w:ascii="Arial" w:hAnsi="Arial" w:cs="Arial"/>
                <w:sz w:val="24"/>
                <w:szCs w:val="24"/>
              </w:rPr>
            </w:pPr>
          </w:p>
          <w:p w:rsidR="000D5C71" w:rsidRPr="001347D6" w:rsidRDefault="000D5C71" w:rsidP="00631083">
            <w:pPr>
              <w:spacing w:after="160" w:line="259" w:lineRule="auto"/>
              <w:rPr>
                <w:rFonts w:ascii="Arial" w:hAnsi="Arial" w:cs="Arial"/>
                <w:sz w:val="24"/>
                <w:szCs w:val="24"/>
              </w:rPr>
            </w:pPr>
            <w:r>
              <w:rPr>
                <w:rFonts w:ascii="Arial" w:hAnsi="Arial" w:cs="Arial"/>
                <w:sz w:val="24"/>
                <w:szCs w:val="24"/>
              </w:rPr>
              <w:t>2027 год</w:t>
            </w:r>
          </w:p>
        </w:tc>
        <w:tc>
          <w:tcPr>
            <w:tcW w:w="160" w:type="dxa"/>
            <w:tcBorders>
              <w:top w:val="single" w:sz="4" w:space="0" w:color="auto"/>
              <w:bottom w:val="single" w:sz="4" w:space="0" w:color="auto"/>
            </w:tcBorders>
          </w:tcPr>
          <w:p w:rsidR="000D5C71" w:rsidRPr="001347D6" w:rsidRDefault="000D5C71" w:rsidP="00631083">
            <w:pPr>
              <w:spacing w:after="160" w:line="259" w:lineRule="auto"/>
              <w:rPr>
                <w:rFonts w:ascii="Arial" w:hAnsi="Arial" w:cs="Arial"/>
                <w:sz w:val="24"/>
                <w:szCs w:val="24"/>
              </w:rPr>
            </w:pPr>
          </w:p>
        </w:tc>
        <w:tc>
          <w:tcPr>
            <w:tcW w:w="160" w:type="dxa"/>
            <w:tcBorders>
              <w:top w:val="single" w:sz="4" w:space="0" w:color="auto"/>
              <w:bottom w:val="single" w:sz="4" w:space="0" w:color="auto"/>
              <w:right w:val="single" w:sz="4" w:space="0" w:color="auto"/>
            </w:tcBorders>
          </w:tcPr>
          <w:p w:rsidR="000D5C71" w:rsidRPr="001347D6" w:rsidRDefault="000D5C71" w:rsidP="00631083">
            <w:pPr>
              <w:spacing w:after="160" w:line="259" w:lineRule="auto"/>
              <w:rPr>
                <w:rFonts w:ascii="Arial" w:hAnsi="Arial" w:cs="Arial"/>
                <w:sz w:val="24"/>
                <w:szCs w:val="24"/>
              </w:rPr>
            </w:pPr>
          </w:p>
        </w:tc>
        <w:tc>
          <w:tcPr>
            <w:tcW w:w="1381" w:type="dxa"/>
            <w:tcBorders>
              <w:top w:val="single" w:sz="4" w:space="0" w:color="auto"/>
              <w:left w:val="single" w:sz="4" w:space="0" w:color="auto"/>
              <w:bottom w:val="single" w:sz="4" w:space="0" w:color="auto"/>
            </w:tcBorders>
          </w:tcPr>
          <w:p w:rsidR="00583EFF" w:rsidRDefault="00583EFF" w:rsidP="00631083">
            <w:pPr>
              <w:spacing w:after="160" w:line="259" w:lineRule="auto"/>
              <w:rPr>
                <w:rFonts w:ascii="Arial" w:hAnsi="Arial" w:cs="Arial"/>
                <w:sz w:val="24"/>
                <w:szCs w:val="24"/>
              </w:rPr>
            </w:pPr>
          </w:p>
          <w:p w:rsidR="00583EFF" w:rsidRDefault="00583EFF" w:rsidP="00631083">
            <w:pPr>
              <w:spacing w:after="160" w:line="259" w:lineRule="auto"/>
              <w:rPr>
                <w:rFonts w:ascii="Arial" w:hAnsi="Arial" w:cs="Arial"/>
                <w:sz w:val="24"/>
                <w:szCs w:val="24"/>
              </w:rPr>
            </w:pPr>
          </w:p>
          <w:p w:rsidR="000D5C71" w:rsidRPr="001347D6" w:rsidRDefault="000D5C71" w:rsidP="00631083">
            <w:pPr>
              <w:spacing w:after="160" w:line="259" w:lineRule="auto"/>
              <w:rPr>
                <w:rFonts w:ascii="Arial" w:hAnsi="Arial" w:cs="Arial"/>
                <w:sz w:val="24"/>
                <w:szCs w:val="24"/>
              </w:rPr>
            </w:pPr>
            <w:r>
              <w:rPr>
                <w:rFonts w:ascii="Arial" w:hAnsi="Arial" w:cs="Arial"/>
                <w:sz w:val="24"/>
                <w:szCs w:val="24"/>
              </w:rPr>
              <w:t>итого</w:t>
            </w:r>
          </w:p>
        </w:tc>
        <w:tc>
          <w:tcPr>
            <w:tcW w:w="160" w:type="dxa"/>
            <w:tcBorders>
              <w:top w:val="single" w:sz="4" w:space="0" w:color="auto"/>
              <w:bottom w:val="single" w:sz="4" w:space="0" w:color="auto"/>
              <w:right w:val="single" w:sz="4" w:space="0" w:color="auto"/>
            </w:tcBorders>
          </w:tcPr>
          <w:p w:rsidR="000D5C71" w:rsidRPr="001347D6" w:rsidRDefault="000D5C71" w:rsidP="004A6971">
            <w:pPr>
              <w:spacing w:after="160" w:line="259" w:lineRule="auto"/>
              <w:ind w:left="-212" w:hanging="212"/>
              <w:rPr>
                <w:rFonts w:ascii="Arial" w:hAnsi="Arial" w:cs="Arial"/>
                <w:sz w:val="24"/>
                <w:szCs w:val="24"/>
              </w:rPr>
            </w:pPr>
          </w:p>
          <w:p w:rsidR="000D5C71" w:rsidRPr="001347D6" w:rsidRDefault="000D5C71" w:rsidP="00631083">
            <w:pPr>
              <w:ind w:left="440"/>
              <w:rPr>
                <w:rFonts w:ascii="Arial" w:hAnsi="Arial" w:cs="Arial"/>
                <w:sz w:val="24"/>
                <w:szCs w:val="24"/>
              </w:rPr>
            </w:pPr>
            <w:r w:rsidRPr="001347D6">
              <w:rPr>
                <w:rFonts w:ascii="Arial" w:hAnsi="Arial" w:cs="Arial"/>
                <w:sz w:val="24"/>
                <w:szCs w:val="24"/>
              </w:rPr>
              <w:t>итого</w:t>
            </w:r>
          </w:p>
        </w:tc>
      </w:tr>
      <w:tr w:rsidR="000D5C71" w:rsidRPr="001347D6" w:rsidTr="004A6971">
        <w:trPr>
          <w:trHeight w:val="229"/>
        </w:trPr>
        <w:tc>
          <w:tcPr>
            <w:tcW w:w="702" w:type="dxa"/>
            <w:tcBorders>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p>
        </w:tc>
        <w:tc>
          <w:tcPr>
            <w:tcW w:w="3273"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lang w:val="en-US"/>
              </w:rPr>
            </w:pPr>
            <w:r w:rsidRPr="001347D6">
              <w:rPr>
                <w:rFonts w:ascii="Arial" w:hAnsi="Arial" w:cs="Arial"/>
                <w:sz w:val="24"/>
                <w:szCs w:val="24"/>
              </w:rPr>
              <w:t>Цель подпрограммы</w:t>
            </w:r>
          </w:p>
        </w:tc>
        <w:tc>
          <w:tcPr>
            <w:tcW w:w="9492" w:type="dxa"/>
            <w:gridSpan w:val="7"/>
            <w:tcBorders>
              <w:top w:val="single" w:sz="4" w:space="0" w:color="000000"/>
              <w:left w:val="single" w:sz="4" w:space="0" w:color="000000"/>
              <w:bottom w:val="single" w:sz="4" w:space="0" w:color="000000"/>
            </w:tcBorders>
            <w:shd w:val="clear" w:color="000000" w:fill="FFFFFF"/>
          </w:tcPr>
          <w:p w:rsidR="000D5C71" w:rsidRPr="001347D6" w:rsidRDefault="000D5C71" w:rsidP="00631083">
            <w:pPr>
              <w:rPr>
                <w:rFonts w:ascii="Arial" w:hAnsi="Arial" w:cs="Arial"/>
                <w:sz w:val="24"/>
                <w:szCs w:val="24"/>
              </w:rPr>
            </w:pPr>
            <w:r w:rsidRPr="001347D6">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p>
        </w:tc>
        <w:tc>
          <w:tcPr>
            <w:tcW w:w="160" w:type="dxa"/>
            <w:tcBorders>
              <w:top w:val="single" w:sz="4" w:space="0" w:color="auto"/>
              <w:bottom w:val="single" w:sz="4" w:space="0" w:color="auto"/>
            </w:tcBorders>
          </w:tcPr>
          <w:p w:rsidR="000D5C71" w:rsidRPr="001347D6" w:rsidRDefault="000D5C71" w:rsidP="00631083">
            <w:pPr>
              <w:rPr>
                <w:rFonts w:ascii="Arial" w:hAnsi="Arial" w:cs="Arial"/>
                <w:sz w:val="24"/>
                <w:szCs w:val="24"/>
              </w:rPr>
            </w:pPr>
          </w:p>
        </w:tc>
        <w:tc>
          <w:tcPr>
            <w:tcW w:w="1541" w:type="dxa"/>
            <w:gridSpan w:val="2"/>
            <w:tcBorders>
              <w:top w:val="single" w:sz="4" w:space="0" w:color="auto"/>
              <w:bottom w:val="single" w:sz="4" w:space="0" w:color="auto"/>
            </w:tcBorders>
          </w:tcPr>
          <w:p w:rsidR="000D5C71" w:rsidRPr="001347D6" w:rsidRDefault="000D5C71" w:rsidP="00631083">
            <w:pPr>
              <w:rPr>
                <w:rFonts w:ascii="Arial" w:hAnsi="Arial" w:cs="Arial"/>
                <w:sz w:val="24"/>
                <w:szCs w:val="24"/>
              </w:rPr>
            </w:pPr>
          </w:p>
        </w:tc>
        <w:tc>
          <w:tcPr>
            <w:tcW w:w="160" w:type="dxa"/>
            <w:tcBorders>
              <w:top w:val="single" w:sz="4" w:space="0" w:color="auto"/>
              <w:bottom w:val="single" w:sz="4" w:space="0" w:color="auto"/>
              <w:right w:val="single" w:sz="4" w:space="0" w:color="auto"/>
            </w:tcBorders>
          </w:tcPr>
          <w:p w:rsidR="000D5C71" w:rsidRPr="001347D6" w:rsidRDefault="000D5C71" w:rsidP="00631083">
            <w:pPr>
              <w:rPr>
                <w:rFonts w:ascii="Arial" w:hAnsi="Arial" w:cs="Arial"/>
                <w:sz w:val="24"/>
                <w:szCs w:val="24"/>
              </w:rPr>
            </w:pPr>
          </w:p>
        </w:tc>
      </w:tr>
      <w:tr w:rsidR="000D5C71" w:rsidRPr="001347D6" w:rsidTr="004A6971">
        <w:trPr>
          <w:trHeight w:val="229"/>
        </w:trPr>
        <w:tc>
          <w:tcPr>
            <w:tcW w:w="702"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p>
        </w:tc>
        <w:tc>
          <w:tcPr>
            <w:tcW w:w="3273"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r w:rsidRPr="001347D6">
              <w:rPr>
                <w:rFonts w:ascii="Arial" w:hAnsi="Arial" w:cs="Arial"/>
                <w:sz w:val="24"/>
                <w:szCs w:val="24"/>
              </w:rPr>
              <w:t>Целевые индикаторы</w:t>
            </w:r>
          </w:p>
        </w:tc>
        <w:tc>
          <w:tcPr>
            <w:tcW w:w="8107" w:type="dxa"/>
            <w:gridSpan w:val="6"/>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p>
        </w:tc>
        <w:tc>
          <w:tcPr>
            <w:tcW w:w="1385" w:type="dxa"/>
            <w:tcBorders>
              <w:top w:val="single" w:sz="4" w:space="0" w:color="auto"/>
              <w:bottom w:val="single" w:sz="4" w:space="0" w:color="auto"/>
            </w:tcBorders>
          </w:tcPr>
          <w:p w:rsidR="000D5C71" w:rsidRPr="001347D6" w:rsidRDefault="000D5C71" w:rsidP="00631083">
            <w:pPr>
              <w:rPr>
                <w:rFonts w:ascii="Arial" w:hAnsi="Arial" w:cs="Arial"/>
                <w:sz w:val="24"/>
                <w:szCs w:val="24"/>
              </w:rPr>
            </w:pPr>
          </w:p>
        </w:tc>
        <w:tc>
          <w:tcPr>
            <w:tcW w:w="160" w:type="dxa"/>
            <w:tcBorders>
              <w:top w:val="single" w:sz="4" w:space="0" w:color="auto"/>
              <w:bottom w:val="single" w:sz="4" w:space="0" w:color="auto"/>
            </w:tcBorders>
          </w:tcPr>
          <w:p w:rsidR="000D5C71" w:rsidRPr="001347D6" w:rsidRDefault="000D5C71" w:rsidP="00631083">
            <w:pPr>
              <w:rPr>
                <w:rFonts w:ascii="Arial" w:hAnsi="Arial" w:cs="Arial"/>
                <w:sz w:val="24"/>
                <w:szCs w:val="24"/>
              </w:rPr>
            </w:pPr>
          </w:p>
        </w:tc>
        <w:tc>
          <w:tcPr>
            <w:tcW w:w="160" w:type="dxa"/>
            <w:tcBorders>
              <w:top w:val="single" w:sz="4" w:space="0" w:color="auto"/>
              <w:bottom w:val="single" w:sz="4" w:space="0" w:color="auto"/>
              <w:right w:val="single" w:sz="4" w:space="0" w:color="auto"/>
            </w:tcBorders>
          </w:tcPr>
          <w:p w:rsidR="000D5C71" w:rsidRPr="001347D6" w:rsidRDefault="000D5C71" w:rsidP="00631083">
            <w:pPr>
              <w:rPr>
                <w:rFonts w:ascii="Arial" w:hAnsi="Arial" w:cs="Arial"/>
                <w:sz w:val="24"/>
                <w:szCs w:val="24"/>
              </w:rPr>
            </w:pPr>
          </w:p>
        </w:tc>
        <w:tc>
          <w:tcPr>
            <w:tcW w:w="1381" w:type="dxa"/>
            <w:tcBorders>
              <w:top w:val="single" w:sz="4" w:space="0" w:color="auto"/>
              <w:left w:val="single" w:sz="4" w:space="0" w:color="auto"/>
              <w:bottom w:val="single" w:sz="4" w:space="0" w:color="auto"/>
            </w:tcBorders>
          </w:tcPr>
          <w:p w:rsidR="000D5C71" w:rsidRPr="001347D6" w:rsidRDefault="000D5C71" w:rsidP="00631083">
            <w:pPr>
              <w:rPr>
                <w:rFonts w:ascii="Arial" w:hAnsi="Arial" w:cs="Arial"/>
                <w:sz w:val="24"/>
                <w:szCs w:val="24"/>
              </w:rPr>
            </w:pPr>
          </w:p>
        </w:tc>
        <w:tc>
          <w:tcPr>
            <w:tcW w:w="160" w:type="dxa"/>
            <w:tcBorders>
              <w:top w:val="single" w:sz="4" w:space="0" w:color="auto"/>
              <w:bottom w:val="single" w:sz="4" w:space="0" w:color="auto"/>
              <w:right w:val="single" w:sz="4" w:space="0" w:color="auto"/>
            </w:tcBorders>
          </w:tcPr>
          <w:p w:rsidR="000D5C71" w:rsidRPr="001347D6" w:rsidRDefault="000D5C71" w:rsidP="00631083">
            <w:pPr>
              <w:rPr>
                <w:rFonts w:ascii="Arial" w:hAnsi="Arial" w:cs="Arial"/>
                <w:sz w:val="24"/>
                <w:szCs w:val="24"/>
              </w:rPr>
            </w:pPr>
          </w:p>
        </w:tc>
      </w:tr>
      <w:tr w:rsidR="00491B07" w:rsidRPr="001347D6" w:rsidTr="004A6971">
        <w:trPr>
          <w:trHeight w:val="229"/>
        </w:trPr>
        <w:tc>
          <w:tcPr>
            <w:tcW w:w="702"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1</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EA3D57">
            <w:pPr>
              <w:spacing w:after="0"/>
              <w:jc w:val="both"/>
              <w:rPr>
                <w:rFonts w:ascii="Arial" w:hAnsi="Arial" w:cs="Arial"/>
                <w:color w:val="000000"/>
                <w:sz w:val="24"/>
                <w:szCs w:val="24"/>
              </w:rPr>
            </w:pPr>
            <w:r w:rsidRPr="001347D6">
              <w:rPr>
                <w:rFonts w:ascii="Arial" w:hAnsi="Arial" w:cs="Arial"/>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proofErr w:type="spellStart"/>
            <w:r w:rsidRPr="001347D6">
              <w:rPr>
                <w:rFonts w:ascii="Arial" w:hAnsi="Arial" w:cs="Arial"/>
                <w:sz w:val="24"/>
                <w:szCs w:val="24"/>
              </w:rPr>
              <w:t>Межовский</w:t>
            </w:r>
            <w:proofErr w:type="spellEnd"/>
            <w:r w:rsidRPr="001347D6">
              <w:rPr>
                <w:rFonts w:ascii="Arial" w:hAnsi="Arial" w:cs="Arial"/>
                <w:sz w:val="24"/>
                <w:szCs w:val="24"/>
              </w:rPr>
              <w:t xml:space="preserve"> сельсовет</w:t>
            </w:r>
            <w:r w:rsidRPr="001347D6">
              <w:rPr>
                <w:rFonts w:ascii="Arial" w:hAnsi="Arial" w:cs="Arial"/>
                <w:color w:val="000000"/>
                <w:sz w:val="24"/>
                <w:szCs w:val="24"/>
              </w:rPr>
              <w:t>;</w:t>
            </w:r>
          </w:p>
        </w:tc>
        <w:tc>
          <w:tcPr>
            <w:tcW w:w="918"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p>
        </w:tc>
        <w:tc>
          <w:tcPr>
            <w:tcW w:w="1625"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548" w:type="dxa"/>
            <w:tcBorders>
              <w:top w:val="single" w:sz="4" w:space="0" w:color="000000"/>
              <w:left w:val="single" w:sz="4" w:space="0" w:color="000000"/>
              <w:bottom w:val="single" w:sz="4" w:space="0" w:color="auto"/>
              <w:right w:val="single" w:sz="4" w:space="0" w:color="000000"/>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549" w:type="dxa"/>
            <w:tcBorders>
              <w:top w:val="single" w:sz="4" w:space="0" w:color="000000"/>
              <w:left w:val="single" w:sz="4" w:space="0" w:color="000000"/>
              <w:bottom w:val="single" w:sz="4" w:space="0" w:color="auto"/>
              <w:right w:val="single" w:sz="4" w:space="0" w:color="000000"/>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548" w:type="dxa"/>
            <w:tcBorders>
              <w:top w:val="single" w:sz="4" w:space="0" w:color="000000"/>
              <w:left w:val="single" w:sz="4" w:space="0" w:color="000000"/>
              <w:bottom w:val="single" w:sz="4" w:space="0" w:color="auto"/>
              <w:right w:val="single" w:sz="4" w:space="0" w:color="000000"/>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385" w:type="dxa"/>
            <w:tcBorders>
              <w:top w:val="single" w:sz="4" w:space="0" w:color="auto"/>
              <w:bottom w:val="single" w:sz="4" w:space="0" w:color="auto"/>
            </w:tcBorders>
          </w:tcPr>
          <w:p w:rsidR="000D5C71" w:rsidRDefault="004A6971" w:rsidP="00491B07">
            <w:pPr>
              <w:ind w:right="-969"/>
              <w:rPr>
                <w:rFonts w:ascii="Arial" w:hAnsi="Arial" w:cs="Arial"/>
                <w:sz w:val="24"/>
                <w:szCs w:val="24"/>
              </w:rPr>
            </w:pPr>
            <w:r>
              <w:rPr>
                <w:rFonts w:ascii="Arial" w:hAnsi="Arial" w:cs="Arial"/>
                <w:sz w:val="24"/>
                <w:szCs w:val="24"/>
              </w:rPr>
              <w:t>Н</w:t>
            </w:r>
            <w:r w:rsidR="000D5C71">
              <w:rPr>
                <w:rFonts w:ascii="Arial" w:hAnsi="Arial" w:cs="Arial"/>
                <w:sz w:val="24"/>
                <w:szCs w:val="24"/>
              </w:rPr>
              <w:t>е</w:t>
            </w:r>
            <w:r>
              <w:rPr>
                <w:rFonts w:ascii="Arial" w:hAnsi="Arial" w:cs="Arial"/>
                <w:sz w:val="24"/>
                <w:szCs w:val="24"/>
              </w:rPr>
              <w:t xml:space="preserve"> </w:t>
            </w:r>
            <w:r w:rsidR="000D5C71">
              <w:rPr>
                <w:rFonts w:ascii="Arial" w:hAnsi="Arial" w:cs="Arial"/>
                <w:sz w:val="24"/>
                <w:szCs w:val="24"/>
              </w:rPr>
              <w:t>ме</w:t>
            </w:r>
            <w:r>
              <w:rPr>
                <w:rFonts w:ascii="Arial" w:hAnsi="Arial" w:cs="Arial"/>
                <w:sz w:val="24"/>
                <w:szCs w:val="24"/>
              </w:rPr>
              <w:t>нее 6</w:t>
            </w:r>
          </w:p>
          <w:p w:rsidR="000D5C71" w:rsidRPr="001347D6" w:rsidRDefault="000D5C71" w:rsidP="00EA3D57">
            <w:pPr>
              <w:jc w:val="center"/>
              <w:rPr>
                <w:rFonts w:ascii="Arial" w:hAnsi="Arial" w:cs="Arial"/>
                <w:sz w:val="24"/>
                <w:szCs w:val="24"/>
              </w:rPr>
            </w:pPr>
          </w:p>
        </w:tc>
        <w:tc>
          <w:tcPr>
            <w:tcW w:w="160" w:type="dxa"/>
            <w:tcBorders>
              <w:top w:val="single" w:sz="4" w:space="0" w:color="auto"/>
              <w:bottom w:val="single" w:sz="4" w:space="0" w:color="auto"/>
            </w:tcBorders>
          </w:tcPr>
          <w:p w:rsidR="000D5C71" w:rsidRPr="001347D6" w:rsidRDefault="000D5C71" w:rsidP="00491B07">
            <w:pPr>
              <w:ind w:left="105" w:hanging="105"/>
              <w:jc w:val="center"/>
              <w:rPr>
                <w:rFonts w:ascii="Arial" w:hAnsi="Arial" w:cs="Arial"/>
                <w:sz w:val="24"/>
                <w:szCs w:val="24"/>
              </w:rPr>
            </w:pPr>
          </w:p>
        </w:tc>
        <w:tc>
          <w:tcPr>
            <w:tcW w:w="160" w:type="dxa"/>
            <w:tcBorders>
              <w:top w:val="single" w:sz="4" w:space="0" w:color="auto"/>
              <w:bottom w:val="single" w:sz="4" w:space="0" w:color="auto"/>
              <w:right w:val="single" w:sz="4" w:space="0" w:color="auto"/>
            </w:tcBorders>
          </w:tcPr>
          <w:p w:rsidR="000D5C71" w:rsidRPr="001347D6" w:rsidRDefault="000D5C71" w:rsidP="00EA3D57">
            <w:pPr>
              <w:jc w:val="center"/>
              <w:rPr>
                <w:rFonts w:ascii="Arial" w:hAnsi="Arial" w:cs="Arial"/>
                <w:sz w:val="24"/>
                <w:szCs w:val="24"/>
              </w:rPr>
            </w:pPr>
          </w:p>
        </w:tc>
        <w:tc>
          <w:tcPr>
            <w:tcW w:w="1381" w:type="dxa"/>
            <w:tcBorders>
              <w:top w:val="single" w:sz="4" w:space="0" w:color="auto"/>
              <w:left w:val="single" w:sz="4" w:space="0" w:color="auto"/>
              <w:bottom w:val="single" w:sz="4" w:space="0" w:color="auto"/>
            </w:tcBorders>
          </w:tcPr>
          <w:p w:rsidR="00583EFF" w:rsidRPr="001347D6" w:rsidRDefault="00491B07" w:rsidP="00491B07">
            <w:pPr>
              <w:ind w:right="-316"/>
              <w:rPr>
                <w:rFonts w:ascii="Arial" w:hAnsi="Arial" w:cs="Arial"/>
                <w:sz w:val="24"/>
                <w:szCs w:val="24"/>
              </w:rPr>
            </w:pPr>
            <w:r>
              <w:rPr>
                <w:rFonts w:ascii="Arial" w:hAnsi="Arial" w:cs="Arial"/>
                <w:sz w:val="24"/>
                <w:szCs w:val="24"/>
              </w:rPr>
              <w:t>н</w:t>
            </w:r>
            <w:r w:rsidR="00583EFF">
              <w:rPr>
                <w:rFonts w:ascii="Arial" w:hAnsi="Arial" w:cs="Arial"/>
                <w:sz w:val="24"/>
                <w:szCs w:val="24"/>
              </w:rPr>
              <w:t>е</w:t>
            </w:r>
            <w:r>
              <w:rPr>
                <w:rFonts w:ascii="Arial" w:hAnsi="Arial" w:cs="Arial"/>
                <w:sz w:val="24"/>
                <w:szCs w:val="24"/>
              </w:rPr>
              <w:t xml:space="preserve"> </w:t>
            </w:r>
            <w:r w:rsidR="00583EFF">
              <w:rPr>
                <w:rFonts w:ascii="Arial" w:hAnsi="Arial" w:cs="Arial"/>
                <w:sz w:val="24"/>
                <w:szCs w:val="24"/>
              </w:rPr>
              <w:t>менее</w:t>
            </w:r>
            <w:r>
              <w:rPr>
                <w:rFonts w:ascii="Arial" w:hAnsi="Arial" w:cs="Arial"/>
                <w:sz w:val="24"/>
                <w:szCs w:val="24"/>
              </w:rPr>
              <w:t xml:space="preserve"> </w:t>
            </w:r>
            <w:r w:rsidR="00583EFF">
              <w:rPr>
                <w:rFonts w:ascii="Arial" w:hAnsi="Arial" w:cs="Arial"/>
                <w:sz w:val="24"/>
                <w:szCs w:val="24"/>
              </w:rPr>
              <w:t>6</w:t>
            </w:r>
          </w:p>
        </w:tc>
        <w:tc>
          <w:tcPr>
            <w:tcW w:w="160" w:type="dxa"/>
            <w:tcBorders>
              <w:top w:val="single" w:sz="4" w:space="0" w:color="auto"/>
              <w:bottom w:val="single" w:sz="4" w:space="0" w:color="auto"/>
              <w:right w:val="single" w:sz="4" w:space="0" w:color="auto"/>
            </w:tcBorders>
          </w:tcPr>
          <w:p w:rsidR="000D5C71" w:rsidRPr="001347D6" w:rsidRDefault="000D5C71" w:rsidP="00EA3D57">
            <w:pPr>
              <w:jc w:val="center"/>
              <w:rPr>
                <w:rFonts w:ascii="Arial" w:hAnsi="Arial" w:cs="Arial"/>
                <w:sz w:val="24"/>
                <w:szCs w:val="24"/>
              </w:rPr>
            </w:pPr>
          </w:p>
        </w:tc>
      </w:tr>
      <w:tr w:rsidR="00491B07" w:rsidRPr="001347D6" w:rsidTr="004A6971">
        <w:trPr>
          <w:trHeight w:val="229"/>
        </w:trPr>
        <w:tc>
          <w:tcPr>
            <w:tcW w:w="702"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jc w:val="center"/>
              <w:rPr>
                <w:rFonts w:ascii="Arial" w:hAnsi="Arial" w:cs="Arial"/>
                <w:sz w:val="24"/>
                <w:szCs w:val="24"/>
              </w:rPr>
            </w:pPr>
            <w:r w:rsidRPr="001347D6">
              <w:rPr>
                <w:rFonts w:ascii="Arial" w:hAnsi="Arial" w:cs="Arial"/>
                <w:sz w:val="24"/>
                <w:szCs w:val="24"/>
              </w:rPr>
              <w:t>2</w:t>
            </w:r>
          </w:p>
        </w:tc>
        <w:tc>
          <w:tcPr>
            <w:tcW w:w="3273"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r w:rsidRPr="001347D6">
              <w:rPr>
                <w:rFonts w:ascii="Arial" w:hAnsi="Arial" w:cs="Arial"/>
                <w:color w:val="000000"/>
                <w:sz w:val="24"/>
                <w:szCs w:val="24"/>
              </w:rPr>
              <w:t>Содействие в трудоустройстве граждан</w:t>
            </w:r>
          </w:p>
        </w:tc>
        <w:tc>
          <w:tcPr>
            <w:tcW w:w="918"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widowControl w:val="0"/>
              <w:autoSpaceDE w:val="0"/>
              <w:autoSpaceDN w:val="0"/>
              <w:adjustRightInd w:val="0"/>
              <w:rPr>
                <w:rFonts w:ascii="Arial" w:hAnsi="Arial" w:cs="Arial"/>
                <w:sz w:val="24"/>
                <w:szCs w:val="24"/>
              </w:rPr>
            </w:pPr>
          </w:p>
        </w:tc>
        <w:tc>
          <w:tcPr>
            <w:tcW w:w="1625" w:type="dxa"/>
            <w:tcBorders>
              <w:top w:val="single" w:sz="4" w:space="0" w:color="000000"/>
              <w:left w:val="single" w:sz="4" w:space="0" w:color="000000"/>
              <w:bottom w:val="single" w:sz="4" w:space="0" w:color="000000"/>
              <w:right w:val="single" w:sz="4" w:space="0" w:color="auto"/>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548" w:type="dxa"/>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549" w:type="dxa"/>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548" w:type="dxa"/>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EA3D57">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385" w:type="dxa"/>
            <w:tcBorders>
              <w:top w:val="single" w:sz="4" w:space="0" w:color="auto"/>
              <w:bottom w:val="single" w:sz="4" w:space="0" w:color="auto"/>
            </w:tcBorders>
          </w:tcPr>
          <w:p w:rsidR="000D5C71" w:rsidRPr="001347D6" w:rsidRDefault="004A6971" w:rsidP="004A6971">
            <w:pPr>
              <w:ind w:right="-212"/>
              <w:rPr>
                <w:rFonts w:ascii="Arial" w:hAnsi="Arial" w:cs="Arial"/>
                <w:sz w:val="24"/>
                <w:szCs w:val="24"/>
              </w:rPr>
            </w:pPr>
            <w:r>
              <w:rPr>
                <w:rFonts w:ascii="Arial" w:hAnsi="Arial" w:cs="Arial"/>
                <w:sz w:val="24"/>
                <w:szCs w:val="24"/>
              </w:rPr>
              <w:t>н</w:t>
            </w:r>
            <w:r w:rsidR="000D5C71">
              <w:rPr>
                <w:rFonts w:ascii="Arial" w:hAnsi="Arial" w:cs="Arial"/>
                <w:sz w:val="24"/>
                <w:szCs w:val="24"/>
              </w:rPr>
              <w:t>е</w:t>
            </w:r>
            <w:r>
              <w:rPr>
                <w:rFonts w:ascii="Arial" w:hAnsi="Arial" w:cs="Arial"/>
                <w:sz w:val="24"/>
                <w:szCs w:val="24"/>
              </w:rPr>
              <w:t xml:space="preserve"> </w:t>
            </w:r>
            <w:r w:rsidR="000D5C71">
              <w:rPr>
                <w:rFonts w:ascii="Arial" w:hAnsi="Arial" w:cs="Arial"/>
                <w:sz w:val="24"/>
                <w:szCs w:val="24"/>
              </w:rPr>
              <w:t>ме</w:t>
            </w:r>
            <w:r>
              <w:rPr>
                <w:rFonts w:ascii="Arial" w:hAnsi="Arial" w:cs="Arial"/>
                <w:sz w:val="24"/>
                <w:szCs w:val="24"/>
              </w:rPr>
              <w:t>нее 6</w:t>
            </w:r>
          </w:p>
        </w:tc>
        <w:tc>
          <w:tcPr>
            <w:tcW w:w="160" w:type="dxa"/>
            <w:tcBorders>
              <w:top w:val="single" w:sz="4" w:space="0" w:color="auto"/>
              <w:bottom w:val="single" w:sz="4" w:space="0" w:color="auto"/>
            </w:tcBorders>
          </w:tcPr>
          <w:p w:rsidR="000D5C71" w:rsidRPr="001347D6" w:rsidRDefault="000D5C71" w:rsidP="00EA3D57">
            <w:pPr>
              <w:jc w:val="center"/>
              <w:rPr>
                <w:rFonts w:ascii="Arial" w:hAnsi="Arial" w:cs="Arial"/>
                <w:sz w:val="24"/>
                <w:szCs w:val="24"/>
              </w:rPr>
            </w:pPr>
          </w:p>
        </w:tc>
        <w:tc>
          <w:tcPr>
            <w:tcW w:w="160" w:type="dxa"/>
            <w:tcBorders>
              <w:top w:val="single" w:sz="4" w:space="0" w:color="auto"/>
              <w:bottom w:val="single" w:sz="4" w:space="0" w:color="auto"/>
              <w:right w:val="single" w:sz="4" w:space="0" w:color="auto"/>
            </w:tcBorders>
          </w:tcPr>
          <w:p w:rsidR="000D5C71" w:rsidRPr="001347D6" w:rsidRDefault="000D5C71" w:rsidP="00EA3D57">
            <w:pPr>
              <w:jc w:val="center"/>
              <w:rPr>
                <w:rFonts w:ascii="Arial" w:hAnsi="Arial" w:cs="Arial"/>
                <w:sz w:val="24"/>
                <w:szCs w:val="24"/>
              </w:rPr>
            </w:pPr>
          </w:p>
        </w:tc>
        <w:tc>
          <w:tcPr>
            <w:tcW w:w="1381" w:type="dxa"/>
            <w:tcBorders>
              <w:top w:val="single" w:sz="4" w:space="0" w:color="auto"/>
              <w:left w:val="single" w:sz="4" w:space="0" w:color="auto"/>
              <w:bottom w:val="single" w:sz="4" w:space="0" w:color="auto"/>
            </w:tcBorders>
          </w:tcPr>
          <w:p w:rsidR="000D5C71" w:rsidRPr="001347D6" w:rsidRDefault="00491B07" w:rsidP="00491B07">
            <w:pPr>
              <w:ind w:left="177" w:right="-316" w:hanging="177"/>
              <w:rPr>
                <w:rFonts w:ascii="Arial" w:hAnsi="Arial" w:cs="Arial"/>
                <w:sz w:val="24"/>
                <w:szCs w:val="24"/>
              </w:rPr>
            </w:pPr>
            <w:r>
              <w:rPr>
                <w:rFonts w:ascii="Arial" w:hAnsi="Arial" w:cs="Arial"/>
                <w:sz w:val="24"/>
                <w:szCs w:val="24"/>
              </w:rPr>
              <w:t>н</w:t>
            </w:r>
            <w:r w:rsidR="00583EFF">
              <w:rPr>
                <w:rFonts w:ascii="Arial" w:hAnsi="Arial" w:cs="Arial"/>
                <w:sz w:val="24"/>
                <w:szCs w:val="24"/>
              </w:rPr>
              <w:t>е</w:t>
            </w:r>
            <w:r>
              <w:rPr>
                <w:rFonts w:ascii="Arial" w:hAnsi="Arial" w:cs="Arial"/>
                <w:sz w:val="24"/>
                <w:szCs w:val="24"/>
              </w:rPr>
              <w:t xml:space="preserve"> </w:t>
            </w:r>
            <w:r w:rsidR="00583EFF">
              <w:rPr>
                <w:rFonts w:ascii="Arial" w:hAnsi="Arial" w:cs="Arial"/>
                <w:sz w:val="24"/>
                <w:szCs w:val="24"/>
              </w:rPr>
              <w:t>менее</w:t>
            </w:r>
            <w:r>
              <w:rPr>
                <w:rFonts w:ascii="Arial" w:hAnsi="Arial" w:cs="Arial"/>
                <w:sz w:val="24"/>
                <w:szCs w:val="24"/>
              </w:rPr>
              <w:t xml:space="preserve"> 6</w:t>
            </w:r>
          </w:p>
        </w:tc>
        <w:tc>
          <w:tcPr>
            <w:tcW w:w="160" w:type="dxa"/>
            <w:tcBorders>
              <w:top w:val="single" w:sz="4" w:space="0" w:color="auto"/>
              <w:bottom w:val="single" w:sz="4" w:space="0" w:color="auto"/>
              <w:right w:val="single" w:sz="4" w:space="0" w:color="auto"/>
            </w:tcBorders>
          </w:tcPr>
          <w:p w:rsidR="000D5C71" w:rsidRPr="001347D6" w:rsidRDefault="000D5C71" w:rsidP="00EA3D57">
            <w:pPr>
              <w:jc w:val="center"/>
              <w:rPr>
                <w:rFonts w:ascii="Arial" w:hAnsi="Arial" w:cs="Arial"/>
                <w:sz w:val="24"/>
                <w:szCs w:val="24"/>
              </w:rPr>
            </w:pPr>
          </w:p>
        </w:tc>
      </w:tr>
    </w:tbl>
    <w:p w:rsidR="00631083" w:rsidRPr="001347D6" w:rsidRDefault="00631083" w:rsidP="00631083">
      <w:pPr>
        <w:autoSpaceDE w:val="0"/>
        <w:autoSpaceDN w:val="0"/>
        <w:adjustRightInd w:val="0"/>
        <w:ind w:left="9781"/>
        <w:jc w:val="center"/>
        <w:rPr>
          <w:rFonts w:ascii="Arial" w:hAnsi="Arial" w:cs="Arial"/>
          <w:sz w:val="24"/>
          <w:szCs w:val="24"/>
        </w:rPr>
      </w:pPr>
    </w:p>
    <w:p w:rsidR="00FD4679" w:rsidRPr="00522524" w:rsidRDefault="004A6971" w:rsidP="00631083">
      <w:pPr>
        <w:autoSpaceDE w:val="0"/>
        <w:autoSpaceDN w:val="0"/>
        <w:adjustRightInd w:val="0"/>
        <w:ind w:left="9781"/>
        <w:rPr>
          <w:rFonts w:ascii="Arial" w:hAnsi="Arial" w:cs="Arial"/>
          <w:sz w:val="24"/>
          <w:szCs w:val="24"/>
        </w:rPr>
      </w:pPr>
      <w:r>
        <w:rPr>
          <w:rFonts w:ascii="Arial" w:hAnsi="Arial" w:cs="Arial"/>
          <w:sz w:val="24"/>
          <w:szCs w:val="24"/>
        </w:rPr>
        <w:lastRenderedPageBreak/>
        <w:t>П</w:t>
      </w:r>
      <w:r w:rsidR="00FD4679" w:rsidRPr="00522524">
        <w:rPr>
          <w:rFonts w:ascii="Arial" w:hAnsi="Arial" w:cs="Arial"/>
          <w:sz w:val="24"/>
          <w:szCs w:val="24"/>
        </w:rPr>
        <w:t xml:space="preserve">риложение 2 к подпрограмме </w:t>
      </w:r>
      <w:r w:rsidR="006F4595" w:rsidRPr="00522524">
        <w:rPr>
          <w:rFonts w:ascii="Arial" w:hAnsi="Arial" w:cs="Arial"/>
          <w:sz w:val="24"/>
          <w:szCs w:val="24"/>
        </w:rPr>
        <w:t>1</w:t>
      </w:r>
      <w:r w:rsidR="00FD4679" w:rsidRPr="00522524">
        <w:rPr>
          <w:rFonts w:ascii="Arial" w:hAnsi="Arial" w:cs="Arial"/>
          <w:sz w:val="24"/>
          <w:szCs w:val="24"/>
        </w:rPr>
        <w:t xml:space="preserve"> «</w:t>
      </w:r>
      <w:r w:rsidR="00EA3D57" w:rsidRPr="00522524">
        <w:rPr>
          <w:rFonts w:ascii="Arial" w:hAnsi="Arial" w:cs="Arial"/>
          <w:sz w:val="24"/>
          <w:szCs w:val="24"/>
        </w:rPr>
        <w:t>Содействие</w:t>
      </w:r>
      <w:r w:rsidR="00FD4679" w:rsidRPr="00522524">
        <w:rPr>
          <w:rFonts w:ascii="Arial" w:hAnsi="Arial" w:cs="Arial"/>
          <w:sz w:val="24"/>
          <w:szCs w:val="24"/>
        </w:rPr>
        <w:t xml:space="preserve"> занятости населения </w:t>
      </w:r>
      <w:proofErr w:type="spellStart"/>
      <w:r w:rsidR="00EA3D57" w:rsidRPr="00522524">
        <w:rPr>
          <w:rFonts w:ascii="Arial" w:hAnsi="Arial" w:cs="Arial"/>
          <w:sz w:val="24"/>
          <w:szCs w:val="24"/>
        </w:rPr>
        <w:t>Межовского</w:t>
      </w:r>
      <w:proofErr w:type="spellEnd"/>
      <w:r w:rsidR="00FD4679" w:rsidRPr="00522524">
        <w:rPr>
          <w:rFonts w:ascii="Arial" w:hAnsi="Arial" w:cs="Arial"/>
          <w:sz w:val="24"/>
          <w:szCs w:val="24"/>
        </w:rPr>
        <w:t xml:space="preserve"> сельсовета»</w:t>
      </w:r>
    </w:p>
    <w:p w:rsidR="00FD4679" w:rsidRPr="00522524" w:rsidRDefault="00FD4679" w:rsidP="00FD4679">
      <w:pPr>
        <w:autoSpaceDE w:val="0"/>
        <w:autoSpaceDN w:val="0"/>
        <w:adjustRightInd w:val="0"/>
        <w:jc w:val="center"/>
        <w:rPr>
          <w:rFonts w:ascii="Arial" w:hAnsi="Arial" w:cs="Arial"/>
          <w:sz w:val="24"/>
          <w:szCs w:val="24"/>
        </w:rPr>
      </w:pPr>
      <w:r w:rsidRPr="00522524">
        <w:rPr>
          <w:rFonts w:ascii="Arial" w:hAnsi="Arial" w:cs="Arial"/>
          <w:sz w:val="24"/>
          <w:szCs w:val="24"/>
        </w:rPr>
        <w:t>Перечень мероприятий подпрограммы «</w:t>
      </w:r>
      <w:r w:rsidR="00EA3D57" w:rsidRPr="00522524">
        <w:rPr>
          <w:rFonts w:ascii="Arial" w:hAnsi="Arial" w:cs="Arial"/>
          <w:sz w:val="24"/>
          <w:szCs w:val="24"/>
        </w:rPr>
        <w:t>Содействие</w:t>
      </w:r>
      <w:r w:rsidRPr="00522524">
        <w:rPr>
          <w:rFonts w:ascii="Arial" w:hAnsi="Arial" w:cs="Arial"/>
          <w:sz w:val="24"/>
          <w:szCs w:val="24"/>
        </w:rPr>
        <w:t xml:space="preserve"> занятости населения </w:t>
      </w:r>
      <w:proofErr w:type="spellStart"/>
      <w:r w:rsidR="00EA3D57" w:rsidRPr="00522524">
        <w:rPr>
          <w:rFonts w:ascii="Arial" w:hAnsi="Arial" w:cs="Arial"/>
          <w:sz w:val="24"/>
          <w:szCs w:val="24"/>
        </w:rPr>
        <w:t>Межовского</w:t>
      </w:r>
      <w:proofErr w:type="spellEnd"/>
      <w:r w:rsidRPr="00522524">
        <w:rPr>
          <w:rFonts w:ascii="Arial" w:hAnsi="Arial" w:cs="Arial"/>
          <w:sz w:val="24"/>
          <w:szCs w:val="24"/>
        </w:rPr>
        <w:t xml:space="preserve"> сельсовета» с указанием объема средств на их реализацию и ожидаемых результатов</w:t>
      </w:r>
    </w:p>
    <w:tbl>
      <w:tblPr>
        <w:tblW w:w="14933" w:type="dxa"/>
        <w:tblInd w:w="201" w:type="dxa"/>
        <w:tblLayout w:type="fixed"/>
        <w:tblLook w:val="0000"/>
      </w:tblPr>
      <w:tblGrid>
        <w:gridCol w:w="2135"/>
        <w:gridCol w:w="717"/>
        <w:gridCol w:w="863"/>
        <w:gridCol w:w="264"/>
        <w:gridCol w:w="244"/>
        <w:gridCol w:w="487"/>
        <w:gridCol w:w="487"/>
        <w:gridCol w:w="119"/>
        <w:gridCol w:w="369"/>
        <w:gridCol w:w="834"/>
        <w:gridCol w:w="190"/>
        <w:gridCol w:w="251"/>
        <w:gridCol w:w="550"/>
        <w:gridCol w:w="136"/>
        <w:gridCol w:w="522"/>
        <w:gridCol w:w="410"/>
        <w:gridCol w:w="932"/>
        <w:gridCol w:w="131"/>
        <w:gridCol w:w="932"/>
        <w:gridCol w:w="131"/>
        <w:gridCol w:w="932"/>
        <w:gridCol w:w="3297"/>
      </w:tblGrid>
      <w:tr w:rsidR="00031B90" w:rsidRPr="00522524" w:rsidTr="004A6971">
        <w:trPr>
          <w:trHeight w:val="675"/>
        </w:trPr>
        <w:tc>
          <w:tcPr>
            <w:tcW w:w="2135"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31B90" w:rsidRPr="00522524" w:rsidRDefault="00031B9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Наименование  программы, подпрограммы</w:t>
            </w:r>
          </w:p>
        </w:tc>
        <w:tc>
          <w:tcPr>
            <w:tcW w:w="1580"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31B90" w:rsidRPr="00522524" w:rsidRDefault="00031B9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 xml:space="preserve">ГРБС </w:t>
            </w:r>
          </w:p>
        </w:tc>
        <w:tc>
          <w:tcPr>
            <w:tcW w:w="1970" w:type="dxa"/>
            <w:gridSpan w:val="6"/>
            <w:tcBorders>
              <w:top w:val="single" w:sz="3" w:space="0" w:color="000000"/>
              <w:left w:val="nil"/>
              <w:bottom w:val="single" w:sz="3" w:space="0" w:color="000000"/>
              <w:right w:val="single" w:sz="3" w:space="0" w:color="000000"/>
            </w:tcBorders>
            <w:shd w:val="clear" w:color="000000" w:fill="FFFFFF"/>
            <w:vAlign w:val="center"/>
          </w:tcPr>
          <w:p w:rsidR="00031B90" w:rsidRPr="00522524" w:rsidRDefault="00031B9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Код бюджетной классификации</w:t>
            </w:r>
          </w:p>
        </w:tc>
        <w:tc>
          <w:tcPr>
            <w:tcW w:w="1275" w:type="dxa"/>
            <w:gridSpan w:val="3"/>
            <w:tcBorders>
              <w:top w:val="single" w:sz="3" w:space="0" w:color="000000"/>
              <w:left w:val="nil"/>
              <w:bottom w:val="single" w:sz="3" w:space="0" w:color="000000"/>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208" w:type="dxa"/>
            <w:gridSpan w:val="3"/>
            <w:tcBorders>
              <w:top w:val="single" w:sz="3" w:space="0" w:color="000000"/>
              <w:left w:val="nil"/>
              <w:bottom w:val="single" w:sz="3" w:space="0" w:color="000000"/>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3468" w:type="dxa"/>
            <w:gridSpan w:val="6"/>
            <w:tcBorders>
              <w:top w:val="single" w:sz="3" w:space="0" w:color="000000"/>
              <w:left w:val="nil"/>
              <w:bottom w:val="single" w:sz="3" w:space="0" w:color="000000"/>
              <w:right w:val="single" w:sz="3" w:space="0" w:color="000000"/>
            </w:tcBorders>
            <w:shd w:val="clear" w:color="000000" w:fill="FFFFFF"/>
            <w:vAlign w:val="center"/>
          </w:tcPr>
          <w:p w:rsidR="00031B90" w:rsidRPr="00522524" w:rsidRDefault="00031B90" w:rsidP="008B4DF0">
            <w:pPr>
              <w:autoSpaceDE w:val="0"/>
              <w:autoSpaceDN w:val="0"/>
              <w:adjustRightInd w:val="0"/>
              <w:jc w:val="center"/>
              <w:rPr>
                <w:rFonts w:ascii="Arial" w:hAnsi="Arial" w:cs="Arial"/>
                <w:sz w:val="24"/>
                <w:szCs w:val="24"/>
                <w:lang w:val="en-US"/>
              </w:rPr>
            </w:pPr>
            <w:r w:rsidRPr="00522524">
              <w:rPr>
                <w:rFonts w:ascii="Arial" w:hAnsi="Arial" w:cs="Arial"/>
                <w:sz w:val="24"/>
                <w:szCs w:val="24"/>
              </w:rPr>
              <w:t xml:space="preserve">Расходы </w:t>
            </w:r>
            <w:r w:rsidRPr="00522524">
              <w:rPr>
                <w:rFonts w:ascii="Arial" w:hAnsi="Arial" w:cs="Arial"/>
                <w:sz w:val="24"/>
                <w:szCs w:val="24"/>
              </w:rPr>
              <w:br/>
            </w:r>
            <w:r w:rsidRPr="00522524">
              <w:rPr>
                <w:rFonts w:ascii="Arial" w:hAnsi="Arial" w:cs="Arial"/>
                <w:sz w:val="24"/>
                <w:szCs w:val="24"/>
                <w:lang w:val="en-US"/>
              </w:rPr>
              <w:t>(</w:t>
            </w:r>
            <w:r w:rsidRPr="00522524">
              <w:rPr>
                <w:rFonts w:ascii="Arial" w:hAnsi="Arial" w:cs="Arial"/>
                <w:sz w:val="24"/>
                <w:szCs w:val="24"/>
              </w:rPr>
              <w:t>тыс. руб.), годы</w:t>
            </w:r>
          </w:p>
        </w:tc>
        <w:tc>
          <w:tcPr>
            <w:tcW w:w="3297" w:type="dxa"/>
            <w:tcBorders>
              <w:top w:val="single" w:sz="3" w:space="0" w:color="000000"/>
              <w:left w:val="nil"/>
              <w:bottom w:val="nil"/>
              <w:right w:val="single" w:sz="3" w:space="0" w:color="000000"/>
            </w:tcBorders>
            <w:shd w:val="clear" w:color="000000" w:fill="FFFFFF"/>
            <w:vAlign w:val="center"/>
          </w:tcPr>
          <w:p w:rsidR="00031B90" w:rsidRPr="00522524" w:rsidRDefault="00031B90" w:rsidP="008B4DF0">
            <w:pPr>
              <w:autoSpaceDE w:val="0"/>
              <w:autoSpaceDN w:val="0"/>
              <w:adjustRightInd w:val="0"/>
              <w:jc w:val="center"/>
              <w:rPr>
                <w:rFonts w:ascii="Arial" w:hAnsi="Arial" w:cs="Arial"/>
                <w:sz w:val="24"/>
                <w:szCs w:val="24"/>
              </w:rPr>
            </w:pPr>
            <w:r w:rsidRPr="00522524">
              <w:rPr>
                <w:rFonts w:ascii="Arial" w:hAnsi="Arial" w:cs="Arial"/>
                <w:sz w:val="24"/>
                <w:szCs w:val="24"/>
              </w:rPr>
              <w:t xml:space="preserve">Ожидаемый результат от реализации </w:t>
            </w:r>
            <w:proofErr w:type="spellStart"/>
            <w:r w:rsidRPr="00522524">
              <w:rPr>
                <w:rFonts w:ascii="Arial" w:hAnsi="Arial" w:cs="Arial"/>
                <w:sz w:val="24"/>
                <w:szCs w:val="24"/>
              </w:rPr>
              <w:t>подпрограммн</w:t>
            </w:r>
            <w:proofErr w:type="spellEnd"/>
            <w:r w:rsidRPr="00522524">
              <w:rPr>
                <w:rFonts w:ascii="Arial" w:hAnsi="Arial" w:cs="Arial"/>
                <w:sz w:val="24"/>
                <w:szCs w:val="24"/>
              </w:rPr>
              <w:t>. мероприятия (в натуральном выражении)</w:t>
            </w:r>
          </w:p>
        </w:tc>
      </w:tr>
      <w:tr w:rsidR="00031B90" w:rsidRPr="00522524" w:rsidTr="004A6971">
        <w:trPr>
          <w:cantSplit/>
          <w:trHeight w:val="1354"/>
        </w:trPr>
        <w:tc>
          <w:tcPr>
            <w:tcW w:w="213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31B90" w:rsidRPr="00522524" w:rsidRDefault="00031B90" w:rsidP="008B4DF0">
            <w:pPr>
              <w:autoSpaceDE w:val="0"/>
              <w:autoSpaceDN w:val="0"/>
              <w:adjustRightInd w:val="0"/>
              <w:rPr>
                <w:rFonts w:ascii="Arial" w:hAnsi="Arial" w:cs="Arial"/>
                <w:sz w:val="24"/>
                <w:szCs w:val="24"/>
              </w:rPr>
            </w:pPr>
          </w:p>
        </w:tc>
        <w:tc>
          <w:tcPr>
            <w:tcW w:w="1580"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031B90" w:rsidRPr="00522524" w:rsidRDefault="00031B90" w:rsidP="008B4DF0">
            <w:pPr>
              <w:autoSpaceDE w:val="0"/>
              <w:autoSpaceDN w:val="0"/>
              <w:adjustRightInd w:val="0"/>
              <w:rPr>
                <w:rFonts w:ascii="Arial" w:hAnsi="Arial" w:cs="Arial"/>
                <w:sz w:val="24"/>
                <w:szCs w:val="24"/>
              </w:rPr>
            </w:pPr>
          </w:p>
        </w:tc>
        <w:tc>
          <w:tcPr>
            <w:tcW w:w="508" w:type="dxa"/>
            <w:gridSpan w:val="2"/>
            <w:tcBorders>
              <w:top w:val="nil"/>
              <w:left w:val="nil"/>
              <w:bottom w:val="single" w:sz="3" w:space="0" w:color="000000"/>
              <w:right w:val="single" w:sz="3" w:space="0" w:color="000000"/>
            </w:tcBorders>
            <w:shd w:val="clear" w:color="000000" w:fill="FFFFFF"/>
            <w:textDirection w:val="btLr"/>
            <w:vAlign w:val="center"/>
          </w:tcPr>
          <w:p w:rsidR="00031B90" w:rsidRPr="00522524" w:rsidRDefault="00031B90"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ГРБС</w:t>
            </w:r>
          </w:p>
        </w:tc>
        <w:tc>
          <w:tcPr>
            <w:tcW w:w="487" w:type="dxa"/>
            <w:tcBorders>
              <w:top w:val="nil"/>
              <w:left w:val="nil"/>
              <w:bottom w:val="single" w:sz="3" w:space="0" w:color="000000"/>
              <w:right w:val="single" w:sz="3" w:space="0" w:color="000000"/>
            </w:tcBorders>
            <w:shd w:val="clear" w:color="000000" w:fill="FFFFFF"/>
            <w:textDirection w:val="btLr"/>
            <w:vAlign w:val="center"/>
          </w:tcPr>
          <w:p w:rsidR="00031B90" w:rsidRPr="00522524" w:rsidRDefault="00031B90" w:rsidP="008B4DF0">
            <w:pPr>
              <w:autoSpaceDE w:val="0"/>
              <w:autoSpaceDN w:val="0"/>
              <w:adjustRightInd w:val="0"/>
              <w:ind w:left="113" w:right="113"/>
              <w:jc w:val="center"/>
              <w:rPr>
                <w:rFonts w:ascii="Arial" w:hAnsi="Arial" w:cs="Arial"/>
                <w:sz w:val="24"/>
                <w:szCs w:val="24"/>
              </w:rPr>
            </w:pPr>
            <w:proofErr w:type="spellStart"/>
            <w:r w:rsidRPr="00522524">
              <w:rPr>
                <w:rFonts w:ascii="Arial" w:hAnsi="Arial" w:cs="Arial"/>
                <w:sz w:val="24"/>
                <w:szCs w:val="24"/>
              </w:rPr>
              <w:t>РзПр</w:t>
            </w:r>
            <w:proofErr w:type="spellEnd"/>
          </w:p>
        </w:tc>
        <w:tc>
          <w:tcPr>
            <w:tcW w:w="487" w:type="dxa"/>
            <w:tcBorders>
              <w:top w:val="nil"/>
              <w:left w:val="nil"/>
              <w:bottom w:val="single" w:sz="3" w:space="0" w:color="000000"/>
              <w:right w:val="single" w:sz="3" w:space="0" w:color="000000"/>
            </w:tcBorders>
            <w:shd w:val="clear" w:color="000000" w:fill="FFFFFF"/>
            <w:textDirection w:val="btLr"/>
            <w:vAlign w:val="center"/>
          </w:tcPr>
          <w:p w:rsidR="00031B90" w:rsidRPr="00522524" w:rsidRDefault="00031B90"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ЦСР</w:t>
            </w:r>
          </w:p>
        </w:tc>
        <w:tc>
          <w:tcPr>
            <w:tcW w:w="488" w:type="dxa"/>
            <w:gridSpan w:val="2"/>
            <w:tcBorders>
              <w:top w:val="nil"/>
              <w:left w:val="nil"/>
              <w:bottom w:val="single" w:sz="3" w:space="0" w:color="000000"/>
              <w:right w:val="single" w:sz="3" w:space="0" w:color="000000"/>
            </w:tcBorders>
            <w:shd w:val="clear" w:color="000000" w:fill="FFFFFF"/>
            <w:textDirection w:val="btLr"/>
            <w:vAlign w:val="center"/>
          </w:tcPr>
          <w:p w:rsidR="00031B90" w:rsidRPr="00522524" w:rsidRDefault="00031B90"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ВР</w:t>
            </w:r>
          </w:p>
        </w:tc>
        <w:tc>
          <w:tcPr>
            <w:tcW w:w="1024" w:type="dxa"/>
            <w:gridSpan w:val="2"/>
            <w:tcBorders>
              <w:top w:val="nil"/>
              <w:left w:val="nil"/>
              <w:bottom w:val="single" w:sz="3" w:space="0" w:color="000000"/>
              <w:right w:val="single" w:sz="3" w:space="0" w:color="000000"/>
            </w:tcBorders>
            <w:shd w:val="clear" w:color="000000" w:fill="FFFFFF"/>
          </w:tcPr>
          <w:p w:rsidR="00031B90" w:rsidRPr="00522524" w:rsidRDefault="00031B90" w:rsidP="00D9193C">
            <w:pPr>
              <w:autoSpaceDE w:val="0"/>
              <w:autoSpaceDN w:val="0"/>
              <w:adjustRightInd w:val="0"/>
              <w:rPr>
                <w:rFonts w:ascii="Arial" w:hAnsi="Arial" w:cs="Arial"/>
                <w:sz w:val="24"/>
                <w:szCs w:val="24"/>
              </w:rPr>
            </w:pPr>
            <w:r w:rsidRPr="00522524">
              <w:rPr>
                <w:rFonts w:ascii="Arial" w:hAnsi="Arial" w:cs="Arial"/>
                <w:sz w:val="24"/>
                <w:szCs w:val="24"/>
              </w:rPr>
              <w:t>2023 год</w:t>
            </w:r>
          </w:p>
        </w:tc>
        <w:tc>
          <w:tcPr>
            <w:tcW w:w="801" w:type="dxa"/>
            <w:gridSpan w:val="2"/>
            <w:tcBorders>
              <w:top w:val="nil"/>
              <w:left w:val="single" w:sz="4" w:space="0" w:color="auto"/>
              <w:bottom w:val="single" w:sz="3" w:space="0" w:color="000000"/>
              <w:right w:val="single" w:sz="3" w:space="0" w:color="000000"/>
            </w:tcBorders>
            <w:shd w:val="clear" w:color="000000" w:fill="FFFFFF"/>
          </w:tcPr>
          <w:p w:rsidR="00031B90" w:rsidRPr="00522524" w:rsidRDefault="00031B90" w:rsidP="00ED77C7">
            <w:pPr>
              <w:autoSpaceDE w:val="0"/>
              <w:autoSpaceDN w:val="0"/>
              <w:adjustRightInd w:val="0"/>
              <w:rPr>
                <w:rFonts w:ascii="Arial" w:hAnsi="Arial" w:cs="Arial"/>
                <w:sz w:val="24"/>
                <w:szCs w:val="24"/>
              </w:rPr>
            </w:pPr>
            <w:r w:rsidRPr="00522524">
              <w:rPr>
                <w:rFonts w:ascii="Arial" w:hAnsi="Arial" w:cs="Arial"/>
                <w:sz w:val="24"/>
                <w:szCs w:val="24"/>
              </w:rPr>
              <w:t>2024 год</w:t>
            </w:r>
          </w:p>
        </w:tc>
        <w:tc>
          <w:tcPr>
            <w:tcW w:w="1068" w:type="dxa"/>
            <w:gridSpan w:val="3"/>
            <w:tcBorders>
              <w:top w:val="nil"/>
              <w:left w:val="single" w:sz="4" w:space="0" w:color="auto"/>
              <w:bottom w:val="single" w:sz="3" w:space="0" w:color="000000"/>
              <w:right w:val="single" w:sz="4" w:space="0" w:color="auto"/>
            </w:tcBorders>
            <w:shd w:val="clear" w:color="000000" w:fill="FFFFFF"/>
          </w:tcPr>
          <w:p w:rsidR="00031B90" w:rsidRPr="00522524" w:rsidRDefault="00031B90" w:rsidP="00ED77C7">
            <w:pPr>
              <w:autoSpaceDE w:val="0"/>
              <w:autoSpaceDN w:val="0"/>
              <w:adjustRightInd w:val="0"/>
              <w:rPr>
                <w:rFonts w:ascii="Arial" w:hAnsi="Arial" w:cs="Arial"/>
                <w:sz w:val="24"/>
                <w:szCs w:val="24"/>
              </w:rPr>
            </w:pPr>
            <w:r w:rsidRPr="00522524">
              <w:rPr>
                <w:rFonts w:ascii="Arial" w:hAnsi="Arial" w:cs="Arial"/>
                <w:sz w:val="24"/>
                <w:szCs w:val="24"/>
              </w:rPr>
              <w:t>2025 год</w:t>
            </w:r>
          </w:p>
        </w:tc>
        <w:tc>
          <w:tcPr>
            <w:tcW w:w="1063" w:type="dxa"/>
            <w:gridSpan w:val="2"/>
            <w:tcBorders>
              <w:top w:val="nil"/>
              <w:left w:val="single" w:sz="4" w:space="0" w:color="auto"/>
              <w:bottom w:val="single" w:sz="3" w:space="0" w:color="000000"/>
              <w:right w:val="single" w:sz="4" w:space="0" w:color="auto"/>
            </w:tcBorders>
            <w:shd w:val="clear" w:color="000000" w:fill="FFFFFF"/>
          </w:tcPr>
          <w:p w:rsidR="00031B90" w:rsidRPr="00522524" w:rsidRDefault="00031B90" w:rsidP="00ED77C7">
            <w:pPr>
              <w:autoSpaceDE w:val="0"/>
              <w:autoSpaceDN w:val="0"/>
              <w:adjustRightInd w:val="0"/>
              <w:rPr>
                <w:rFonts w:ascii="Arial" w:hAnsi="Arial" w:cs="Arial"/>
                <w:sz w:val="24"/>
                <w:szCs w:val="24"/>
              </w:rPr>
            </w:pPr>
            <w:r w:rsidRPr="00522524">
              <w:rPr>
                <w:rFonts w:ascii="Arial" w:hAnsi="Arial" w:cs="Arial"/>
                <w:sz w:val="24"/>
                <w:szCs w:val="24"/>
              </w:rPr>
              <w:t>2026 год</w:t>
            </w:r>
          </w:p>
        </w:tc>
        <w:tc>
          <w:tcPr>
            <w:tcW w:w="932" w:type="dxa"/>
            <w:tcBorders>
              <w:top w:val="nil"/>
              <w:left w:val="single" w:sz="4" w:space="0" w:color="auto"/>
              <w:bottom w:val="single" w:sz="3" w:space="0" w:color="000000"/>
              <w:right w:val="single" w:sz="4" w:space="0" w:color="auto"/>
            </w:tcBorders>
            <w:shd w:val="clear" w:color="000000" w:fill="FFFFFF"/>
          </w:tcPr>
          <w:p w:rsidR="00031B90" w:rsidRDefault="00031B90" w:rsidP="00D9193C">
            <w:pPr>
              <w:autoSpaceDE w:val="0"/>
              <w:autoSpaceDN w:val="0"/>
              <w:adjustRightInd w:val="0"/>
              <w:jc w:val="center"/>
              <w:rPr>
                <w:rFonts w:ascii="Arial" w:hAnsi="Arial" w:cs="Arial"/>
                <w:sz w:val="24"/>
                <w:szCs w:val="24"/>
              </w:rPr>
            </w:pPr>
            <w:r>
              <w:rPr>
                <w:rFonts w:ascii="Arial" w:hAnsi="Arial" w:cs="Arial"/>
                <w:sz w:val="24"/>
                <w:szCs w:val="24"/>
              </w:rPr>
              <w:t>2027</w:t>
            </w:r>
          </w:p>
          <w:p w:rsidR="00031B90" w:rsidRPr="00522524" w:rsidRDefault="00031B90" w:rsidP="00D9193C">
            <w:pPr>
              <w:autoSpaceDE w:val="0"/>
              <w:autoSpaceDN w:val="0"/>
              <w:adjustRightInd w:val="0"/>
              <w:jc w:val="center"/>
              <w:rPr>
                <w:rFonts w:ascii="Arial" w:hAnsi="Arial" w:cs="Arial"/>
                <w:sz w:val="24"/>
                <w:szCs w:val="24"/>
              </w:rPr>
            </w:pPr>
            <w:r>
              <w:rPr>
                <w:rFonts w:ascii="Arial" w:hAnsi="Arial" w:cs="Arial"/>
                <w:sz w:val="24"/>
                <w:szCs w:val="24"/>
              </w:rPr>
              <w:t>год</w:t>
            </w:r>
          </w:p>
        </w:tc>
        <w:tc>
          <w:tcPr>
            <w:tcW w:w="1063" w:type="dxa"/>
            <w:gridSpan w:val="2"/>
            <w:tcBorders>
              <w:top w:val="nil"/>
              <w:left w:val="single" w:sz="4" w:space="0" w:color="auto"/>
              <w:bottom w:val="single" w:sz="3" w:space="0" w:color="000000"/>
              <w:right w:val="single" w:sz="3" w:space="0" w:color="000000"/>
            </w:tcBorders>
            <w:shd w:val="clear" w:color="000000" w:fill="FFFFFF"/>
            <w:vAlign w:val="center"/>
          </w:tcPr>
          <w:p w:rsidR="00031B90" w:rsidRPr="00522524" w:rsidRDefault="00031B90" w:rsidP="00D9193C">
            <w:pPr>
              <w:autoSpaceDE w:val="0"/>
              <w:autoSpaceDN w:val="0"/>
              <w:adjustRightInd w:val="0"/>
              <w:jc w:val="center"/>
              <w:rPr>
                <w:rFonts w:ascii="Arial" w:hAnsi="Arial" w:cs="Arial"/>
                <w:sz w:val="24"/>
                <w:szCs w:val="24"/>
              </w:rPr>
            </w:pPr>
            <w:r w:rsidRPr="00522524">
              <w:rPr>
                <w:rFonts w:ascii="Arial" w:hAnsi="Arial" w:cs="Arial"/>
                <w:sz w:val="24"/>
                <w:szCs w:val="24"/>
              </w:rPr>
              <w:t xml:space="preserve">Итого </w:t>
            </w:r>
          </w:p>
        </w:tc>
        <w:tc>
          <w:tcPr>
            <w:tcW w:w="3297" w:type="dxa"/>
            <w:tcBorders>
              <w:top w:val="nil"/>
              <w:left w:val="nil"/>
              <w:bottom w:val="single" w:sz="3" w:space="0" w:color="000000"/>
              <w:right w:val="single" w:sz="3" w:space="0" w:color="000000"/>
            </w:tcBorders>
            <w:shd w:val="clear" w:color="000000" w:fill="FFFFFF"/>
            <w:vAlign w:val="center"/>
          </w:tcPr>
          <w:p w:rsidR="00031B90" w:rsidRPr="00522524" w:rsidRDefault="00031B90" w:rsidP="008B4DF0">
            <w:pPr>
              <w:autoSpaceDE w:val="0"/>
              <w:autoSpaceDN w:val="0"/>
              <w:adjustRightInd w:val="0"/>
              <w:rPr>
                <w:rFonts w:ascii="Arial" w:hAnsi="Arial" w:cs="Arial"/>
                <w:sz w:val="24"/>
                <w:szCs w:val="24"/>
              </w:rPr>
            </w:pPr>
          </w:p>
        </w:tc>
      </w:tr>
      <w:tr w:rsidR="00031B90" w:rsidRPr="00522524" w:rsidTr="004A6971">
        <w:trPr>
          <w:trHeight w:val="825"/>
        </w:trPr>
        <w:tc>
          <w:tcPr>
            <w:tcW w:w="2135" w:type="dxa"/>
            <w:tcBorders>
              <w:top w:val="single" w:sz="3" w:space="0" w:color="000000"/>
              <w:left w:val="single" w:sz="3" w:space="0" w:color="000000"/>
              <w:bottom w:val="single" w:sz="3" w:space="0" w:color="000000"/>
              <w:right w:val="single" w:sz="3" w:space="0" w:color="000000"/>
            </w:tcBorders>
            <w:shd w:val="clear" w:color="000000" w:fill="FFFFFF"/>
          </w:tcPr>
          <w:p w:rsidR="00031B90" w:rsidRPr="00522524" w:rsidRDefault="00031B90" w:rsidP="008B4DF0">
            <w:pPr>
              <w:autoSpaceDE w:val="0"/>
              <w:autoSpaceDN w:val="0"/>
              <w:adjustRightInd w:val="0"/>
              <w:rPr>
                <w:rFonts w:ascii="Arial" w:hAnsi="Arial" w:cs="Arial"/>
                <w:sz w:val="24"/>
                <w:szCs w:val="24"/>
              </w:rPr>
            </w:pPr>
            <w:r w:rsidRPr="00522524">
              <w:rPr>
                <w:rFonts w:ascii="Arial" w:hAnsi="Arial" w:cs="Arial"/>
                <w:sz w:val="24"/>
                <w:szCs w:val="24"/>
              </w:rPr>
              <w:t>Цель подпрограммы</w:t>
            </w:r>
          </w:p>
        </w:tc>
        <w:tc>
          <w:tcPr>
            <w:tcW w:w="717" w:type="dxa"/>
            <w:tcBorders>
              <w:top w:val="single" w:sz="3" w:space="0" w:color="000000"/>
              <w:left w:val="nil"/>
              <w:bottom w:val="single" w:sz="4" w:space="0" w:color="auto"/>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127" w:type="dxa"/>
            <w:gridSpan w:val="2"/>
            <w:tcBorders>
              <w:top w:val="single" w:sz="3" w:space="0" w:color="000000"/>
              <w:left w:val="nil"/>
              <w:bottom w:val="single" w:sz="4" w:space="0" w:color="auto"/>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337" w:type="dxa"/>
            <w:gridSpan w:val="4"/>
            <w:tcBorders>
              <w:top w:val="single" w:sz="3" w:space="0" w:color="000000"/>
              <w:left w:val="nil"/>
              <w:bottom w:val="single" w:sz="4" w:space="0" w:color="auto"/>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203" w:type="dxa"/>
            <w:gridSpan w:val="2"/>
            <w:tcBorders>
              <w:top w:val="single" w:sz="3" w:space="0" w:color="000000"/>
              <w:left w:val="nil"/>
              <w:bottom w:val="single" w:sz="4" w:space="0" w:color="auto"/>
              <w:right w:val="nil"/>
            </w:tcBorders>
            <w:shd w:val="clear" w:color="000000" w:fill="FFFFFF"/>
          </w:tcPr>
          <w:p w:rsidR="00031B90" w:rsidRPr="00522524" w:rsidRDefault="00031B90" w:rsidP="00EA3D57">
            <w:pPr>
              <w:autoSpaceDE w:val="0"/>
              <w:autoSpaceDN w:val="0"/>
              <w:adjustRightInd w:val="0"/>
              <w:jc w:val="center"/>
              <w:rPr>
                <w:rFonts w:ascii="Arial" w:hAnsi="Arial" w:cs="Arial"/>
                <w:sz w:val="24"/>
                <w:szCs w:val="24"/>
              </w:rPr>
            </w:pPr>
          </w:p>
        </w:tc>
        <w:tc>
          <w:tcPr>
            <w:tcW w:w="8414" w:type="dxa"/>
            <w:gridSpan w:val="12"/>
            <w:tcBorders>
              <w:top w:val="single" w:sz="3" w:space="0" w:color="000000"/>
              <w:left w:val="nil"/>
              <w:bottom w:val="single" w:sz="4" w:space="0" w:color="auto"/>
              <w:right w:val="single" w:sz="3" w:space="0" w:color="000000"/>
            </w:tcBorders>
            <w:shd w:val="clear" w:color="000000" w:fill="FFFFFF"/>
          </w:tcPr>
          <w:p w:rsidR="00031B90" w:rsidRPr="00522524" w:rsidRDefault="00031B90" w:rsidP="00EA3D57">
            <w:pPr>
              <w:autoSpaceDE w:val="0"/>
              <w:autoSpaceDN w:val="0"/>
              <w:adjustRightInd w:val="0"/>
              <w:jc w:val="center"/>
              <w:rPr>
                <w:rFonts w:ascii="Arial" w:hAnsi="Arial" w:cs="Arial"/>
                <w:sz w:val="24"/>
                <w:szCs w:val="24"/>
              </w:rPr>
            </w:pPr>
            <w:r w:rsidRPr="00522524">
              <w:rPr>
                <w:rFonts w:ascii="Arial" w:hAnsi="Arial" w:cs="Arial"/>
                <w:sz w:val="24"/>
                <w:szCs w:val="24"/>
              </w:rPr>
              <w:t xml:space="preserve">Принятие комплексных мер по улучшению социально-экономической ситуации на рынке труда муниципального образования </w:t>
            </w:r>
            <w:proofErr w:type="spellStart"/>
            <w:r w:rsidRPr="00522524">
              <w:rPr>
                <w:rFonts w:ascii="Arial" w:hAnsi="Arial" w:cs="Arial"/>
                <w:sz w:val="24"/>
                <w:szCs w:val="24"/>
              </w:rPr>
              <w:t>Межовский</w:t>
            </w:r>
            <w:proofErr w:type="spellEnd"/>
            <w:r w:rsidRPr="00522524">
              <w:rPr>
                <w:rFonts w:ascii="Arial" w:hAnsi="Arial" w:cs="Arial"/>
                <w:sz w:val="24"/>
                <w:szCs w:val="24"/>
              </w:rPr>
              <w:t xml:space="preserve">    сельсовет</w:t>
            </w:r>
          </w:p>
        </w:tc>
      </w:tr>
      <w:tr w:rsidR="00031B90" w:rsidRPr="00522524" w:rsidTr="006F0C9A">
        <w:trPr>
          <w:trHeight w:val="1108"/>
        </w:trPr>
        <w:tc>
          <w:tcPr>
            <w:tcW w:w="2135" w:type="dxa"/>
            <w:tcBorders>
              <w:top w:val="single" w:sz="3" w:space="0" w:color="000000"/>
              <w:left w:val="single" w:sz="3" w:space="0" w:color="000000"/>
              <w:bottom w:val="single" w:sz="4" w:space="0" w:color="auto"/>
              <w:right w:val="single" w:sz="3" w:space="0" w:color="000000"/>
            </w:tcBorders>
            <w:shd w:val="clear" w:color="000000" w:fill="FFFFFF"/>
          </w:tcPr>
          <w:p w:rsidR="00031B90" w:rsidRPr="00522524" w:rsidRDefault="00031B90" w:rsidP="008B4DF0">
            <w:pPr>
              <w:autoSpaceDE w:val="0"/>
              <w:autoSpaceDN w:val="0"/>
              <w:adjustRightInd w:val="0"/>
              <w:rPr>
                <w:rFonts w:ascii="Arial" w:hAnsi="Arial" w:cs="Arial"/>
                <w:sz w:val="24"/>
                <w:szCs w:val="24"/>
              </w:rPr>
            </w:pPr>
            <w:r w:rsidRPr="00522524">
              <w:rPr>
                <w:rFonts w:ascii="Arial" w:hAnsi="Arial" w:cs="Arial"/>
                <w:sz w:val="24"/>
                <w:szCs w:val="24"/>
              </w:rPr>
              <w:t>Задача 1</w:t>
            </w:r>
          </w:p>
        </w:tc>
        <w:tc>
          <w:tcPr>
            <w:tcW w:w="717" w:type="dxa"/>
            <w:tcBorders>
              <w:top w:val="single" w:sz="4" w:space="0" w:color="auto"/>
              <w:left w:val="nil"/>
              <w:bottom w:val="single" w:sz="4" w:space="0" w:color="auto"/>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127" w:type="dxa"/>
            <w:gridSpan w:val="2"/>
            <w:tcBorders>
              <w:top w:val="single" w:sz="4" w:space="0" w:color="auto"/>
              <w:left w:val="nil"/>
              <w:bottom w:val="single" w:sz="4" w:space="0" w:color="auto"/>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337" w:type="dxa"/>
            <w:gridSpan w:val="4"/>
            <w:tcBorders>
              <w:top w:val="single" w:sz="4" w:space="0" w:color="auto"/>
              <w:left w:val="nil"/>
              <w:bottom w:val="single" w:sz="4" w:space="0" w:color="auto"/>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203" w:type="dxa"/>
            <w:gridSpan w:val="2"/>
            <w:tcBorders>
              <w:top w:val="single" w:sz="4" w:space="0" w:color="auto"/>
              <w:left w:val="nil"/>
              <w:bottom w:val="single" w:sz="4" w:space="0" w:color="auto"/>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8414" w:type="dxa"/>
            <w:gridSpan w:val="12"/>
            <w:tcBorders>
              <w:top w:val="single" w:sz="4" w:space="0" w:color="auto"/>
              <w:left w:val="nil"/>
              <w:bottom w:val="single" w:sz="4" w:space="0" w:color="auto"/>
              <w:right w:val="single" w:sz="3" w:space="0" w:color="000000"/>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r w:rsidRPr="00522524">
              <w:rPr>
                <w:rFonts w:ascii="Arial" w:hAnsi="Arial" w:cs="Arial"/>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proofErr w:type="spellStart"/>
            <w:r w:rsidRPr="00522524">
              <w:rPr>
                <w:rFonts w:ascii="Arial" w:hAnsi="Arial" w:cs="Arial"/>
                <w:sz w:val="24"/>
                <w:szCs w:val="24"/>
              </w:rPr>
              <w:t>Межовского</w:t>
            </w:r>
            <w:proofErr w:type="spellEnd"/>
            <w:r w:rsidRPr="00522524">
              <w:rPr>
                <w:rFonts w:ascii="Arial" w:hAnsi="Arial" w:cs="Arial"/>
                <w:sz w:val="24"/>
                <w:szCs w:val="24"/>
              </w:rPr>
              <w:t xml:space="preserve"> сельсовета</w:t>
            </w:r>
          </w:p>
          <w:p w:rsidR="00031B90" w:rsidRPr="00522524" w:rsidRDefault="00031B90" w:rsidP="008B4DF0">
            <w:pPr>
              <w:autoSpaceDE w:val="0"/>
              <w:autoSpaceDN w:val="0"/>
              <w:adjustRightInd w:val="0"/>
              <w:jc w:val="center"/>
              <w:rPr>
                <w:rFonts w:ascii="Arial" w:hAnsi="Arial" w:cs="Arial"/>
                <w:sz w:val="24"/>
                <w:szCs w:val="24"/>
              </w:rPr>
            </w:pPr>
          </w:p>
          <w:p w:rsidR="00031B90" w:rsidRPr="00522524" w:rsidRDefault="00031B90" w:rsidP="008B4DF0">
            <w:pPr>
              <w:autoSpaceDE w:val="0"/>
              <w:autoSpaceDN w:val="0"/>
              <w:adjustRightInd w:val="0"/>
              <w:jc w:val="center"/>
              <w:rPr>
                <w:rFonts w:ascii="Arial" w:hAnsi="Arial" w:cs="Arial"/>
                <w:sz w:val="24"/>
                <w:szCs w:val="24"/>
              </w:rPr>
            </w:pPr>
          </w:p>
          <w:p w:rsidR="00031B90" w:rsidRPr="00522524" w:rsidRDefault="00031B90" w:rsidP="008B4DF0">
            <w:pPr>
              <w:autoSpaceDE w:val="0"/>
              <w:autoSpaceDN w:val="0"/>
              <w:adjustRightInd w:val="0"/>
              <w:jc w:val="center"/>
              <w:rPr>
                <w:rFonts w:ascii="Arial" w:hAnsi="Arial" w:cs="Arial"/>
                <w:sz w:val="24"/>
                <w:szCs w:val="24"/>
              </w:rPr>
            </w:pPr>
          </w:p>
        </w:tc>
      </w:tr>
      <w:tr w:rsidR="00031B90" w:rsidRPr="00522524" w:rsidTr="004A6971">
        <w:trPr>
          <w:trHeight w:val="360"/>
        </w:trPr>
        <w:tc>
          <w:tcPr>
            <w:tcW w:w="2135" w:type="dxa"/>
            <w:tcBorders>
              <w:top w:val="single" w:sz="3" w:space="0" w:color="000000"/>
              <w:left w:val="single" w:sz="3" w:space="0" w:color="000000"/>
              <w:bottom w:val="nil"/>
              <w:right w:val="single" w:sz="3" w:space="0" w:color="000000"/>
            </w:tcBorders>
            <w:shd w:val="clear" w:color="000000" w:fill="FFFFFF"/>
          </w:tcPr>
          <w:p w:rsidR="00031B90" w:rsidRPr="00522524" w:rsidRDefault="00031B90" w:rsidP="008B4DF0">
            <w:pPr>
              <w:autoSpaceDE w:val="0"/>
              <w:autoSpaceDN w:val="0"/>
              <w:adjustRightInd w:val="0"/>
              <w:rPr>
                <w:rFonts w:ascii="Arial" w:hAnsi="Arial" w:cs="Arial"/>
                <w:sz w:val="24"/>
                <w:szCs w:val="24"/>
              </w:rPr>
            </w:pPr>
            <w:r w:rsidRPr="00522524">
              <w:rPr>
                <w:rFonts w:ascii="Arial" w:hAnsi="Arial" w:cs="Arial"/>
                <w:sz w:val="24"/>
                <w:szCs w:val="24"/>
              </w:rPr>
              <w:t xml:space="preserve">Мероприятие 1.1 </w:t>
            </w:r>
          </w:p>
        </w:tc>
        <w:tc>
          <w:tcPr>
            <w:tcW w:w="717" w:type="dxa"/>
            <w:tcBorders>
              <w:top w:val="single" w:sz="3" w:space="0" w:color="000000"/>
              <w:left w:val="nil"/>
              <w:bottom w:val="single" w:sz="3" w:space="0" w:color="000000"/>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127" w:type="dxa"/>
            <w:gridSpan w:val="2"/>
            <w:tcBorders>
              <w:top w:val="single" w:sz="3" w:space="0" w:color="000000"/>
              <w:left w:val="nil"/>
              <w:bottom w:val="single" w:sz="3" w:space="0" w:color="000000"/>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337" w:type="dxa"/>
            <w:gridSpan w:val="4"/>
            <w:tcBorders>
              <w:top w:val="single" w:sz="3" w:space="0" w:color="000000"/>
              <w:left w:val="nil"/>
              <w:bottom w:val="single" w:sz="3" w:space="0" w:color="000000"/>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1203" w:type="dxa"/>
            <w:gridSpan w:val="2"/>
            <w:tcBorders>
              <w:top w:val="single" w:sz="3" w:space="0" w:color="000000"/>
              <w:left w:val="nil"/>
              <w:bottom w:val="single" w:sz="3" w:space="0" w:color="000000"/>
              <w:right w:val="nil"/>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c>
          <w:tcPr>
            <w:tcW w:w="8414" w:type="dxa"/>
            <w:gridSpan w:val="12"/>
            <w:tcBorders>
              <w:top w:val="single" w:sz="3" w:space="0" w:color="000000"/>
              <w:left w:val="nil"/>
              <w:bottom w:val="single" w:sz="3" w:space="0" w:color="000000"/>
              <w:right w:val="single" w:sz="3" w:space="0" w:color="000000"/>
            </w:tcBorders>
            <w:shd w:val="clear" w:color="000000" w:fill="FFFFFF"/>
          </w:tcPr>
          <w:p w:rsidR="00031B90" w:rsidRPr="00522524" w:rsidRDefault="00031B90" w:rsidP="008B4DF0">
            <w:pPr>
              <w:autoSpaceDE w:val="0"/>
              <w:autoSpaceDN w:val="0"/>
              <w:adjustRightInd w:val="0"/>
              <w:jc w:val="center"/>
              <w:rPr>
                <w:rFonts w:ascii="Arial" w:hAnsi="Arial" w:cs="Arial"/>
                <w:sz w:val="24"/>
                <w:szCs w:val="24"/>
              </w:rPr>
            </w:pPr>
          </w:p>
        </w:tc>
      </w:tr>
      <w:tr w:rsidR="00031B90" w:rsidRPr="00522524" w:rsidTr="004A6971">
        <w:trPr>
          <w:cantSplit/>
          <w:trHeight w:val="2832"/>
        </w:trPr>
        <w:tc>
          <w:tcPr>
            <w:tcW w:w="2135" w:type="dxa"/>
            <w:tcBorders>
              <w:top w:val="single" w:sz="3" w:space="0" w:color="000000"/>
              <w:left w:val="single" w:sz="3" w:space="0" w:color="000000"/>
              <w:bottom w:val="single" w:sz="3" w:space="0" w:color="000000"/>
              <w:right w:val="single" w:sz="3" w:space="0" w:color="000000"/>
            </w:tcBorders>
            <w:shd w:val="clear" w:color="000000" w:fill="FFFFFF"/>
          </w:tcPr>
          <w:p w:rsidR="00031B90" w:rsidRPr="00522524" w:rsidRDefault="00031B90" w:rsidP="008F1DEF">
            <w:pPr>
              <w:rPr>
                <w:rFonts w:ascii="Arial" w:hAnsi="Arial" w:cs="Arial"/>
                <w:sz w:val="24"/>
                <w:szCs w:val="24"/>
              </w:rPr>
            </w:pPr>
            <w:r w:rsidRPr="00522524">
              <w:rPr>
                <w:rFonts w:ascii="Arial" w:hAnsi="Arial" w:cs="Arial"/>
                <w:sz w:val="24"/>
                <w:szCs w:val="24"/>
              </w:rPr>
              <w:lastRenderedPageBreak/>
              <w:t xml:space="preserve">Привлечение граждан (от центра занятости) к общественным работам по благоустройству населенных пунктов на территории </w:t>
            </w:r>
            <w:proofErr w:type="spellStart"/>
            <w:r w:rsidRPr="00522524">
              <w:rPr>
                <w:rFonts w:ascii="Arial" w:hAnsi="Arial" w:cs="Arial"/>
                <w:sz w:val="24"/>
                <w:szCs w:val="24"/>
              </w:rPr>
              <w:t>Межовского</w:t>
            </w:r>
            <w:proofErr w:type="spellEnd"/>
            <w:r w:rsidRPr="00522524">
              <w:rPr>
                <w:rFonts w:ascii="Arial" w:hAnsi="Arial" w:cs="Arial"/>
                <w:sz w:val="24"/>
                <w:szCs w:val="24"/>
              </w:rPr>
              <w:t xml:space="preserve"> сельсовета</w:t>
            </w:r>
          </w:p>
        </w:tc>
        <w:tc>
          <w:tcPr>
            <w:tcW w:w="1580" w:type="dxa"/>
            <w:gridSpan w:val="2"/>
            <w:tcBorders>
              <w:top w:val="nil"/>
              <w:left w:val="nil"/>
              <w:bottom w:val="single" w:sz="4" w:space="0" w:color="auto"/>
              <w:right w:val="single" w:sz="3" w:space="0" w:color="000000"/>
            </w:tcBorders>
            <w:shd w:val="clear" w:color="000000" w:fill="FFFFFF"/>
          </w:tcPr>
          <w:p w:rsidR="00031B90" w:rsidRPr="00522524" w:rsidRDefault="00031B90" w:rsidP="008F1DEF">
            <w:pPr>
              <w:autoSpaceDE w:val="0"/>
              <w:autoSpaceDN w:val="0"/>
              <w:adjustRightInd w:val="0"/>
              <w:rPr>
                <w:rFonts w:ascii="Arial" w:hAnsi="Arial" w:cs="Arial"/>
                <w:sz w:val="24"/>
                <w:szCs w:val="24"/>
              </w:rPr>
            </w:pPr>
            <w:r w:rsidRPr="00522524">
              <w:rPr>
                <w:rFonts w:ascii="Arial" w:hAnsi="Arial" w:cs="Arial"/>
                <w:sz w:val="24"/>
                <w:szCs w:val="24"/>
              </w:rPr>
              <w:t xml:space="preserve">Администрация </w:t>
            </w:r>
            <w:proofErr w:type="spellStart"/>
            <w:r w:rsidRPr="00522524">
              <w:rPr>
                <w:rFonts w:ascii="Arial" w:hAnsi="Arial" w:cs="Arial"/>
                <w:sz w:val="24"/>
                <w:szCs w:val="24"/>
              </w:rPr>
              <w:t>Межовского</w:t>
            </w:r>
            <w:proofErr w:type="spellEnd"/>
            <w:r w:rsidRPr="00522524">
              <w:rPr>
                <w:rFonts w:ascii="Arial" w:hAnsi="Arial" w:cs="Arial"/>
                <w:sz w:val="24"/>
                <w:szCs w:val="24"/>
              </w:rPr>
              <w:t xml:space="preserve"> сельсовета</w:t>
            </w:r>
          </w:p>
        </w:tc>
        <w:tc>
          <w:tcPr>
            <w:tcW w:w="508" w:type="dxa"/>
            <w:gridSpan w:val="2"/>
            <w:tcBorders>
              <w:top w:val="nil"/>
              <w:left w:val="nil"/>
              <w:bottom w:val="single" w:sz="4" w:space="0" w:color="auto"/>
              <w:right w:val="single" w:sz="3" w:space="0" w:color="000000"/>
            </w:tcBorders>
            <w:shd w:val="clear" w:color="000000" w:fill="FFFFFF"/>
            <w:textDirection w:val="btLr"/>
          </w:tcPr>
          <w:p w:rsidR="00031B90" w:rsidRPr="00522524" w:rsidRDefault="00031B90"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813</w:t>
            </w:r>
          </w:p>
        </w:tc>
        <w:tc>
          <w:tcPr>
            <w:tcW w:w="487" w:type="dxa"/>
            <w:tcBorders>
              <w:top w:val="nil"/>
              <w:left w:val="nil"/>
              <w:bottom w:val="single" w:sz="4" w:space="0" w:color="auto"/>
              <w:right w:val="single" w:sz="3" w:space="0" w:color="000000"/>
            </w:tcBorders>
            <w:shd w:val="clear" w:color="000000" w:fill="FFFFFF"/>
            <w:textDirection w:val="btLr"/>
          </w:tcPr>
          <w:p w:rsidR="00031B90" w:rsidRPr="00522524" w:rsidRDefault="00031B90"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0505</w:t>
            </w:r>
          </w:p>
        </w:tc>
        <w:tc>
          <w:tcPr>
            <w:tcW w:w="487" w:type="dxa"/>
            <w:tcBorders>
              <w:top w:val="nil"/>
              <w:left w:val="nil"/>
              <w:bottom w:val="single" w:sz="4" w:space="0" w:color="auto"/>
              <w:right w:val="single" w:sz="3" w:space="0" w:color="000000"/>
            </w:tcBorders>
            <w:shd w:val="clear" w:color="000000" w:fill="FFFFFF"/>
            <w:textDirection w:val="btLr"/>
          </w:tcPr>
          <w:p w:rsidR="00031B90" w:rsidRPr="00522524" w:rsidRDefault="00031B90" w:rsidP="00CF62A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0120080490</w:t>
            </w:r>
          </w:p>
        </w:tc>
        <w:tc>
          <w:tcPr>
            <w:tcW w:w="488" w:type="dxa"/>
            <w:gridSpan w:val="2"/>
            <w:tcBorders>
              <w:top w:val="nil"/>
              <w:left w:val="nil"/>
              <w:bottom w:val="single" w:sz="4" w:space="0" w:color="auto"/>
              <w:right w:val="single" w:sz="3" w:space="0" w:color="000000"/>
            </w:tcBorders>
            <w:shd w:val="clear" w:color="000000" w:fill="FFFFFF"/>
            <w:textDirection w:val="btLr"/>
          </w:tcPr>
          <w:p w:rsidR="00031B90" w:rsidRPr="00522524" w:rsidRDefault="00031B90" w:rsidP="008B4DF0">
            <w:pPr>
              <w:autoSpaceDE w:val="0"/>
              <w:autoSpaceDN w:val="0"/>
              <w:adjustRightInd w:val="0"/>
              <w:ind w:left="113" w:right="113"/>
              <w:jc w:val="center"/>
              <w:rPr>
                <w:rFonts w:ascii="Arial" w:hAnsi="Arial" w:cs="Arial"/>
                <w:sz w:val="24"/>
                <w:szCs w:val="24"/>
              </w:rPr>
            </w:pPr>
            <w:r w:rsidRPr="00522524">
              <w:rPr>
                <w:rFonts w:ascii="Arial" w:hAnsi="Arial" w:cs="Arial"/>
                <w:sz w:val="24"/>
                <w:szCs w:val="24"/>
              </w:rPr>
              <w:t>110</w:t>
            </w:r>
          </w:p>
        </w:tc>
        <w:tc>
          <w:tcPr>
            <w:tcW w:w="1024" w:type="dxa"/>
            <w:gridSpan w:val="2"/>
            <w:tcBorders>
              <w:top w:val="nil"/>
              <w:left w:val="nil"/>
              <w:bottom w:val="single" w:sz="4" w:space="0" w:color="auto"/>
              <w:right w:val="single" w:sz="3" w:space="0" w:color="000000"/>
            </w:tcBorders>
            <w:shd w:val="clear" w:color="000000" w:fill="FFFFFF"/>
          </w:tcPr>
          <w:p w:rsidR="00031B90" w:rsidRPr="00522524" w:rsidRDefault="00031B90" w:rsidP="00D9193C">
            <w:pPr>
              <w:autoSpaceDE w:val="0"/>
              <w:autoSpaceDN w:val="0"/>
              <w:adjustRightInd w:val="0"/>
              <w:jc w:val="center"/>
              <w:rPr>
                <w:rFonts w:ascii="Arial" w:hAnsi="Arial" w:cs="Arial"/>
                <w:sz w:val="24"/>
                <w:szCs w:val="24"/>
              </w:rPr>
            </w:pPr>
            <w:r w:rsidRPr="00522524">
              <w:rPr>
                <w:rFonts w:ascii="Arial" w:hAnsi="Arial" w:cs="Arial"/>
                <w:sz w:val="24"/>
                <w:szCs w:val="24"/>
              </w:rPr>
              <w:t>95,5</w:t>
            </w:r>
          </w:p>
        </w:tc>
        <w:tc>
          <w:tcPr>
            <w:tcW w:w="937" w:type="dxa"/>
            <w:gridSpan w:val="3"/>
            <w:tcBorders>
              <w:top w:val="nil"/>
              <w:left w:val="single" w:sz="4" w:space="0" w:color="auto"/>
              <w:bottom w:val="single" w:sz="4" w:space="0" w:color="auto"/>
              <w:right w:val="single" w:sz="4" w:space="0" w:color="auto"/>
            </w:tcBorders>
            <w:shd w:val="clear" w:color="000000" w:fill="FFFFFF"/>
          </w:tcPr>
          <w:p w:rsidR="00031B90" w:rsidRPr="00522524" w:rsidRDefault="00031B90" w:rsidP="00D9193C">
            <w:pPr>
              <w:autoSpaceDE w:val="0"/>
              <w:autoSpaceDN w:val="0"/>
              <w:adjustRightInd w:val="0"/>
              <w:jc w:val="center"/>
              <w:rPr>
                <w:rFonts w:ascii="Arial" w:hAnsi="Arial" w:cs="Arial"/>
                <w:sz w:val="24"/>
                <w:szCs w:val="24"/>
              </w:rPr>
            </w:pPr>
            <w:r w:rsidRPr="00522524">
              <w:rPr>
                <w:rFonts w:ascii="Arial" w:hAnsi="Arial" w:cs="Arial"/>
                <w:sz w:val="24"/>
                <w:szCs w:val="24"/>
              </w:rPr>
              <w:t>101,5</w:t>
            </w:r>
          </w:p>
        </w:tc>
        <w:tc>
          <w:tcPr>
            <w:tcW w:w="932" w:type="dxa"/>
            <w:gridSpan w:val="2"/>
            <w:tcBorders>
              <w:top w:val="nil"/>
              <w:left w:val="single" w:sz="4" w:space="0" w:color="auto"/>
              <w:bottom w:val="single" w:sz="4" w:space="0" w:color="auto"/>
              <w:right w:val="single" w:sz="3" w:space="0" w:color="000000"/>
            </w:tcBorders>
            <w:shd w:val="clear" w:color="000000" w:fill="FFFFFF"/>
          </w:tcPr>
          <w:p w:rsidR="00031B90" w:rsidRPr="00522524" w:rsidRDefault="00D57515" w:rsidP="00D9193C">
            <w:pPr>
              <w:autoSpaceDE w:val="0"/>
              <w:autoSpaceDN w:val="0"/>
              <w:adjustRightInd w:val="0"/>
              <w:jc w:val="center"/>
              <w:rPr>
                <w:rFonts w:ascii="Arial" w:hAnsi="Arial" w:cs="Arial"/>
                <w:sz w:val="24"/>
                <w:szCs w:val="24"/>
              </w:rPr>
            </w:pPr>
            <w:r>
              <w:rPr>
                <w:rFonts w:ascii="Arial" w:hAnsi="Arial" w:cs="Arial"/>
                <w:sz w:val="24"/>
                <w:szCs w:val="24"/>
              </w:rPr>
              <w:t>120,3</w:t>
            </w:r>
          </w:p>
        </w:tc>
        <w:tc>
          <w:tcPr>
            <w:tcW w:w="932" w:type="dxa"/>
            <w:tcBorders>
              <w:top w:val="nil"/>
              <w:left w:val="single" w:sz="4" w:space="0" w:color="auto"/>
              <w:bottom w:val="single" w:sz="4" w:space="0" w:color="auto"/>
              <w:right w:val="single" w:sz="4" w:space="0" w:color="auto"/>
            </w:tcBorders>
            <w:shd w:val="clear" w:color="000000" w:fill="FFFFFF"/>
          </w:tcPr>
          <w:p w:rsidR="00031B90" w:rsidRPr="00522524" w:rsidRDefault="00031B90" w:rsidP="00D9193C">
            <w:pPr>
              <w:autoSpaceDE w:val="0"/>
              <w:autoSpaceDN w:val="0"/>
              <w:adjustRightInd w:val="0"/>
              <w:jc w:val="center"/>
              <w:rPr>
                <w:rFonts w:ascii="Arial" w:hAnsi="Arial" w:cs="Arial"/>
                <w:sz w:val="24"/>
                <w:szCs w:val="24"/>
              </w:rPr>
            </w:pPr>
            <w:r w:rsidRPr="00522524">
              <w:rPr>
                <w:rFonts w:ascii="Arial" w:hAnsi="Arial" w:cs="Arial"/>
                <w:sz w:val="24"/>
                <w:szCs w:val="24"/>
              </w:rPr>
              <w:t>0,0</w:t>
            </w:r>
          </w:p>
        </w:tc>
        <w:tc>
          <w:tcPr>
            <w:tcW w:w="1194" w:type="dxa"/>
            <w:gridSpan w:val="3"/>
            <w:tcBorders>
              <w:top w:val="nil"/>
              <w:left w:val="single" w:sz="4" w:space="0" w:color="auto"/>
              <w:bottom w:val="single" w:sz="4" w:space="0" w:color="auto"/>
              <w:right w:val="single" w:sz="4" w:space="0" w:color="auto"/>
            </w:tcBorders>
            <w:shd w:val="clear" w:color="000000" w:fill="FFFFFF"/>
          </w:tcPr>
          <w:p w:rsidR="00031B90" w:rsidRPr="00522524" w:rsidRDefault="00031B90" w:rsidP="00D9193C">
            <w:pPr>
              <w:autoSpaceDE w:val="0"/>
              <w:autoSpaceDN w:val="0"/>
              <w:adjustRightInd w:val="0"/>
              <w:jc w:val="center"/>
              <w:rPr>
                <w:rFonts w:ascii="Arial" w:hAnsi="Arial" w:cs="Arial"/>
                <w:sz w:val="24"/>
                <w:szCs w:val="24"/>
              </w:rPr>
            </w:pPr>
            <w:r>
              <w:rPr>
                <w:rFonts w:ascii="Arial" w:hAnsi="Arial" w:cs="Arial"/>
                <w:sz w:val="24"/>
                <w:szCs w:val="24"/>
              </w:rPr>
              <w:t>0,0</w:t>
            </w:r>
          </w:p>
        </w:tc>
        <w:tc>
          <w:tcPr>
            <w:tcW w:w="932" w:type="dxa"/>
            <w:tcBorders>
              <w:top w:val="nil"/>
              <w:left w:val="single" w:sz="4" w:space="0" w:color="auto"/>
              <w:bottom w:val="single" w:sz="4" w:space="0" w:color="auto"/>
              <w:right w:val="single" w:sz="3" w:space="0" w:color="000000"/>
            </w:tcBorders>
            <w:shd w:val="clear" w:color="000000" w:fill="FFFFFF"/>
          </w:tcPr>
          <w:p w:rsidR="00031B90" w:rsidRPr="00522524" w:rsidRDefault="00D57515" w:rsidP="00D9193C">
            <w:pPr>
              <w:autoSpaceDE w:val="0"/>
              <w:autoSpaceDN w:val="0"/>
              <w:adjustRightInd w:val="0"/>
              <w:jc w:val="center"/>
              <w:rPr>
                <w:rFonts w:ascii="Arial" w:hAnsi="Arial" w:cs="Arial"/>
                <w:sz w:val="24"/>
                <w:szCs w:val="24"/>
              </w:rPr>
            </w:pPr>
            <w:r>
              <w:rPr>
                <w:rFonts w:ascii="Arial" w:hAnsi="Arial" w:cs="Arial"/>
                <w:sz w:val="24"/>
                <w:szCs w:val="24"/>
              </w:rPr>
              <w:t>317,3</w:t>
            </w:r>
          </w:p>
        </w:tc>
        <w:tc>
          <w:tcPr>
            <w:tcW w:w="3297" w:type="dxa"/>
            <w:tcBorders>
              <w:top w:val="nil"/>
              <w:left w:val="nil"/>
              <w:bottom w:val="single" w:sz="4" w:space="0" w:color="auto"/>
              <w:right w:val="single" w:sz="3" w:space="0" w:color="000000"/>
            </w:tcBorders>
            <w:shd w:val="clear" w:color="000000" w:fill="FFFFFF"/>
          </w:tcPr>
          <w:p w:rsidR="00031B90" w:rsidRPr="00522524" w:rsidRDefault="00031B90" w:rsidP="008B4DF0">
            <w:pPr>
              <w:autoSpaceDE w:val="0"/>
              <w:autoSpaceDN w:val="0"/>
              <w:adjustRightInd w:val="0"/>
              <w:rPr>
                <w:rFonts w:ascii="Arial" w:hAnsi="Arial" w:cs="Arial"/>
                <w:sz w:val="24"/>
                <w:szCs w:val="24"/>
              </w:rPr>
            </w:pPr>
            <w:r w:rsidRPr="00522524">
              <w:rPr>
                <w:rFonts w:ascii="Arial" w:hAnsi="Arial" w:cs="Arial"/>
                <w:sz w:val="24"/>
                <w:szCs w:val="24"/>
              </w:rPr>
              <w:t>Содержание улиц, игровых площадок</w:t>
            </w:r>
          </w:p>
        </w:tc>
      </w:tr>
    </w:tbl>
    <w:p w:rsidR="00FD4679" w:rsidRPr="00522524" w:rsidRDefault="00FD4679" w:rsidP="00FD4679">
      <w:pPr>
        <w:widowControl w:val="0"/>
        <w:autoSpaceDE w:val="0"/>
        <w:autoSpaceDN w:val="0"/>
        <w:adjustRightInd w:val="0"/>
        <w:jc w:val="both"/>
        <w:rPr>
          <w:rFonts w:ascii="Arial" w:hAnsi="Arial" w:cs="Arial"/>
          <w:sz w:val="24"/>
          <w:szCs w:val="24"/>
        </w:rPr>
      </w:pPr>
    </w:p>
    <w:p w:rsidR="00FD4679" w:rsidRPr="00522524" w:rsidRDefault="00FD4679" w:rsidP="00FD4679">
      <w:pPr>
        <w:widowControl w:val="0"/>
        <w:autoSpaceDE w:val="0"/>
        <w:autoSpaceDN w:val="0"/>
        <w:adjustRightInd w:val="0"/>
        <w:jc w:val="both"/>
        <w:rPr>
          <w:rFonts w:ascii="Arial" w:hAnsi="Arial" w:cs="Arial"/>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FD4679" w:rsidRPr="00522524" w:rsidRDefault="00FD4679"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522524" w:rsidRDefault="001E6EF7" w:rsidP="004D0564">
      <w:pPr>
        <w:spacing w:after="0"/>
        <w:jc w:val="both"/>
        <w:rPr>
          <w:rFonts w:ascii="Arial" w:hAnsi="Arial" w:cs="Arial"/>
          <w:color w:val="000000"/>
          <w:sz w:val="24"/>
          <w:szCs w:val="24"/>
        </w:rPr>
      </w:pPr>
    </w:p>
    <w:p w:rsidR="001E6EF7" w:rsidRPr="001347D6" w:rsidRDefault="001E6EF7" w:rsidP="004D0564">
      <w:pPr>
        <w:spacing w:after="0"/>
        <w:jc w:val="both"/>
        <w:rPr>
          <w:rFonts w:ascii="Arial" w:hAnsi="Arial" w:cs="Arial"/>
          <w:color w:val="000000"/>
          <w:sz w:val="24"/>
          <w:szCs w:val="24"/>
        </w:rPr>
        <w:sectPr w:rsidR="001E6EF7" w:rsidRPr="001347D6" w:rsidSect="00522524">
          <w:pgSz w:w="16838" w:h="11906" w:orient="landscape"/>
          <w:pgMar w:top="1134" w:right="851" w:bottom="1134" w:left="1418" w:header="709" w:footer="709" w:gutter="0"/>
          <w:cols w:space="708"/>
          <w:docGrid w:linePitch="360"/>
        </w:sectPr>
      </w:pP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r w:rsidRPr="001347D6">
        <w:rPr>
          <w:rFonts w:ascii="Arial" w:hAnsi="Arial" w:cs="Arial"/>
        </w:rPr>
        <w:lastRenderedPageBreak/>
        <w:t>Подпрограмма 2</w:t>
      </w: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val="0"/>
        </w:rPr>
      </w:pPr>
      <w:r w:rsidRPr="001347D6">
        <w:rPr>
          <w:rFonts w:ascii="Arial" w:hAnsi="Arial" w:cs="Arial"/>
        </w:rPr>
        <w:t xml:space="preserve">«Благоустройство территории </w:t>
      </w:r>
      <w:proofErr w:type="spellStart"/>
      <w:r w:rsidRPr="001347D6">
        <w:rPr>
          <w:rFonts w:ascii="Arial" w:hAnsi="Arial" w:cs="Arial"/>
        </w:rPr>
        <w:t>Межовского</w:t>
      </w:r>
      <w:proofErr w:type="spellEnd"/>
      <w:r w:rsidRPr="001347D6">
        <w:rPr>
          <w:rFonts w:ascii="Arial" w:hAnsi="Arial" w:cs="Arial"/>
        </w:rPr>
        <w:t xml:space="preserve"> сельсовета»</w:t>
      </w: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rPr>
      </w:pPr>
    </w:p>
    <w:p w:rsidR="00730DFC" w:rsidRPr="001347D6" w:rsidRDefault="00730DFC" w:rsidP="00730DF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p>
    <w:p w:rsidR="00730DFC" w:rsidRPr="001347D6" w:rsidRDefault="00730DFC" w:rsidP="0073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Arial" w:hAnsi="Arial" w:cs="Arial"/>
          <w:b/>
          <w:sz w:val="24"/>
          <w:szCs w:val="24"/>
          <w:u w:val="single"/>
        </w:rPr>
      </w:pPr>
      <w:r w:rsidRPr="001347D6">
        <w:rPr>
          <w:rFonts w:ascii="Arial" w:hAnsi="Arial" w:cs="Arial"/>
          <w:b/>
          <w:sz w:val="24"/>
          <w:szCs w:val="24"/>
          <w:u w:val="single"/>
        </w:rPr>
        <w:t>1. Паспорт подпрограммы</w:t>
      </w:r>
    </w:p>
    <w:p w:rsidR="00730DFC" w:rsidRPr="001347D6" w:rsidRDefault="00730DFC" w:rsidP="00730D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center"/>
        <w:rPr>
          <w:rFonts w:ascii="Arial" w:hAnsi="Arial" w:cs="Arial"/>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730DFC" w:rsidRPr="001347D6" w:rsidTr="001347D6">
        <w:tc>
          <w:tcPr>
            <w:tcW w:w="2448" w:type="dxa"/>
          </w:tcPr>
          <w:p w:rsidR="00730DFC" w:rsidRPr="001347D6" w:rsidRDefault="00730DFC" w:rsidP="00730DFC">
            <w:pPr>
              <w:autoSpaceDE w:val="0"/>
              <w:autoSpaceDN w:val="0"/>
              <w:adjustRightInd w:val="0"/>
              <w:spacing w:after="0"/>
              <w:jc w:val="center"/>
              <w:rPr>
                <w:rFonts w:ascii="Arial" w:hAnsi="Arial" w:cs="Arial"/>
                <w:sz w:val="24"/>
                <w:szCs w:val="24"/>
              </w:rPr>
            </w:pPr>
            <w:r w:rsidRPr="001347D6">
              <w:rPr>
                <w:rFonts w:ascii="Arial" w:hAnsi="Arial" w:cs="Arial"/>
                <w:sz w:val="24"/>
                <w:szCs w:val="24"/>
              </w:rPr>
              <w:t>Наименование подпрограммы</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 xml:space="preserve">Подпрограмма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(далее – Подпрограмма)</w:t>
            </w:r>
          </w:p>
          <w:p w:rsidR="00730DFC" w:rsidRPr="001347D6" w:rsidRDefault="00730DFC" w:rsidP="00730DFC">
            <w:pPr>
              <w:pStyle w:val="ConsPlusNonformat"/>
              <w:widowControl/>
              <w:spacing w:line="276" w:lineRule="auto"/>
              <w:jc w:val="both"/>
              <w:rPr>
                <w:rFonts w:ascii="Arial" w:hAnsi="Arial" w:cs="Arial"/>
                <w:sz w:val="24"/>
                <w:szCs w:val="24"/>
              </w:rPr>
            </w:pPr>
          </w:p>
        </w:tc>
      </w:tr>
      <w:tr w:rsidR="00730DFC" w:rsidRPr="001347D6" w:rsidTr="001347D6">
        <w:tc>
          <w:tcPr>
            <w:tcW w:w="2448" w:type="dxa"/>
          </w:tcPr>
          <w:p w:rsidR="00730DFC" w:rsidRPr="001347D6" w:rsidRDefault="00730DFC" w:rsidP="00730DFC">
            <w:pPr>
              <w:autoSpaceDE w:val="0"/>
              <w:autoSpaceDN w:val="0"/>
              <w:adjustRightInd w:val="0"/>
              <w:spacing w:after="0"/>
              <w:rPr>
                <w:rFonts w:ascii="Arial" w:hAnsi="Arial" w:cs="Arial"/>
                <w:sz w:val="24"/>
                <w:szCs w:val="24"/>
              </w:rPr>
            </w:pPr>
            <w:r w:rsidRPr="001347D6">
              <w:rPr>
                <w:rFonts w:ascii="Arial" w:hAnsi="Arial" w:cs="Arial"/>
                <w:sz w:val="24"/>
                <w:szCs w:val="24"/>
              </w:rPr>
              <w:t>Наименование муниципальной программы, в рамках которой реализуется Подпрограмма</w:t>
            </w:r>
          </w:p>
        </w:tc>
        <w:tc>
          <w:tcPr>
            <w:tcW w:w="7380" w:type="dxa"/>
          </w:tcPr>
          <w:p w:rsidR="00730DFC" w:rsidRPr="001347D6" w:rsidRDefault="00730DFC" w:rsidP="00730DFC">
            <w:pPr>
              <w:autoSpaceDE w:val="0"/>
              <w:autoSpaceDN w:val="0"/>
              <w:adjustRightInd w:val="0"/>
              <w:spacing w:after="0"/>
              <w:jc w:val="both"/>
              <w:rPr>
                <w:rFonts w:ascii="Arial" w:hAnsi="Arial" w:cs="Arial"/>
                <w:sz w:val="24"/>
                <w:szCs w:val="24"/>
              </w:rPr>
            </w:pPr>
            <w:r w:rsidRPr="001347D6">
              <w:rPr>
                <w:rFonts w:ascii="Arial" w:hAnsi="Arial" w:cs="Arial"/>
                <w:sz w:val="24"/>
                <w:szCs w:val="24"/>
              </w:rPr>
              <w:t xml:space="preserve">Муниципальная программа «Жилищное хозяйство и благоустройство территории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Исполнитель Подпрограммы</w:t>
            </w:r>
          </w:p>
        </w:tc>
        <w:tc>
          <w:tcPr>
            <w:tcW w:w="7380"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 </w:t>
            </w:r>
          </w:p>
          <w:p w:rsidR="00730DFC" w:rsidRPr="001347D6" w:rsidRDefault="00730DFC" w:rsidP="00730DFC">
            <w:pPr>
              <w:spacing w:after="0"/>
              <w:jc w:val="both"/>
              <w:rPr>
                <w:rFonts w:ascii="Arial" w:hAnsi="Arial" w:cs="Arial"/>
                <w:sz w:val="24"/>
                <w:szCs w:val="24"/>
              </w:rPr>
            </w:pP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 xml:space="preserve">Исполнители мероприятий Подпрограммы </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730DFC" w:rsidRPr="001347D6" w:rsidRDefault="00730DFC" w:rsidP="00730DFC">
            <w:pPr>
              <w:spacing w:after="0"/>
              <w:rPr>
                <w:rFonts w:ascii="Arial" w:hAnsi="Arial" w:cs="Arial"/>
                <w:sz w:val="24"/>
                <w:szCs w:val="24"/>
              </w:rPr>
            </w:pPr>
            <w:proofErr w:type="spellStart"/>
            <w:r w:rsidRPr="001347D6">
              <w:rPr>
                <w:rFonts w:ascii="Arial" w:hAnsi="Arial" w:cs="Arial"/>
                <w:sz w:val="24"/>
                <w:szCs w:val="24"/>
              </w:rPr>
              <w:t>Большемуртинского</w:t>
            </w:r>
            <w:proofErr w:type="spellEnd"/>
            <w:r w:rsidRPr="001347D6">
              <w:rPr>
                <w:rFonts w:ascii="Arial" w:hAnsi="Arial" w:cs="Arial"/>
                <w:sz w:val="24"/>
                <w:szCs w:val="24"/>
              </w:rPr>
              <w:t xml:space="preserve">  района  Красноярского края</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Цели Подпрограммы</w:t>
            </w:r>
          </w:p>
        </w:tc>
        <w:tc>
          <w:tcPr>
            <w:tcW w:w="7380" w:type="dxa"/>
          </w:tcPr>
          <w:p w:rsidR="00730DFC" w:rsidRPr="001347D6" w:rsidRDefault="00730DFC" w:rsidP="00730DFC">
            <w:pPr>
              <w:pStyle w:val="ConsPlusNonformat"/>
              <w:spacing w:line="276" w:lineRule="auto"/>
              <w:jc w:val="both"/>
              <w:rPr>
                <w:rFonts w:ascii="Arial" w:hAnsi="Arial" w:cs="Arial"/>
                <w:sz w:val="24"/>
                <w:szCs w:val="24"/>
              </w:rPr>
            </w:pPr>
            <w:r w:rsidRPr="001347D6">
              <w:rPr>
                <w:rFonts w:ascii="Arial" w:hAnsi="Arial" w:cs="Arial"/>
                <w:sz w:val="24"/>
                <w:szCs w:val="24"/>
              </w:rPr>
              <w:t>Совершенствование системы комплексного благоустройства муниципального образования, повышение уровня внешнего благоустройства и санитарного содержания территории;</w:t>
            </w:r>
          </w:p>
          <w:p w:rsidR="00730DFC" w:rsidRPr="001347D6" w:rsidRDefault="00730DFC" w:rsidP="00730DFC">
            <w:pPr>
              <w:pStyle w:val="ConsPlusNonformat"/>
              <w:spacing w:line="276" w:lineRule="auto"/>
              <w:jc w:val="both"/>
              <w:rPr>
                <w:rFonts w:ascii="Arial" w:hAnsi="Arial" w:cs="Arial"/>
                <w:sz w:val="24"/>
                <w:szCs w:val="24"/>
              </w:rPr>
            </w:pPr>
            <w:r w:rsidRPr="001347D6">
              <w:rPr>
                <w:rFonts w:ascii="Arial" w:hAnsi="Arial" w:cs="Arial"/>
                <w:sz w:val="24"/>
                <w:szCs w:val="24"/>
              </w:rPr>
              <w:t xml:space="preserve">Развитие и поддержка инициатив жителей населенного пункта по благоустройству санитарной очистке придомовых территории, повышение общего уровня благоустройства поселения. </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Задачи Подпрограммы</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 xml:space="preserve">Организация взаимодействия между предприятиями, организациями и учреждениями при решении вопросов благоустройства территории поселения; </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Планомерная работа с жителями   муниципального образования по соблюдению чистоты и порядка на территории муниципального образования;</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Целевые индикаторы Подпрограммы</w:t>
            </w:r>
          </w:p>
        </w:tc>
        <w:tc>
          <w:tcPr>
            <w:tcW w:w="7380" w:type="dxa"/>
          </w:tcPr>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Установка приборов учета электрической энергии;</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Общий потребляемый объем потребляемой электрической энергии;</w:t>
            </w:r>
          </w:p>
          <w:p w:rsidR="00730DFC" w:rsidRPr="001347D6" w:rsidRDefault="00730DFC" w:rsidP="00730DFC">
            <w:pPr>
              <w:spacing w:after="0"/>
              <w:jc w:val="both"/>
              <w:rPr>
                <w:rFonts w:ascii="Arial" w:hAnsi="Arial" w:cs="Arial"/>
                <w:sz w:val="24"/>
                <w:szCs w:val="24"/>
              </w:rPr>
            </w:pPr>
            <w:r w:rsidRPr="001347D6">
              <w:rPr>
                <w:rFonts w:ascii="Arial" w:hAnsi="Arial" w:cs="Arial"/>
                <w:sz w:val="24"/>
                <w:szCs w:val="24"/>
              </w:rPr>
              <w:t>Сокращение несанкционированных свалок бытового мусора.</w:t>
            </w:r>
          </w:p>
        </w:tc>
      </w:tr>
      <w:tr w:rsidR="00730DFC" w:rsidRPr="001347D6" w:rsidTr="001347D6">
        <w:tc>
          <w:tcPr>
            <w:tcW w:w="2448" w:type="dxa"/>
          </w:tcPr>
          <w:p w:rsidR="00730DFC" w:rsidRPr="001347D6" w:rsidRDefault="00730DFC" w:rsidP="00730DFC">
            <w:pPr>
              <w:spacing w:after="0"/>
              <w:rPr>
                <w:rFonts w:ascii="Arial" w:hAnsi="Arial" w:cs="Arial"/>
                <w:sz w:val="24"/>
                <w:szCs w:val="24"/>
              </w:rPr>
            </w:pPr>
            <w:r w:rsidRPr="001347D6">
              <w:rPr>
                <w:rFonts w:ascii="Arial" w:hAnsi="Arial" w:cs="Arial"/>
                <w:sz w:val="24"/>
                <w:szCs w:val="24"/>
              </w:rPr>
              <w:t>Сроки реализации Подпрограммы</w:t>
            </w:r>
          </w:p>
          <w:p w:rsidR="00730DFC" w:rsidRPr="001347D6" w:rsidRDefault="00730DFC" w:rsidP="00730DFC">
            <w:pPr>
              <w:spacing w:after="0"/>
              <w:rPr>
                <w:rFonts w:ascii="Arial" w:hAnsi="Arial" w:cs="Arial"/>
                <w:sz w:val="24"/>
                <w:szCs w:val="24"/>
              </w:rPr>
            </w:pPr>
          </w:p>
        </w:tc>
        <w:tc>
          <w:tcPr>
            <w:tcW w:w="7380" w:type="dxa"/>
          </w:tcPr>
          <w:p w:rsidR="00730DFC" w:rsidRPr="001347D6" w:rsidRDefault="00730DFC" w:rsidP="008C6CBE">
            <w:pPr>
              <w:spacing w:after="0"/>
              <w:jc w:val="both"/>
              <w:rPr>
                <w:rFonts w:ascii="Arial" w:hAnsi="Arial" w:cs="Arial"/>
                <w:sz w:val="24"/>
                <w:szCs w:val="24"/>
              </w:rPr>
            </w:pPr>
            <w:r w:rsidRPr="001347D6">
              <w:rPr>
                <w:rFonts w:ascii="Arial" w:hAnsi="Arial" w:cs="Arial"/>
                <w:sz w:val="24"/>
                <w:szCs w:val="24"/>
              </w:rPr>
              <w:t>2023 – 202</w:t>
            </w:r>
            <w:r w:rsidR="008C6CBE">
              <w:rPr>
                <w:rFonts w:ascii="Arial" w:hAnsi="Arial" w:cs="Arial"/>
                <w:sz w:val="24"/>
                <w:szCs w:val="24"/>
              </w:rPr>
              <w:t>7</w:t>
            </w:r>
            <w:r w:rsidRPr="001347D6">
              <w:rPr>
                <w:rFonts w:ascii="Arial" w:hAnsi="Arial" w:cs="Arial"/>
                <w:sz w:val="24"/>
                <w:szCs w:val="24"/>
              </w:rPr>
              <w:t xml:space="preserve"> годы</w:t>
            </w:r>
          </w:p>
        </w:tc>
      </w:tr>
      <w:tr w:rsidR="00730DFC" w:rsidRPr="001347D6" w:rsidTr="001347D6">
        <w:tc>
          <w:tcPr>
            <w:tcW w:w="2448" w:type="dxa"/>
          </w:tcPr>
          <w:p w:rsidR="00730DFC" w:rsidRPr="001347D6" w:rsidRDefault="00730DFC" w:rsidP="00730DFC">
            <w:pPr>
              <w:spacing w:after="0" w:line="228" w:lineRule="auto"/>
              <w:rPr>
                <w:rFonts w:ascii="Arial" w:hAnsi="Arial" w:cs="Arial"/>
                <w:sz w:val="24"/>
                <w:szCs w:val="24"/>
              </w:rPr>
            </w:pPr>
            <w:r w:rsidRPr="001347D6">
              <w:rPr>
                <w:rFonts w:ascii="Arial" w:hAnsi="Arial" w:cs="Arial"/>
                <w:sz w:val="24"/>
                <w:szCs w:val="24"/>
              </w:rPr>
              <w:t xml:space="preserve">Ресурсное обеспечение  </w:t>
            </w:r>
          </w:p>
          <w:p w:rsidR="00730DFC" w:rsidRPr="001347D6" w:rsidRDefault="00730DFC" w:rsidP="00730DFC">
            <w:pPr>
              <w:spacing w:after="0" w:line="228" w:lineRule="auto"/>
              <w:rPr>
                <w:rFonts w:ascii="Arial" w:hAnsi="Arial" w:cs="Arial"/>
                <w:sz w:val="24"/>
                <w:szCs w:val="24"/>
              </w:rPr>
            </w:pPr>
            <w:r w:rsidRPr="001347D6">
              <w:rPr>
                <w:rFonts w:ascii="Arial" w:hAnsi="Arial" w:cs="Arial"/>
                <w:sz w:val="24"/>
                <w:szCs w:val="24"/>
              </w:rPr>
              <w:lastRenderedPageBreak/>
              <w:t>Подпрограммы</w:t>
            </w:r>
          </w:p>
        </w:tc>
        <w:tc>
          <w:tcPr>
            <w:tcW w:w="7380" w:type="dxa"/>
          </w:tcPr>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lastRenderedPageBreak/>
              <w:t xml:space="preserve">Объем бюджетных ассигнований на реализацию Подпрограммы составляет всего </w:t>
            </w:r>
            <w:r w:rsidR="00D57515">
              <w:rPr>
                <w:rFonts w:ascii="Arial" w:hAnsi="Arial" w:cs="Arial"/>
                <w:sz w:val="24"/>
                <w:szCs w:val="24"/>
              </w:rPr>
              <w:t>5978,0</w:t>
            </w:r>
            <w:r w:rsidRPr="001347D6">
              <w:rPr>
                <w:rFonts w:ascii="Arial" w:hAnsi="Arial" w:cs="Arial"/>
                <w:sz w:val="24"/>
                <w:szCs w:val="24"/>
              </w:rPr>
              <w:t xml:space="preserve"> тыс</w:t>
            </w:r>
            <w:proofErr w:type="gramStart"/>
            <w:r w:rsidRPr="001347D6">
              <w:rPr>
                <w:rFonts w:ascii="Arial" w:hAnsi="Arial" w:cs="Arial"/>
                <w:sz w:val="24"/>
                <w:szCs w:val="24"/>
              </w:rPr>
              <w:t>.р</w:t>
            </w:r>
            <w:proofErr w:type="gramEnd"/>
            <w:r w:rsidRPr="001347D6">
              <w:rPr>
                <w:rFonts w:ascii="Arial" w:hAnsi="Arial" w:cs="Arial"/>
                <w:sz w:val="24"/>
                <w:szCs w:val="24"/>
              </w:rPr>
              <w:t>уб., в том числе:</w:t>
            </w:r>
          </w:p>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lastRenderedPageBreak/>
              <w:t>на 2023 –   1583,5 тыс. руб.</w:t>
            </w:r>
          </w:p>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t>на 2024 -    1137,6 тыс. руб.</w:t>
            </w:r>
          </w:p>
          <w:p w:rsidR="00730DFC" w:rsidRPr="001347D6" w:rsidRDefault="00730DFC" w:rsidP="00730DFC">
            <w:pPr>
              <w:spacing w:after="0" w:line="228" w:lineRule="auto"/>
              <w:jc w:val="both"/>
              <w:rPr>
                <w:rFonts w:ascii="Arial" w:hAnsi="Arial" w:cs="Arial"/>
                <w:sz w:val="24"/>
                <w:szCs w:val="24"/>
              </w:rPr>
            </w:pPr>
            <w:r w:rsidRPr="001347D6">
              <w:rPr>
                <w:rFonts w:ascii="Arial" w:hAnsi="Arial" w:cs="Arial"/>
                <w:sz w:val="24"/>
                <w:szCs w:val="24"/>
              </w:rPr>
              <w:t xml:space="preserve">на 2025 -    </w:t>
            </w:r>
            <w:r w:rsidR="00D57515">
              <w:rPr>
                <w:rFonts w:ascii="Arial" w:hAnsi="Arial" w:cs="Arial"/>
                <w:sz w:val="24"/>
                <w:szCs w:val="24"/>
              </w:rPr>
              <w:t>1483,2</w:t>
            </w:r>
            <w:r w:rsidRPr="001347D6">
              <w:rPr>
                <w:rFonts w:ascii="Arial" w:hAnsi="Arial" w:cs="Arial"/>
                <w:sz w:val="24"/>
                <w:szCs w:val="24"/>
              </w:rPr>
              <w:t xml:space="preserve"> 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730DFC" w:rsidRDefault="00730DFC" w:rsidP="008C6CBE">
            <w:pPr>
              <w:spacing w:after="0" w:line="228" w:lineRule="auto"/>
              <w:jc w:val="both"/>
              <w:rPr>
                <w:rFonts w:ascii="Arial" w:hAnsi="Arial" w:cs="Arial"/>
                <w:sz w:val="24"/>
                <w:szCs w:val="24"/>
              </w:rPr>
            </w:pPr>
            <w:r w:rsidRPr="001347D6">
              <w:rPr>
                <w:rFonts w:ascii="Arial" w:hAnsi="Arial" w:cs="Arial"/>
                <w:sz w:val="24"/>
                <w:szCs w:val="24"/>
              </w:rPr>
              <w:t xml:space="preserve">на 2026-     </w:t>
            </w:r>
            <w:r w:rsidR="00D57515">
              <w:rPr>
                <w:rFonts w:ascii="Arial" w:hAnsi="Arial" w:cs="Arial"/>
                <w:sz w:val="24"/>
                <w:szCs w:val="24"/>
              </w:rPr>
              <w:t>993,7</w:t>
            </w:r>
            <w:r w:rsidRPr="001347D6">
              <w:rPr>
                <w:rFonts w:ascii="Arial" w:hAnsi="Arial" w:cs="Arial"/>
                <w:sz w:val="24"/>
                <w:szCs w:val="24"/>
              </w:rPr>
              <w:t>тыс</w:t>
            </w:r>
            <w:proofErr w:type="gramStart"/>
            <w:r w:rsidRPr="001347D6">
              <w:rPr>
                <w:rFonts w:ascii="Arial" w:hAnsi="Arial" w:cs="Arial"/>
                <w:sz w:val="24"/>
                <w:szCs w:val="24"/>
              </w:rPr>
              <w:t>.р</w:t>
            </w:r>
            <w:proofErr w:type="gramEnd"/>
            <w:r w:rsidRPr="001347D6">
              <w:rPr>
                <w:rFonts w:ascii="Arial" w:hAnsi="Arial" w:cs="Arial"/>
                <w:sz w:val="24"/>
                <w:szCs w:val="24"/>
              </w:rPr>
              <w:t>уб.</w:t>
            </w:r>
          </w:p>
          <w:p w:rsidR="008C6CBE" w:rsidRPr="001347D6" w:rsidRDefault="008C6CBE" w:rsidP="00D57515">
            <w:pPr>
              <w:spacing w:after="0" w:line="228" w:lineRule="auto"/>
              <w:jc w:val="both"/>
              <w:rPr>
                <w:rFonts w:ascii="Arial" w:hAnsi="Arial" w:cs="Arial"/>
                <w:sz w:val="24"/>
                <w:szCs w:val="24"/>
              </w:rPr>
            </w:pPr>
            <w:r>
              <w:rPr>
                <w:rFonts w:ascii="Arial" w:hAnsi="Arial" w:cs="Arial"/>
                <w:sz w:val="24"/>
                <w:szCs w:val="24"/>
              </w:rPr>
              <w:t xml:space="preserve">на 2027-     </w:t>
            </w:r>
            <w:r w:rsidR="00D57515">
              <w:rPr>
                <w:rFonts w:ascii="Arial" w:hAnsi="Arial" w:cs="Arial"/>
                <w:sz w:val="24"/>
                <w:szCs w:val="24"/>
              </w:rPr>
              <w:t>780,0</w:t>
            </w:r>
            <w:r>
              <w:rPr>
                <w:rFonts w:ascii="Arial" w:hAnsi="Arial" w:cs="Arial"/>
                <w:sz w:val="24"/>
                <w:szCs w:val="24"/>
              </w:rPr>
              <w:t xml:space="preserve"> </w:t>
            </w:r>
            <w:proofErr w:type="spellStart"/>
            <w:r>
              <w:rPr>
                <w:rFonts w:ascii="Arial" w:hAnsi="Arial" w:cs="Arial"/>
                <w:sz w:val="24"/>
                <w:szCs w:val="24"/>
              </w:rPr>
              <w:t>тыс</w:t>
            </w:r>
            <w:proofErr w:type="gramStart"/>
            <w:r>
              <w:rPr>
                <w:rFonts w:ascii="Arial" w:hAnsi="Arial" w:cs="Arial"/>
                <w:sz w:val="24"/>
                <w:szCs w:val="24"/>
              </w:rPr>
              <w:t>.р</w:t>
            </w:r>
            <w:proofErr w:type="gramEnd"/>
            <w:r>
              <w:rPr>
                <w:rFonts w:ascii="Arial" w:hAnsi="Arial" w:cs="Arial"/>
                <w:sz w:val="24"/>
                <w:szCs w:val="24"/>
              </w:rPr>
              <w:t>уб</w:t>
            </w:r>
            <w:proofErr w:type="spellEnd"/>
          </w:p>
        </w:tc>
      </w:tr>
    </w:tbl>
    <w:p w:rsidR="00B4373F" w:rsidRPr="001347D6" w:rsidRDefault="001E6EF7" w:rsidP="00730DFC">
      <w:pPr>
        <w:spacing w:after="0"/>
        <w:rPr>
          <w:rFonts w:ascii="Arial" w:hAnsi="Arial" w:cs="Arial"/>
          <w:b/>
          <w:sz w:val="24"/>
          <w:szCs w:val="24"/>
        </w:rPr>
      </w:pPr>
      <w:r w:rsidRPr="001347D6">
        <w:rPr>
          <w:rFonts w:ascii="Arial" w:hAnsi="Arial" w:cs="Arial"/>
          <w:b/>
          <w:sz w:val="24"/>
          <w:szCs w:val="24"/>
        </w:rPr>
        <w:lastRenderedPageBreak/>
        <w:t xml:space="preserve">                                                                  </w:t>
      </w:r>
    </w:p>
    <w:p w:rsidR="00B4373F" w:rsidRPr="001347D6" w:rsidRDefault="001E6EF7" w:rsidP="00ED77C7">
      <w:pPr>
        <w:jc w:val="center"/>
        <w:rPr>
          <w:rFonts w:ascii="Arial" w:hAnsi="Arial" w:cs="Arial"/>
          <w:b/>
          <w:sz w:val="24"/>
          <w:szCs w:val="24"/>
        </w:rPr>
      </w:pPr>
      <w:r w:rsidRPr="001347D6">
        <w:rPr>
          <w:rFonts w:ascii="Arial" w:hAnsi="Arial" w:cs="Arial"/>
          <w:b/>
          <w:sz w:val="24"/>
          <w:szCs w:val="24"/>
        </w:rPr>
        <w:t>2.Основные разделы Подпрограммы</w:t>
      </w:r>
    </w:p>
    <w:p w:rsidR="001E6EF7" w:rsidRPr="001347D6" w:rsidRDefault="001E6EF7" w:rsidP="00ED77C7">
      <w:pPr>
        <w:jc w:val="center"/>
        <w:rPr>
          <w:rFonts w:ascii="Arial" w:hAnsi="Arial" w:cs="Arial"/>
          <w:b/>
          <w:sz w:val="24"/>
          <w:szCs w:val="24"/>
        </w:rPr>
      </w:pPr>
      <w:r w:rsidRPr="001347D6">
        <w:rPr>
          <w:rFonts w:ascii="Arial" w:hAnsi="Arial" w:cs="Arial"/>
          <w:b/>
          <w:sz w:val="24"/>
          <w:szCs w:val="24"/>
        </w:rPr>
        <w:t>2.1. Постановка проблемы и обоснование необходимости разработки Подпрограммы</w:t>
      </w:r>
    </w:p>
    <w:p w:rsidR="001E6EF7" w:rsidRPr="001347D6" w:rsidRDefault="001E6EF7" w:rsidP="00ED77C7">
      <w:pPr>
        <w:spacing w:after="0"/>
        <w:jc w:val="both"/>
        <w:rPr>
          <w:rFonts w:ascii="Arial" w:hAnsi="Arial" w:cs="Arial"/>
          <w:sz w:val="24"/>
          <w:szCs w:val="24"/>
        </w:rPr>
      </w:pPr>
      <w:r w:rsidRPr="001347D6">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Негативными факторами являются социально-экологические проблемы: несанкционированные свалки.</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rsidR="001E6EF7" w:rsidRPr="001347D6" w:rsidRDefault="001E6EF7" w:rsidP="00ED77C7">
      <w:pPr>
        <w:spacing w:after="0"/>
        <w:ind w:firstLine="567"/>
        <w:jc w:val="both"/>
        <w:rPr>
          <w:rFonts w:ascii="Arial" w:hAnsi="Arial" w:cs="Arial"/>
          <w:sz w:val="24"/>
          <w:szCs w:val="24"/>
        </w:rPr>
      </w:pPr>
      <w:proofErr w:type="gramStart"/>
      <w:r w:rsidRPr="001347D6">
        <w:rPr>
          <w:rFonts w:ascii="Arial" w:hAnsi="Arial" w:cs="Arial"/>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roofErr w:type="gramEnd"/>
    </w:p>
    <w:p w:rsidR="001E6EF7" w:rsidRPr="001347D6" w:rsidRDefault="001E6EF7" w:rsidP="001E6EF7">
      <w:pPr>
        <w:pStyle w:val="ConsPlusNormal"/>
        <w:ind w:firstLine="540"/>
        <w:jc w:val="both"/>
        <w:rPr>
          <w:sz w:val="24"/>
          <w:szCs w:val="24"/>
        </w:rPr>
      </w:pPr>
      <w:r w:rsidRPr="001347D6">
        <w:rPr>
          <w:sz w:val="24"/>
          <w:szCs w:val="24"/>
        </w:rPr>
        <w:t xml:space="preserve">Проблема накопления отходов на территории </w:t>
      </w:r>
      <w:proofErr w:type="spellStart"/>
      <w:r w:rsidR="00730DFC" w:rsidRPr="001347D6">
        <w:rPr>
          <w:sz w:val="24"/>
          <w:szCs w:val="24"/>
        </w:rPr>
        <w:t>Межовского</w:t>
      </w:r>
      <w:proofErr w:type="spellEnd"/>
      <w:r w:rsidRPr="001347D6">
        <w:rPr>
          <w:sz w:val="24"/>
          <w:szCs w:val="24"/>
        </w:rPr>
        <w:t xml:space="preserve"> сельсовета обостряется с каждым годом, это связано с недостаточным количеством  открытых площадок для временного складирования отходов.                                                 </w:t>
      </w:r>
    </w:p>
    <w:p w:rsidR="001E6EF7" w:rsidRPr="001347D6" w:rsidRDefault="001E6EF7" w:rsidP="001E6EF7">
      <w:pPr>
        <w:pStyle w:val="ConsPlusNormal"/>
        <w:ind w:firstLine="540"/>
        <w:jc w:val="both"/>
        <w:rPr>
          <w:sz w:val="24"/>
          <w:szCs w:val="24"/>
        </w:rPr>
      </w:pPr>
      <w:r w:rsidRPr="001347D6">
        <w:rPr>
          <w:sz w:val="24"/>
          <w:szCs w:val="24"/>
        </w:rPr>
        <w:t xml:space="preserve">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w:t>
      </w:r>
      <w:proofErr w:type="spellStart"/>
      <w:r w:rsidR="00730DFC" w:rsidRPr="001347D6">
        <w:rPr>
          <w:sz w:val="24"/>
          <w:szCs w:val="24"/>
        </w:rPr>
        <w:t>Межовского</w:t>
      </w:r>
      <w:proofErr w:type="spellEnd"/>
      <w:r w:rsidRPr="001347D6">
        <w:rPr>
          <w:sz w:val="24"/>
          <w:szCs w:val="24"/>
        </w:rPr>
        <w:t xml:space="preserve"> сельсовета.</w:t>
      </w:r>
    </w:p>
    <w:p w:rsidR="00ED77C7" w:rsidRDefault="00ED77C7" w:rsidP="001E6EF7">
      <w:pPr>
        <w:pStyle w:val="ConsPlusNormal"/>
        <w:ind w:firstLine="540"/>
        <w:jc w:val="both"/>
        <w:rPr>
          <w:sz w:val="24"/>
          <w:szCs w:val="24"/>
        </w:rPr>
      </w:pPr>
    </w:p>
    <w:p w:rsidR="00522524" w:rsidRDefault="00522524" w:rsidP="001E6EF7">
      <w:pPr>
        <w:pStyle w:val="ConsPlusNormal"/>
        <w:ind w:firstLine="540"/>
        <w:jc w:val="both"/>
        <w:rPr>
          <w:sz w:val="24"/>
          <w:szCs w:val="24"/>
        </w:rPr>
      </w:pPr>
    </w:p>
    <w:p w:rsidR="00522524" w:rsidRPr="001347D6" w:rsidRDefault="00522524" w:rsidP="001E6EF7">
      <w:pPr>
        <w:pStyle w:val="ConsPlusNormal"/>
        <w:ind w:firstLine="540"/>
        <w:jc w:val="both"/>
        <w:rPr>
          <w:sz w:val="24"/>
          <w:szCs w:val="24"/>
        </w:rPr>
      </w:pPr>
    </w:p>
    <w:p w:rsidR="001E6EF7" w:rsidRPr="001347D6" w:rsidRDefault="001E6EF7" w:rsidP="00ED77C7">
      <w:pPr>
        <w:pStyle w:val="ConsPlusNormal"/>
        <w:ind w:firstLine="540"/>
        <w:jc w:val="center"/>
        <w:rPr>
          <w:sz w:val="24"/>
          <w:szCs w:val="24"/>
        </w:rPr>
      </w:pPr>
      <w:r w:rsidRPr="001347D6">
        <w:rPr>
          <w:b/>
          <w:sz w:val="24"/>
          <w:szCs w:val="24"/>
        </w:rPr>
        <w:t>2.2. Основная цель, задачи,  целевые индикаторы.</w:t>
      </w:r>
    </w:p>
    <w:p w:rsidR="001E6EF7" w:rsidRPr="001347D6" w:rsidRDefault="001E6EF7" w:rsidP="001E6EF7">
      <w:pPr>
        <w:pStyle w:val="ConsPlusNormal"/>
        <w:widowControl/>
        <w:ind w:firstLine="0"/>
        <w:jc w:val="both"/>
        <w:rPr>
          <w:sz w:val="24"/>
          <w:szCs w:val="24"/>
        </w:rPr>
      </w:pPr>
      <w:r w:rsidRPr="001347D6">
        <w:rPr>
          <w:sz w:val="24"/>
          <w:szCs w:val="24"/>
        </w:rPr>
        <w:t xml:space="preserve">                </w:t>
      </w:r>
      <w:r w:rsidRPr="001347D6">
        <w:rPr>
          <w:b/>
          <w:sz w:val="24"/>
          <w:szCs w:val="24"/>
        </w:rPr>
        <w:t xml:space="preserve"> Цели:</w:t>
      </w:r>
      <w:r w:rsidRPr="001347D6">
        <w:rPr>
          <w:sz w:val="24"/>
          <w:szCs w:val="24"/>
        </w:rPr>
        <w:t xml:space="preserve"> </w:t>
      </w:r>
    </w:p>
    <w:p w:rsidR="001E6EF7" w:rsidRPr="001347D6" w:rsidRDefault="001E6EF7" w:rsidP="001E6EF7">
      <w:pPr>
        <w:pStyle w:val="ConsPlusNormal"/>
        <w:widowControl/>
        <w:ind w:firstLine="0"/>
        <w:jc w:val="both"/>
        <w:rPr>
          <w:b/>
          <w:sz w:val="24"/>
          <w:szCs w:val="24"/>
        </w:rPr>
      </w:pPr>
      <w:r w:rsidRPr="001347D6">
        <w:rPr>
          <w:sz w:val="24"/>
          <w:szCs w:val="24"/>
        </w:rPr>
        <w:t xml:space="preserve">           -создание комфортных условий проживания и отдыха населения, развитие   благоустройства поселения.</w:t>
      </w:r>
    </w:p>
    <w:p w:rsidR="003C5ED6" w:rsidRPr="001347D6" w:rsidRDefault="001E6EF7" w:rsidP="003C5ED6">
      <w:pPr>
        <w:pStyle w:val="ConsPlusNormal"/>
        <w:ind w:firstLine="540"/>
        <w:jc w:val="both"/>
        <w:rPr>
          <w:sz w:val="24"/>
          <w:szCs w:val="24"/>
        </w:rPr>
      </w:pPr>
      <w:r w:rsidRPr="001347D6">
        <w:rPr>
          <w:sz w:val="24"/>
          <w:szCs w:val="24"/>
        </w:rPr>
        <w:t xml:space="preserve">- снижение негативного воздействия отходов на окружающую среду и </w:t>
      </w:r>
      <w:r w:rsidRPr="001347D6">
        <w:rPr>
          <w:sz w:val="24"/>
          <w:szCs w:val="24"/>
        </w:rPr>
        <w:lastRenderedPageBreak/>
        <w:t>здоровье населения</w:t>
      </w:r>
      <w:r w:rsidR="003C5ED6" w:rsidRPr="001347D6">
        <w:rPr>
          <w:sz w:val="24"/>
          <w:szCs w:val="24"/>
        </w:rPr>
        <w:t>.</w:t>
      </w:r>
    </w:p>
    <w:p w:rsidR="001E6EF7" w:rsidRPr="001347D6" w:rsidRDefault="001E6EF7" w:rsidP="003C5ED6">
      <w:pPr>
        <w:pStyle w:val="ConsPlusNormal"/>
        <w:ind w:firstLine="540"/>
        <w:jc w:val="both"/>
        <w:rPr>
          <w:sz w:val="24"/>
          <w:szCs w:val="24"/>
        </w:rPr>
      </w:pPr>
      <w:r w:rsidRPr="001347D6">
        <w:rPr>
          <w:sz w:val="24"/>
          <w:szCs w:val="24"/>
        </w:rPr>
        <w:t xml:space="preserve">                </w:t>
      </w:r>
      <w:r w:rsidRPr="001347D6">
        <w:rPr>
          <w:b/>
          <w:sz w:val="24"/>
          <w:szCs w:val="24"/>
        </w:rPr>
        <w:t>Задачи:</w:t>
      </w:r>
      <w:r w:rsidRPr="001347D6">
        <w:rPr>
          <w:sz w:val="24"/>
          <w:szCs w:val="24"/>
        </w:rPr>
        <w:t xml:space="preserve"> </w:t>
      </w:r>
    </w:p>
    <w:p w:rsidR="001E6EF7" w:rsidRPr="001347D6" w:rsidRDefault="001E6EF7" w:rsidP="001E6EF7">
      <w:pPr>
        <w:jc w:val="both"/>
        <w:rPr>
          <w:rFonts w:ascii="Arial" w:hAnsi="Arial" w:cs="Arial"/>
          <w:sz w:val="24"/>
          <w:szCs w:val="24"/>
        </w:rPr>
      </w:pPr>
      <w:r w:rsidRPr="001347D6">
        <w:rPr>
          <w:rFonts w:ascii="Arial" w:hAnsi="Arial" w:cs="Arial"/>
          <w:sz w:val="24"/>
          <w:szCs w:val="24"/>
        </w:rPr>
        <w:t xml:space="preserve">          Улучшение санитарно-экологической обстановки в муниципальном образовании, улучшение внешнего облика населенного пункта.</w:t>
      </w:r>
    </w:p>
    <w:p w:rsidR="001E6EF7" w:rsidRPr="001347D6" w:rsidRDefault="001E6EF7" w:rsidP="001E6EF7">
      <w:pPr>
        <w:jc w:val="both"/>
        <w:rPr>
          <w:rFonts w:ascii="Arial" w:hAnsi="Arial" w:cs="Arial"/>
          <w:sz w:val="24"/>
          <w:szCs w:val="24"/>
        </w:rPr>
      </w:pPr>
      <w:r w:rsidRPr="001347D6">
        <w:rPr>
          <w:rFonts w:ascii="Arial" w:hAnsi="Arial" w:cs="Arial"/>
          <w:sz w:val="24"/>
          <w:szCs w:val="24"/>
        </w:rPr>
        <w:t>Содержание кладбищ.</w:t>
      </w:r>
    </w:p>
    <w:p w:rsidR="001E6EF7" w:rsidRPr="001347D6" w:rsidRDefault="001E6EF7" w:rsidP="00ED77C7">
      <w:pPr>
        <w:widowControl w:val="0"/>
        <w:autoSpaceDE w:val="0"/>
        <w:autoSpaceDN w:val="0"/>
        <w:adjustRightInd w:val="0"/>
        <w:spacing w:after="0"/>
        <w:jc w:val="both"/>
        <w:rPr>
          <w:rFonts w:ascii="Arial" w:hAnsi="Arial" w:cs="Arial"/>
          <w:color w:val="FF0000"/>
          <w:sz w:val="24"/>
          <w:szCs w:val="24"/>
        </w:rPr>
      </w:pPr>
      <w:r w:rsidRPr="001347D6">
        <w:rPr>
          <w:rFonts w:ascii="Arial" w:hAnsi="Arial" w:cs="Arial"/>
          <w:sz w:val="24"/>
          <w:szCs w:val="24"/>
        </w:rPr>
        <w:t xml:space="preserve">          Создание   условий   для   повышения    экологической</w:t>
      </w:r>
      <w:r w:rsidR="00ED77C7" w:rsidRPr="001347D6">
        <w:rPr>
          <w:rFonts w:ascii="Arial" w:hAnsi="Arial" w:cs="Arial"/>
          <w:sz w:val="24"/>
          <w:szCs w:val="24"/>
        </w:rPr>
        <w:t xml:space="preserve"> </w:t>
      </w:r>
      <w:r w:rsidRPr="001347D6">
        <w:rPr>
          <w:rFonts w:ascii="Arial" w:hAnsi="Arial" w:cs="Arial"/>
          <w:sz w:val="24"/>
          <w:szCs w:val="24"/>
        </w:rPr>
        <w:t xml:space="preserve">культуры  и   степени   вовлеченности   населения   с обращением твердых бытовых отходов (далее - ТБО)  </w:t>
      </w:r>
    </w:p>
    <w:p w:rsidR="001E6EF7" w:rsidRPr="001347D6" w:rsidRDefault="001E6EF7" w:rsidP="00ED77C7">
      <w:pPr>
        <w:spacing w:after="0"/>
        <w:ind w:firstLine="600"/>
        <w:jc w:val="both"/>
        <w:rPr>
          <w:rFonts w:ascii="Arial" w:hAnsi="Arial" w:cs="Arial"/>
          <w:sz w:val="24"/>
          <w:szCs w:val="24"/>
        </w:rPr>
      </w:pPr>
      <w:r w:rsidRPr="001347D6">
        <w:rPr>
          <w:rFonts w:ascii="Arial" w:hAnsi="Arial" w:cs="Arial"/>
          <w:sz w:val="24"/>
          <w:szCs w:val="24"/>
        </w:rPr>
        <w:t>Данная Подпрограмма направлена на повышение уровня комплексного благоустройства территории поселения:</w:t>
      </w:r>
    </w:p>
    <w:p w:rsidR="001E6EF7" w:rsidRPr="001347D6" w:rsidRDefault="001E6EF7" w:rsidP="001E6EF7">
      <w:pPr>
        <w:pStyle w:val="ConsPlusNonformat"/>
        <w:jc w:val="both"/>
        <w:rPr>
          <w:rFonts w:ascii="Arial" w:hAnsi="Arial" w:cs="Arial"/>
          <w:sz w:val="24"/>
          <w:szCs w:val="24"/>
        </w:rPr>
      </w:pPr>
      <w:r w:rsidRPr="001347D6">
        <w:rPr>
          <w:rFonts w:ascii="Arial" w:hAnsi="Arial" w:cs="Arial"/>
          <w:sz w:val="24"/>
          <w:szCs w:val="24"/>
        </w:rPr>
        <w:t>- с</w:t>
      </w:r>
      <w:r w:rsidRPr="001347D6">
        <w:rPr>
          <w:rFonts w:ascii="Arial" w:hAnsi="Arial" w:cs="Arial"/>
          <w:color w:val="000000"/>
          <w:sz w:val="24"/>
          <w:szCs w:val="24"/>
        </w:rPr>
        <w:t>овершенствование системы комплексного благоустройства территории поселения,</w:t>
      </w:r>
      <w:r w:rsidRPr="001347D6">
        <w:rPr>
          <w:rFonts w:ascii="Arial" w:hAnsi="Arial" w:cs="Arial"/>
          <w:sz w:val="24"/>
          <w:szCs w:val="24"/>
        </w:rPr>
        <w:t xml:space="preserve"> </w:t>
      </w:r>
      <w:proofErr w:type="gramStart"/>
      <w:r w:rsidRPr="001347D6">
        <w:rPr>
          <w:rFonts w:ascii="Arial" w:hAnsi="Arial" w:cs="Arial"/>
          <w:sz w:val="24"/>
          <w:szCs w:val="24"/>
        </w:rPr>
        <w:t>эстетического вида</w:t>
      </w:r>
      <w:proofErr w:type="gramEnd"/>
      <w:r w:rsidRPr="001347D6">
        <w:rPr>
          <w:rFonts w:ascii="Arial" w:hAnsi="Arial" w:cs="Arial"/>
          <w:sz w:val="24"/>
          <w:szCs w:val="24"/>
        </w:rPr>
        <w:t xml:space="preserve"> поселения; </w:t>
      </w:r>
    </w:p>
    <w:p w:rsidR="001E6EF7" w:rsidRPr="001347D6" w:rsidRDefault="001E6EF7" w:rsidP="001E6EF7">
      <w:pPr>
        <w:pStyle w:val="ConsPlusNonformat"/>
        <w:jc w:val="both"/>
        <w:rPr>
          <w:rFonts w:ascii="Arial" w:hAnsi="Arial" w:cs="Arial"/>
          <w:sz w:val="24"/>
          <w:szCs w:val="24"/>
        </w:rPr>
      </w:pPr>
      <w:r w:rsidRPr="001347D6">
        <w:rPr>
          <w:rFonts w:ascii="Arial" w:hAnsi="Arial" w:cs="Arial"/>
          <w:color w:val="000000"/>
          <w:sz w:val="24"/>
          <w:szCs w:val="24"/>
        </w:rPr>
        <w:t>- п</w:t>
      </w:r>
      <w:r w:rsidRPr="001347D6">
        <w:rPr>
          <w:rFonts w:ascii="Arial" w:hAnsi="Arial" w:cs="Arial"/>
          <w:sz w:val="24"/>
          <w:szCs w:val="24"/>
        </w:rPr>
        <w:t>овышение уровня внешнего благоустройства и санитарного содержания территорий поселения;</w:t>
      </w:r>
    </w:p>
    <w:p w:rsidR="001E6EF7" w:rsidRPr="001347D6" w:rsidRDefault="001E6EF7" w:rsidP="001E6EF7">
      <w:pPr>
        <w:pStyle w:val="HTML"/>
        <w:jc w:val="both"/>
        <w:rPr>
          <w:rFonts w:ascii="Arial" w:hAnsi="Arial" w:cs="Arial"/>
          <w:sz w:val="24"/>
          <w:szCs w:val="24"/>
        </w:rPr>
      </w:pPr>
      <w:r w:rsidRPr="001347D6">
        <w:rPr>
          <w:rFonts w:ascii="Arial" w:hAnsi="Arial" w:cs="Arial"/>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1E6EF7" w:rsidRPr="001347D6" w:rsidRDefault="001E6EF7" w:rsidP="001E6EF7">
      <w:pPr>
        <w:jc w:val="both"/>
        <w:rPr>
          <w:rFonts w:ascii="Arial" w:hAnsi="Arial" w:cs="Arial"/>
          <w:color w:val="000000"/>
          <w:sz w:val="24"/>
          <w:szCs w:val="24"/>
        </w:rPr>
      </w:pPr>
      <w:r w:rsidRPr="001347D6">
        <w:rPr>
          <w:rFonts w:ascii="Arial" w:hAnsi="Arial" w:cs="Arial"/>
          <w:color w:val="000000"/>
          <w:sz w:val="24"/>
          <w:szCs w:val="24"/>
        </w:rPr>
        <w:t>- приведение в качественное состояние элементов благоустройства</w:t>
      </w:r>
      <w:r w:rsidRPr="001347D6">
        <w:rPr>
          <w:rFonts w:ascii="Arial" w:hAnsi="Arial" w:cs="Arial"/>
          <w:sz w:val="24"/>
          <w:szCs w:val="24"/>
        </w:rPr>
        <w:t>;</w:t>
      </w:r>
    </w:p>
    <w:p w:rsidR="001E6EF7" w:rsidRPr="001347D6" w:rsidRDefault="001E6EF7" w:rsidP="001E6EF7">
      <w:pPr>
        <w:jc w:val="both"/>
        <w:rPr>
          <w:rFonts w:ascii="Arial" w:hAnsi="Arial" w:cs="Arial"/>
          <w:color w:val="000000"/>
          <w:sz w:val="24"/>
          <w:szCs w:val="24"/>
        </w:rPr>
      </w:pPr>
      <w:r w:rsidRPr="001347D6">
        <w:rPr>
          <w:rFonts w:ascii="Arial" w:hAnsi="Arial" w:cs="Arial"/>
          <w:color w:val="000000"/>
          <w:sz w:val="24"/>
          <w:szCs w:val="24"/>
        </w:rPr>
        <w:t>- привлечение жителей к участию в решении проблем благоустройства</w:t>
      </w:r>
      <w:r w:rsidRPr="001347D6">
        <w:rPr>
          <w:rFonts w:ascii="Arial" w:hAnsi="Arial" w:cs="Arial"/>
          <w:sz w:val="24"/>
          <w:szCs w:val="24"/>
        </w:rPr>
        <w:t>;</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 ремонт уличного освещения, установка светильников в населенн</w:t>
      </w:r>
      <w:r w:rsidR="000613F8" w:rsidRPr="001347D6">
        <w:rPr>
          <w:rFonts w:ascii="Arial" w:hAnsi="Arial" w:cs="Arial"/>
        </w:rPr>
        <w:t>ых</w:t>
      </w:r>
      <w:r w:rsidRPr="001347D6">
        <w:rPr>
          <w:rFonts w:ascii="Arial" w:hAnsi="Arial" w:cs="Arial"/>
        </w:rPr>
        <w:t xml:space="preserve"> пункт</w:t>
      </w:r>
      <w:r w:rsidR="000613F8" w:rsidRPr="001347D6">
        <w:rPr>
          <w:rFonts w:ascii="Arial" w:hAnsi="Arial" w:cs="Arial"/>
        </w:rPr>
        <w:t>ах</w:t>
      </w:r>
      <w:r w:rsidRPr="001347D6">
        <w:rPr>
          <w:rFonts w:ascii="Arial" w:hAnsi="Arial" w:cs="Arial"/>
        </w:rPr>
        <w:t>;</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 оздоровление санитарной экологической обстановки в поселении и на свободных территориях, ликвидация свалок бытового мусора</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1E6EF7" w:rsidRPr="001347D6" w:rsidRDefault="001E6EF7" w:rsidP="001E6EF7">
      <w:pPr>
        <w:pStyle w:val="printj"/>
        <w:spacing w:before="0" w:beforeAutospacing="0" w:after="0" w:afterAutospacing="0"/>
        <w:jc w:val="both"/>
        <w:rPr>
          <w:rFonts w:ascii="Arial" w:hAnsi="Arial" w:cs="Arial"/>
        </w:rPr>
      </w:pPr>
      <w:r w:rsidRPr="001347D6">
        <w:rPr>
          <w:rFonts w:ascii="Arial" w:hAnsi="Arial" w:cs="Arial"/>
        </w:rPr>
        <w:t>-содержание кладбищ</w:t>
      </w:r>
    </w:p>
    <w:p w:rsidR="001E6EF7" w:rsidRPr="001347D6" w:rsidRDefault="001E6EF7" w:rsidP="001E6EF7">
      <w:pPr>
        <w:pStyle w:val="ConsPlusNormal"/>
        <w:widowControl/>
        <w:ind w:firstLine="0"/>
        <w:jc w:val="both"/>
        <w:outlineLvl w:val="0"/>
        <w:rPr>
          <w:sz w:val="24"/>
          <w:szCs w:val="24"/>
        </w:rPr>
      </w:pPr>
      <w:r w:rsidRPr="001347D6">
        <w:rPr>
          <w:sz w:val="24"/>
          <w:szCs w:val="24"/>
        </w:rPr>
        <w:t xml:space="preserve">        Перечень целевых индикаторов Подпрограммы на весь период действия по годам ее реализации приведен в приложении 1 к Подпрограмме</w:t>
      </w:r>
    </w:p>
    <w:p w:rsidR="001E6EF7" w:rsidRPr="001347D6" w:rsidRDefault="001E6EF7" w:rsidP="001E6EF7">
      <w:pPr>
        <w:pStyle w:val="a3"/>
        <w:shd w:val="clear" w:color="auto" w:fill="FFFFFF"/>
        <w:jc w:val="both"/>
        <w:rPr>
          <w:sz w:val="24"/>
          <w:szCs w:val="24"/>
        </w:rPr>
      </w:pPr>
    </w:p>
    <w:p w:rsidR="001E6EF7" w:rsidRPr="001347D6" w:rsidRDefault="001E6EF7" w:rsidP="001E6EF7">
      <w:pPr>
        <w:pStyle w:val="ConsPlusNormal"/>
        <w:widowControl/>
        <w:tabs>
          <w:tab w:val="center" w:pos="5034"/>
        </w:tabs>
        <w:ind w:firstLine="708"/>
        <w:jc w:val="center"/>
        <w:rPr>
          <w:b/>
          <w:sz w:val="24"/>
          <w:szCs w:val="24"/>
        </w:rPr>
      </w:pPr>
      <w:r w:rsidRPr="001347D6">
        <w:rPr>
          <w:b/>
          <w:sz w:val="24"/>
          <w:szCs w:val="24"/>
        </w:rPr>
        <w:t>2.3. Механизм реализации Подпрограммы</w:t>
      </w:r>
    </w:p>
    <w:p w:rsidR="001E6EF7" w:rsidRPr="001347D6" w:rsidRDefault="001E6EF7" w:rsidP="001E6EF7">
      <w:pPr>
        <w:pStyle w:val="ConsPlusNormal"/>
        <w:widowControl/>
        <w:tabs>
          <w:tab w:val="center" w:pos="5034"/>
        </w:tabs>
        <w:ind w:firstLine="708"/>
        <w:jc w:val="center"/>
        <w:rPr>
          <w:b/>
          <w:sz w:val="24"/>
          <w:szCs w:val="24"/>
        </w:rPr>
      </w:pPr>
    </w:p>
    <w:p w:rsidR="001E6EF7" w:rsidRPr="001347D6" w:rsidRDefault="001E6EF7" w:rsidP="001E6EF7">
      <w:pPr>
        <w:pStyle w:val="a3"/>
        <w:shd w:val="clear" w:color="auto" w:fill="FFFFFF"/>
        <w:ind w:firstLine="567"/>
        <w:jc w:val="both"/>
        <w:rPr>
          <w:color w:val="auto"/>
          <w:sz w:val="24"/>
          <w:szCs w:val="24"/>
        </w:rPr>
      </w:pPr>
      <w:r w:rsidRPr="001347D6">
        <w:rPr>
          <w:color w:val="auto"/>
          <w:sz w:val="24"/>
          <w:szCs w:val="24"/>
        </w:rPr>
        <w:t xml:space="preserve">Реализация Подпрограммы осуществляется за счет средств бюджета </w:t>
      </w:r>
      <w:proofErr w:type="spellStart"/>
      <w:r w:rsidR="000613F8" w:rsidRPr="001347D6">
        <w:rPr>
          <w:color w:val="auto"/>
          <w:sz w:val="24"/>
          <w:szCs w:val="24"/>
        </w:rPr>
        <w:t>Межовского</w:t>
      </w:r>
      <w:proofErr w:type="spellEnd"/>
      <w:r w:rsidRPr="001347D6">
        <w:rPr>
          <w:color w:val="auto"/>
          <w:sz w:val="24"/>
          <w:szCs w:val="24"/>
        </w:rPr>
        <w:t xml:space="preserve"> сельсовета. </w:t>
      </w:r>
    </w:p>
    <w:p w:rsidR="001E6EF7" w:rsidRPr="001347D6" w:rsidRDefault="001E6EF7" w:rsidP="001E6EF7">
      <w:pPr>
        <w:pStyle w:val="a3"/>
        <w:shd w:val="clear" w:color="auto" w:fill="FFFFFF"/>
        <w:ind w:firstLine="567"/>
        <w:jc w:val="both"/>
        <w:rPr>
          <w:color w:val="auto"/>
          <w:sz w:val="24"/>
          <w:szCs w:val="24"/>
        </w:rPr>
      </w:pPr>
      <w:r w:rsidRPr="001347D6">
        <w:rPr>
          <w:color w:val="auto"/>
          <w:sz w:val="24"/>
          <w:szCs w:val="24"/>
        </w:rPr>
        <w:t xml:space="preserve">Главным распорядителем бюджетных средств является администрация </w:t>
      </w:r>
      <w:proofErr w:type="spellStart"/>
      <w:r w:rsidR="000613F8" w:rsidRPr="001347D6">
        <w:rPr>
          <w:color w:val="auto"/>
          <w:sz w:val="24"/>
          <w:szCs w:val="24"/>
        </w:rPr>
        <w:t>Межовского</w:t>
      </w:r>
      <w:proofErr w:type="spellEnd"/>
      <w:r w:rsidRPr="001347D6">
        <w:rPr>
          <w:color w:val="auto"/>
          <w:sz w:val="24"/>
          <w:szCs w:val="24"/>
        </w:rPr>
        <w:t xml:space="preserve"> сельсовета.</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В результате реализации Подпрограммы ожидается: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улучшение экологической обстановки и создание среды, комфортной для проживания жителей поселения;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совершенствование эстетического состояния  территории поселения;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предотвращение скопления безнадзорных домашних животных;</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xml:space="preserve">- качественное содержание дорог, дворовых территорий и объектов благоустройства. </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К количественным показателям реализации Подпрограммы относятся: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увеличение освещенности улиц поселения;</w:t>
      </w:r>
    </w:p>
    <w:p w:rsidR="001E6EF7" w:rsidRPr="001347D6" w:rsidRDefault="001E6EF7" w:rsidP="00B4373F">
      <w:pPr>
        <w:tabs>
          <w:tab w:val="left" w:pos="0"/>
        </w:tabs>
        <w:spacing w:after="0" w:line="240" w:lineRule="auto"/>
        <w:ind w:firstLine="567"/>
        <w:jc w:val="both"/>
        <w:rPr>
          <w:rFonts w:ascii="Arial" w:hAnsi="Arial" w:cs="Arial"/>
          <w:sz w:val="24"/>
          <w:szCs w:val="24"/>
        </w:rPr>
      </w:pPr>
      <w:r w:rsidRPr="001347D6">
        <w:rPr>
          <w:rFonts w:ascii="Arial" w:hAnsi="Arial" w:cs="Arial"/>
          <w:sz w:val="24"/>
          <w:szCs w:val="24"/>
        </w:rPr>
        <w:t>- сокращение несанкционированных свалок бытового мусора.</w:t>
      </w:r>
    </w:p>
    <w:p w:rsidR="00B4373F" w:rsidRPr="001347D6" w:rsidRDefault="00B4373F" w:rsidP="001E6EF7">
      <w:pPr>
        <w:pStyle w:val="ConsPlusNormal"/>
        <w:widowControl/>
        <w:ind w:firstLine="0"/>
        <w:rPr>
          <w:sz w:val="24"/>
          <w:szCs w:val="24"/>
        </w:rPr>
      </w:pPr>
    </w:p>
    <w:p w:rsidR="001E6EF7" w:rsidRPr="001347D6" w:rsidRDefault="001E6EF7" w:rsidP="00ED77C7">
      <w:pPr>
        <w:pStyle w:val="ConsPlusNormal"/>
        <w:widowControl/>
        <w:spacing w:line="276" w:lineRule="auto"/>
        <w:ind w:firstLine="0"/>
        <w:jc w:val="center"/>
        <w:rPr>
          <w:b/>
          <w:sz w:val="24"/>
          <w:szCs w:val="24"/>
        </w:rPr>
      </w:pPr>
      <w:r w:rsidRPr="001347D6">
        <w:rPr>
          <w:b/>
          <w:sz w:val="24"/>
          <w:szCs w:val="24"/>
        </w:rPr>
        <w:t>2.6.</w:t>
      </w:r>
      <w:r w:rsidR="00ED77C7" w:rsidRPr="001347D6">
        <w:rPr>
          <w:b/>
          <w:sz w:val="24"/>
          <w:szCs w:val="24"/>
        </w:rPr>
        <w:t xml:space="preserve"> </w:t>
      </w:r>
      <w:r w:rsidRPr="001347D6">
        <w:rPr>
          <w:b/>
          <w:sz w:val="24"/>
          <w:szCs w:val="24"/>
        </w:rPr>
        <w:t>Мероприятия Подпрограммы</w:t>
      </w:r>
    </w:p>
    <w:p w:rsidR="001E6EF7" w:rsidRPr="001347D6" w:rsidRDefault="001E6EF7" w:rsidP="00ED77C7">
      <w:pPr>
        <w:spacing w:after="0"/>
        <w:ind w:firstLine="567"/>
        <w:jc w:val="both"/>
        <w:rPr>
          <w:rFonts w:ascii="Arial" w:hAnsi="Arial" w:cs="Arial"/>
          <w:sz w:val="24"/>
          <w:szCs w:val="24"/>
        </w:rPr>
      </w:pPr>
      <w:r w:rsidRPr="001347D6">
        <w:rPr>
          <w:rFonts w:ascii="Arial" w:hAnsi="Arial" w:cs="Arial"/>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1E6EF7" w:rsidRPr="001347D6" w:rsidRDefault="001E6EF7" w:rsidP="00356A06">
      <w:pPr>
        <w:spacing w:after="0" w:line="240" w:lineRule="auto"/>
        <w:ind w:firstLine="567"/>
        <w:jc w:val="both"/>
        <w:rPr>
          <w:rFonts w:ascii="Arial" w:hAnsi="Arial" w:cs="Arial"/>
          <w:sz w:val="24"/>
          <w:szCs w:val="24"/>
        </w:rPr>
      </w:pPr>
      <w:r w:rsidRPr="001347D6">
        <w:rPr>
          <w:rFonts w:ascii="Arial" w:hAnsi="Arial" w:cs="Arial"/>
          <w:sz w:val="24"/>
          <w:szCs w:val="24"/>
        </w:rPr>
        <w:lastRenderedPageBreak/>
        <w:t xml:space="preserve">- мероприятия по совершенствованию систем освещения улиц на территории </w:t>
      </w:r>
      <w:proofErr w:type="spellStart"/>
      <w:r w:rsidR="000613F8"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1E6EF7" w:rsidRPr="001347D6" w:rsidRDefault="001E6EF7" w:rsidP="00356A06">
      <w:pPr>
        <w:spacing w:after="0" w:line="240" w:lineRule="auto"/>
        <w:ind w:firstLine="567"/>
        <w:jc w:val="both"/>
        <w:rPr>
          <w:rFonts w:ascii="Arial" w:hAnsi="Arial" w:cs="Arial"/>
          <w:sz w:val="24"/>
          <w:szCs w:val="24"/>
        </w:rPr>
      </w:pPr>
      <w:r w:rsidRPr="001347D6">
        <w:rPr>
          <w:rFonts w:ascii="Arial" w:hAnsi="Arial" w:cs="Arial"/>
          <w:sz w:val="24"/>
          <w:szCs w:val="24"/>
        </w:rPr>
        <w:t>- мероприятия по организации вывоза ТБО.</w:t>
      </w:r>
    </w:p>
    <w:p w:rsidR="001E6EF7" w:rsidRPr="001347D6" w:rsidRDefault="001E6EF7" w:rsidP="00356A06">
      <w:pPr>
        <w:spacing w:after="0" w:line="240" w:lineRule="auto"/>
        <w:ind w:firstLine="567"/>
        <w:jc w:val="both"/>
        <w:rPr>
          <w:rFonts w:ascii="Arial" w:hAnsi="Arial" w:cs="Arial"/>
          <w:sz w:val="24"/>
          <w:szCs w:val="24"/>
        </w:rPr>
      </w:pPr>
      <w:r w:rsidRPr="001347D6">
        <w:rPr>
          <w:rFonts w:ascii="Arial" w:hAnsi="Arial" w:cs="Arial"/>
          <w:sz w:val="24"/>
          <w:szCs w:val="24"/>
        </w:rPr>
        <w:t xml:space="preserve">- благоустройство кладбищ (ограждение территории кладбищ, уборка территории)       </w:t>
      </w:r>
    </w:p>
    <w:p w:rsidR="001E6EF7" w:rsidRPr="001347D6" w:rsidRDefault="001E6EF7" w:rsidP="001E6EF7">
      <w:pPr>
        <w:widowControl w:val="0"/>
        <w:autoSpaceDE w:val="0"/>
        <w:autoSpaceDN w:val="0"/>
        <w:adjustRightInd w:val="0"/>
        <w:rPr>
          <w:rFonts w:ascii="Arial" w:hAnsi="Arial" w:cs="Arial"/>
          <w:sz w:val="24"/>
          <w:szCs w:val="24"/>
        </w:rPr>
      </w:pPr>
    </w:p>
    <w:p w:rsidR="001E6EF7" w:rsidRPr="001347D6" w:rsidRDefault="001E6EF7"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4D0564">
      <w:pPr>
        <w:spacing w:after="0"/>
        <w:jc w:val="both"/>
        <w:rPr>
          <w:rFonts w:ascii="Arial" w:hAnsi="Arial" w:cs="Arial"/>
          <w:color w:val="000000"/>
          <w:sz w:val="24"/>
          <w:szCs w:val="24"/>
        </w:rPr>
      </w:pPr>
    </w:p>
    <w:p w:rsidR="00D0766C" w:rsidRPr="001347D6" w:rsidRDefault="00D0766C" w:rsidP="00D0766C">
      <w:pPr>
        <w:autoSpaceDE w:val="0"/>
        <w:autoSpaceDN w:val="0"/>
        <w:adjustRightInd w:val="0"/>
        <w:ind w:left="9781"/>
        <w:jc w:val="both"/>
        <w:rPr>
          <w:rFonts w:ascii="Arial" w:hAnsi="Arial" w:cs="Arial"/>
          <w:sz w:val="24"/>
          <w:szCs w:val="24"/>
        </w:rPr>
        <w:sectPr w:rsidR="00D0766C" w:rsidRPr="001347D6" w:rsidSect="00E33BF7">
          <w:pgSz w:w="11906" w:h="16838"/>
          <w:pgMar w:top="1134" w:right="851" w:bottom="1134" w:left="1701" w:header="709" w:footer="709" w:gutter="0"/>
          <w:cols w:space="708"/>
          <w:docGrid w:linePitch="360"/>
        </w:sectPr>
      </w:pPr>
    </w:p>
    <w:p w:rsidR="00D0766C" w:rsidRPr="001347D6" w:rsidRDefault="004A6971" w:rsidP="004A6971">
      <w:pPr>
        <w:autoSpaceDE w:val="0"/>
        <w:autoSpaceDN w:val="0"/>
        <w:adjustRightInd w:val="0"/>
        <w:spacing w:after="0" w:line="240" w:lineRule="auto"/>
        <w:ind w:right="678"/>
        <w:rPr>
          <w:rFonts w:ascii="Arial" w:hAnsi="Arial" w:cs="Arial"/>
          <w:sz w:val="24"/>
          <w:szCs w:val="24"/>
        </w:rPr>
      </w:pPr>
      <w:r>
        <w:rPr>
          <w:rFonts w:ascii="Arial" w:hAnsi="Arial" w:cs="Arial"/>
          <w:sz w:val="24"/>
          <w:szCs w:val="24"/>
        </w:rPr>
        <w:lastRenderedPageBreak/>
        <w:t xml:space="preserve">                                                                                                                                  </w:t>
      </w:r>
      <w:r w:rsidR="00D0766C" w:rsidRPr="001347D6">
        <w:rPr>
          <w:rFonts w:ascii="Arial" w:hAnsi="Arial" w:cs="Arial"/>
          <w:sz w:val="24"/>
          <w:szCs w:val="24"/>
        </w:rPr>
        <w:t xml:space="preserve">Приложение 1 </w:t>
      </w:r>
    </w:p>
    <w:p w:rsidR="004A6971" w:rsidRDefault="004A6971" w:rsidP="004A697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D0766C" w:rsidRPr="001347D6">
        <w:rPr>
          <w:rFonts w:ascii="Arial" w:hAnsi="Arial" w:cs="Arial"/>
          <w:sz w:val="24"/>
          <w:szCs w:val="24"/>
        </w:rPr>
        <w:t xml:space="preserve">к подпрограмме </w:t>
      </w:r>
      <w:r w:rsidR="006F4595" w:rsidRPr="001347D6">
        <w:rPr>
          <w:rFonts w:ascii="Arial" w:hAnsi="Arial" w:cs="Arial"/>
          <w:sz w:val="24"/>
          <w:szCs w:val="24"/>
        </w:rPr>
        <w:t>2</w:t>
      </w:r>
      <w:r w:rsidR="00D0766C" w:rsidRPr="001347D6">
        <w:rPr>
          <w:rFonts w:ascii="Arial" w:hAnsi="Arial" w:cs="Arial"/>
          <w:sz w:val="24"/>
          <w:szCs w:val="24"/>
        </w:rPr>
        <w:t xml:space="preserve"> «Благоустройство</w:t>
      </w:r>
    </w:p>
    <w:p w:rsidR="00D0766C" w:rsidRPr="001347D6" w:rsidRDefault="004A6971" w:rsidP="004A6971">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                                                                                                                                 </w:t>
      </w:r>
      <w:r w:rsidR="00D0766C" w:rsidRPr="001347D6">
        <w:rPr>
          <w:rFonts w:ascii="Arial" w:hAnsi="Arial" w:cs="Arial"/>
          <w:sz w:val="24"/>
          <w:szCs w:val="24"/>
        </w:rPr>
        <w:t xml:space="preserve"> территории </w:t>
      </w:r>
      <w:proofErr w:type="spellStart"/>
      <w:r w:rsidR="000613F8" w:rsidRPr="001347D6">
        <w:rPr>
          <w:rFonts w:ascii="Arial" w:hAnsi="Arial" w:cs="Arial"/>
          <w:sz w:val="24"/>
          <w:szCs w:val="24"/>
        </w:rPr>
        <w:t>Межовского</w:t>
      </w:r>
      <w:proofErr w:type="spellEnd"/>
      <w:r w:rsidR="00D0766C" w:rsidRPr="001347D6">
        <w:rPr>
          <w:rFonts w:ascii="Arial" w:hAnsi="Arial" w:cs="Arial"/>
          <w:sz w:val="24"/>
          <w:szCs w:val="24"/>
        </w:rPr>
        <w:t xml:space="preserve"> сельсовета»</w:t>
      </w:r>
    </w:p>
    <w:p w:rsidR="00D0766C" w:rsidRPr="001347D6" w:rsidRDefault="00D0766C" w:rsidP="00D0766C">
      <w:pPr>
        <w:autoSpaceDE w:val="0"/>
        <w:autoSpaceDN w:val="0"/>
        <w:adjustRightInd w:val="0"/>
        <w:ind w:firstLine="540"/>
        <w:jc w:val="center"/>
        <w:rPr>
          <w:rFonts w:ascii="Arial" w:hAnsi="Arial" w:cs="Arial"/>
          <w:sz w:val="24"/>
          <w:szCs w:val="24"/>
        </w:rPr>
      </w:pPr>
      <w:r w:rsidRPr="001347D6">
        <w:rPr>
          <w:rFonts w:ascii="Arial" w:hAnsi="Arial" w:cs="Arial"/>
          <w:sz w:val="24"/>
          <w:szCs w:val="24"/>
        </w:rPr>
        <w:t xml:space="preserve">Перечень целевых индикаторов подпрограммы «Благоустройство территории </w:t>
      </w:r>
      <w:proofErr w:type="spellStart"/>
      <w:r w:rsidR="000613F8"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  </w:t>
      </w:r>
    </w:p>
    <w:tbl>
      <w:tblPr>
        <w:tblW w:w="22398" w:type="dxa"/>
        <w:tblInd w:w="-214" w:type="dxa"/>
        <w:tblLayout w:type="fixed"/>
        <w:tblCellMar>
          <w:left w:w="70" w:type="dxa"/>
          <w:right w:w="70" w:type="dxa"/>
        </w:tblCellMar>
        <w:tblLook w:val="0000"/>
      </w:tblPr>
      <w:tblGrid>
        <w:gridCol w:w="650"/>
        <w:gridCol w:w="3320"/>
        <w:gridCol w:w="565"/>
        <w:gridCol w:w="851"/>
        <w:gridCol w:w="1135"/>
        <w:gridCol w:w="284"/>
        <w:gridCol w:w="992"/>
        <w:gridCol w:w="425"/>
        <w:gridCol w:w="709"/>
        <w:gridCol w:w="709"/>
        <w:gridCol w:w="1417"/>
        <w:gridCol w:w="1418"/>
        <w:gridCol w:w="992"/>
        <w:gridCol w:w="4820"/>
        <w:gridCol w:w="4111"/>
      </w:tblGrid>
      <w:tr w:rsidR="000D5C71" w:rsidRPr="001347D6" w:rsidTr="004E337A">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jc w:val="center"/>
              <w:rPr>
                <w:rFonts w:ascii="Arial" w:hAnsi="Arial" w:cs="Arial"/>
                <w:sz w:val="24"/>
                <w:szCs w:val="24"/>
                <w:lang w:val="en-US"/>
              </w:rPr>
            </w:pPr>
            <w:r w:rsidRPr="001347D6">
              <w:rPr>
                <w:rFonts w:ascii="Arial" w:hAnsi="Arial" w:cs="Arial"/>
                <w:sz w:val="24"/>
                <w:szCs w:val="24"/>
                <w:lang w:val="en-US"/>
              </w:rPr>
              <w:t xml:space="preserve">№  </w:t>
            </w:r>
            <w:r w:rsidRPr="001347D6">
              <w:rPr>
                <w:rFonts w:ascii="Arial" w:hAnsi="Arial" w:cs="Arial"/>
                <w:sz w:val="24"/>
                <w:szCs w:val="24"/>
                <w:lang w:val="en-US"/>
              </w:rPr>
              <w:br/>
            </w:r>
            <w:proofErr w:type="spellStart"/>
            <w:r w:rsidRPr="001347D6">
              <w:rPr>
                <w:rFonts w:ascii="Arial" w:hAnsi="Arial" w:cs="Arial"/>
                <w:sz w:val="24"/>
                <w:szCs w:val="24"/>
              </w:rPr>
              <w:t>п</w:t>
            </w:r>
            <w:proofErr w:type="spellEnd"/>
            <w:r w:rsidRPr="001347D6">
              <w:rPr>
                <w:rFonts w:ascii="Arial" w:hAnsi="Arial" w:cs="Arial"/>
                <w:sz w:val="24"/>
                <w:szCs w:val="24"/>
              </w:rPr>
              <w:t>/</w:t>
            </w:r>
            <w:proofErr w:type="spellStart"/>
            <w:r w:rsidRPr="001347D6">
              <w:rPr>
                <w:rFonts w:ascii="Arial" w:hAnsi="Arial" w:cs="Arial"/>
                <w:sz w:val="24"/>
                <w:szCs w:val="24"/>
              </w:rPr>
              <w:t>п</w:t>
            </w:r>
            <w:proofErr w:type="spellEnd"/>
          </w:p>
        </w:tc>
        <w:tc>
          <w:tcPr>
            <w:tcW w:w="332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jc w:val="center"/>
              <w:rPr>
                <w:rFonts w:ascii="Arial" w:hAnsi="Arial" w:cs="Arial"/>
                <w:sz w:val="24"/>
                <w:szCs w:val="24"/>
                <w:lang w:val="en-US"/>
              </w:rPr>
            </w:pPr>
            <w:r w:rsidRPr="001347D6">
              <w:rPr>
                <w:rFonts w:ascii="Arial" w:hAnsi="Arial" w:cs="Arial"/>
                <w:sz w:val="24"/>
                <w:szCs w:val="24"/>
              </w:rPr>
              <w:t xml:space="preserve">Цель,    </w:t>
            </w:r>
            <w:r w:rsidRPr="001347D6">
              <w:rPr>
                <w:rFonts w:ascii="Arial" w:hAnsi="Arial" w:cs="Arial"/>
                <w:sz w:val="24"/>
                <w:szCs w:val="24"/>
              </w:rPr>
              <w:br/>
              <w:t xml:space="preserve">целевые индикаторы </w:t>
            </w:r>
            <w:r w:rsidRPr="001347D6">
              <w:rPr>
                <w:rFonts w:ascii="Arial" w:hAnsi="Arial" w:cs="Arial"/>
                <w:sz w:val="24"/>
                <w:szCs w:val="24"/>
              </w:rPr>
              <w:br/>
            </w:r>
          </w:p>
        </w:tc>
        <w:tc>
          <w:tcPr>
            <w:tcW w:w="56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jc w:val="center"/>
              <w:rPr>
                <w:rFonts w:ascii="Arial" w:hAnsi="Arial" w:cs="Arial"/>
                <w:sz w:val="24"/>
                <w:szCs w:val="24"/>
                <w:lang w:val="en-US"/>
              </w:rPr>
            </w:pPr>
            <w:r w:rsidRPr="001347D6">
              <w:rPr>
                <w:rFonts w:ascii="Arial" w:hAnsi="Arial" w:cs="Arial"/>
                <w:sz w:val="24"/>
                <w:szCs w:val="24"/>
              </w:rPr>
              <w:t>Ед.</w:t>
            </w:r>
            <w:r w:rsidRPr="001347D6">
              <w:rPr>
                <w:rFonts w:ascii="Arial" w:hAnsi="Arial" w:cs="Arial"/>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jc w:val="center"/>
              <w:rPr>
                <w:rFonts w:ascii="Arial" w:hAnsi="Arial" w:cs="Arial"/>
                <w:sz w:val="24"/>
                <w:szCs w:val="24"/>
                <w:lang w:val="en-US"/>
              </w:rPr>
            </w:pPr>
            <w:r w:rsidRPr="001347D6">
              <w:rPr>
                <w:rFonts w:ascii="Arial" w:hAnsi="Arial" w:cs="Arial"/>
                <w:sz w:val="24"/>
                <w:szCs w:val="24"/>
              </w:rPr>
              <w:t xml:space="preserve">Источник </w:t>
            </w:r>
            <w:r w:rsidRPr="001347D6">
              <w:rPr>
                <w:rFonts w:ascii="Arial" w:hAnsi="Arial" w:cs="Arial"/>
                <w:sz w:val="24"/>
                <w:szCs w:val="24"/>
              </w:rPr>
              <w:br/>
              <w:t>информации</w:t>
            </w:r>
          </w:p>
        </w:tc>
        <w:tc>
          <w:tcPr>
            <w:tcW w:w="113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line="240" w:lineRule="auto"/>
              <w:rPr>
                <w:rFonts w:ascii="Arial" w:hAnsi="Arial" w:cs="Arial"/>
                <w:sz w:val="24"/>
                <w:szCs w:val="24"/>
              </w:rPr>
            </w:pPr>
            <w:r w:rsidRPr="001347D6">
              <w:rPr>
                <w:rFonts w:ascii="Arial" w:hAnsi="Arial" w:cs="Arial"/>
                <w:sz w:val="24"/>
                <w:szCs w:val="24"/>
                <w:lang w:val="en-US"/>
              </w:rPr>
              <w:t>20</w:t>
            </w:r>
            <w:r w:rsidRPr="001347D6">
              <w:rPr>
                <w:rFonts w:ascii="Arial" w:hAnsi="Arial" w:cs="Arial"/>
                <w:sz w:val="24"/>
                <w:szCs w:val="24"/>
              </w:rPr>
              <w:t>23</w:t>
            </w:r>
            <w:r w:rsidRPr="001347D6">
              <w:rPr>
                <w:rFonts w:ascii="Arial" w:hAnsi="Arial" w:cs="Arial"/>
                <w:sz w:val="24"/>
                <w:szCs w:val="24"/>
                <w:lang w:val="en-US"/>
              </w:rPr>
              <w:t xml:space="preserve"> </w:t>
            </w:r>
            <w:r w:rsidRPr="001347D6">
              <w:rPr>
                <w:rFonts w:ascii="Arial" w:hAnsi="Arial" w:cs="Arial"/>
                <w:sz w:val="24"/>
                <w:szCs w:val="24"/>
              </w:rPr>
              <w:t>год</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line="240" w:lineRule="auto"/>
              <w:jc w:val="center"/>
              <w:rPr>
                <w:rFonts w:ascii="Arial" w:hAnsi="Arial" w:cs="Arial"/>
                <w:sz w:val="24"/>
                <w:szCs w:val="24"/>
              </w:rPr>
            </w:pPr>
            <w:r w:rsidRPr="001347D6">
              <w:rPr>
                <w:rFonts w:ascii="Arial" w:hAnsi="Arial" w:cs="Arial"/>
                <w:sz w:val="24"/>
                <w:szCs w:val="24"/>
              </w:rPr>
              <w:t>2024 год</w:t>
            </w:r>
          </w:p>
        </w:tc>
        <w:tc>
          <w:tcPr>
            <w:tcW w:w="1134"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line="240" w:lineRule="auto"/>
              <w:jc w:val="center"/>
              <w:rPr>
                <w:rFonts w:ascii="Arial" w:hAnsi="Arial" w:cs="Arial"/>
                <w:sz w:val="24"/>
                <w:szCs w:val="24"/>
              </w:rPr>
            </w:pPr>
            <w:r w:rsidRPr="001347D6">
              <w:rPr>
                <w:rFonts w:ascii="Arial" w:hAnsi="Arial" w:cs="Arial"/>
                <w:sz w:val="24"/>
                <w:szCs w:val="24"/>
              </w:rPr>
              <w:t>2025год</w:t>
            </w: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D5C71" w:rsidRPr="001347D6" w:rsidRDefault="000D5C71" w:rsidP="000D5C71">
            <w:pPr>
              <w:widowControl w:val="0"/>
              <w:autoSpaceDE w:val="0"/>
              <w:autoSpaceDN w:val="0"/>
              <w:adjustRightInd w:val="0"/>
              <w:spacing w:after="0" w:line="240" w:lineRule="auto"/>
              <w:rPr>
                <w:rFonts w:ascii="Arial" w:hAnsi="Arial" w:cs="Arial"/>
                <w:sz w:val="24"/>
                <w:szCs w:val="24"/>
              </w:rPr>
            </w:pPr>
            <w:r w:rsidRPr="001347D6">
              <w:rPr>
                <w:rFonts w:ascii="Arial" w:hAnsi="Arial" w:cs="Arial"/>
                <w:sz w:val="24"/>
                <w:szCs w:val="24"/>
              </w:rPr>
              <w:t>2026 год</w:t>
            </w:r>
          </w:p>
        </w:tc>
        <w:tc>
          <w:tcPr>
            <w:tcW w:w="1418" w:type="dxa"/>
            <w:tcBorders>
              <w:top w:val="single" w:sz="4" w:space="0" w:color="auto"/>
              <w:bottom w:val="single" w:sz="4" w:space="0" w:color="auto"/>
              <w:right w:val="single" w:sz="4" w:space="0" w:color="auto"/>
            </w:tcBorders>
          </w:tcPr>
          <w:p w:rsidR="00CA3B6D" w:rsidRDefault="00CA3B6D" w:rsidP="000D5C71">
            <w:pPr>
              <w:spacing w:after="0" w:line="240" w:lineRule="auto"/>
              <w:jc w:val="center"/>
              <w:rPr>
                <w:rFonts w:ascii="Arial" w:hAnsi="Arial" w:cs="Arial"/>
                <w:sz w:val="24"/>
                <w:szCs w:val="24"/>
              </w:rPr>
            </w:pPr>
          </w:p>
          <w:p w:rsidR="00CA3B6D" w:rsidRDefault="00CA3B6D" w:rsidP="000D5C71">
            <w:pPr>
              <w:spacing w:after="0" w:line="240" w:lineRule="auto"/>
              <w:jc w:val="center"/>
              <w:rPr>
                <w:rFonts w:ascii="Arial" w:hAnsi="Arial" w:cs="Arial"/>
                <w:sz w:val="24"/>
                <w:szCs w:val="24"/>
              </w:rPr>
            </w:pPr>
          </w:p>
          <w:p w:rsidR="00CA3B6D" w:rsidRDefault="00CA3B6D" w:rsidP="000D5C71">
            <w:pPr>
              <w:spacing w:after="0" w:line="240" w:lineRule="auto"/>
              <w:jc w:val="center"/>
              <w:rPr>
                <w:rFonts w:ascii="Arial" w:hAnsi="Arial" w:cs="Arial"/>
                <w:sz w:val="24"/>
                <w:szCs w:val="24"/>
              </w:rPr>
            </w:pPr>
          </w:p>
          <w:p w:rsidR="000D5C71" w:rsidRDefault="000D5C71" w:rsidP="000D5C71">
            <w:pPr>
              <w:spacing w:after="0" w:line="240" w:lineRule="auto"/>
              <w:jc w:val="center"/>
              <w:rPr>
                <w:rFonts w:ascii="Arial" w:hAnsi="Arial" w:cs="Arial"/>
                <w:sz w:val="24"/>
                <w:szCs w:val="24"/>
              </w:rPr>
            </w:pPr>
            <w:r>
              <w:rPr>
                <w:rFonts w:ascii="Arial" w:hAnsi="Arial" w:cs="Arial"/>
                <w:sz w:val="24"/>
                <w:szCs w:val="24"/>
              </w:rPr>
              <w:t>2027 год</w:t>
            </w:r>
          </w:p>
        </w:tc>
        <w:tc>
          <w:tcPr>
            <w:tcW w:w="992" w:type="dxa"/>
            <w:tcBorders>
              <w:top w:val="single" w:sz="4" w:space="0" w:color="auto"/>
              <w:bottom w:val="single" w:sz="4" w:space="0" w:color="auto"/>
              <w:right w:val="single" w:sz="4" w:space="0" w:color="auto"/>
            </w:tcBorders>
          </w:tcPr>
          <w:p w:rsidR="000D5C71" w:rsidRDefault="000D5C71" w:rsidP="000D5C71">
            <w:pPr>
              <w:spacing w:after="0" w:line="240" w:lineRule="auto"/>
              <w:jc w:val="center"/>
              <w:rPr>
                <w:rFonts w:ascii="Arial" w:hAnsi="Arial" w:cs="Arial"/>
                <w:sz w:val="24"/>
                <w:szCs w:val="24"/>
              </w:rPr>
            </w:pPr>
            <w:r>
              <w:rPr>
                <w:rFonts w:ascii="Arial" w:hAnsi="Arial" w:cs="Arial"/>
                <w:sz w:val="24"/>
                <w:szCs w:val="24"/>
              </w:rPr>
              <w:t>итого</w:t>
            </w:r>
          </w:p>
        </w:tc>
        <w:tc>
          <w:tcPr>
            <w:tcW w:w="4820" w:type="dxa"/>
            <w:vMerge w:val="restart"/>
            <w:tcBorders>
              <w:left w:val="single" w:sz="4" w:space="0" w:color="auto"/>
            </w:tcBorders>
          </w:tcPr>
          <w:p w:rsidR="000D5C71" w:rsidRPr="001347D6" w:rsidRDefault="000D5C71" w:rsidP="000D5C71">
            <w:pPr>
              <w:spacing w:after="0" w:line="259" w:lineRule="auto"/>
              <w:rPr>
                <w:rFonts w:ascii="Arial" w:hAnsi="Arial" w:cs="Arial"/>
                <w:sz w:val="24"/>
                <w:szCs w:val="24"/>
              </w:rPr>
            </w:pPr>
          </w:p>
        </w:tc>
        <w:tc>
          <w:tcPr>
            <w:tcW w:w="4111" w:type="dxa"/>
            <w:tcBorders>
              <w:top w:val="single" w:sz="4" w:space="0" w:color="auto"/>
              <w:bottom w:val="single" w:sz="4" w:space="0" w:color="auto"/>
              <w:right w:val="single" w:sz="4" w:space="0" w:color="auto"/>
            </w:tcBorders>
          </w:tcPr>
          <w:p w:rsidR="000D5C71" w:rsidRPr="001347D6" w:rsidRDefault="000D5C71" w:rsidP="000D5C71">
            <w:pPr>
              <w:spacing w:after="0" w:line="259" w:lineRule="auto"/>
              <w:rPr>
                <w:rFonts w:ascii="Arial" w:hAnsi="Arial" w:cs="Arial"/>
                <w:sz w:val="24"/>
                <w:szCs w:val="24"/>
              </w:rPr>
            </w:pPr>
          </w:p>
          <w:p w:rsidR="000D5C71" w:rsidRPr="001347D6" w:rsidRDefault="000D5C71" w:rsidP="000D5C71">
            <w:pPr>
              <w:spacing w:after="0"/>
              <w:ind w:left="440"/>
              <w:rPr>
                <w:rFonts w:ascii="Arial" w:hAnsi="Arial" w:cs="Arial"/>
                <w:sz w:val="24"/>
                <w:szCs w:val="24"/>
              </w:rPr>
            </w:pPr>
            <w:r w:rsidRPr="001347D6">
              <w:rPr>
                <w:rFonts w:ascii="Arial" w:hAnsi="Arial" w:cs="Arial"/>
                <w:sz w:val="24"/>
                <w:szCs w:val="24"/>
              </w:rPr>
              <w:t>итого</w:t>
            </w:r>
          </w:p>
        </w:tc>
      </w:tr>
      <w:tr w:rsidR="000D5C71" w:rsidRPr="001347D6" w:rsidTr="004E337A">
        <w:trPr>
          <w:trHeight w:val="240"/>
        </w:trPr>
        <w:tc>
          <w:tcPr>
            <w:tcW w:w="650" w:type="dxa"/>
            <w:tcBorders>
              <w:left w:val="single" w:sz="4" w:space="0" w:color="000000"/>
              <w:bottom w:val="single" w:sz="4" w:space="0" w:color="000000"/>
              <w:right w:val="single" w:sz="4" w:space="0" w:color="000000"/>
            </w:tcBorders>
            <w:shd w:val="clear" w:color="000000" w:fill="FFFFFF"/>
          </w:tcPr>
          <w:p w:rsidR="000D5C71" w:rsidRPr="001347D6" w:rsidRDefault="000D5C71" w:rsidP="000D5C71">
            <w:pPr>
              <w:widowControl w:val="0"/>
              <w:autoSpaceDE w:val="0"/>
              <w:autoSpaceDN w:val="0"/>
              <w:adjustRightInd w:val="0"/>
              <w:spacing w:after="0"/>
              <w:rPr>
                <w:rFonts w:ascii="Arial" w:hAnsi="Arial" w:cs="Arial"/>
                <w:sz w:val="24"/>
                <w:szCs w:val="24"/>
              </w:rPr>
            </w:pP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lang w:val="en-US"/>
              </w:rPr>
            </w:pPr>
            <w:r w:rsidRPr="001347D6">
              <w:rPr>
                <w:rFonts w:ascii="Arial" w:hAnsi="Arial" w:cs="Arial"/>
                <w:sz w:val="24"/>
                <w:szCs w:val="24"/>
              </w:rPr>
              <w:t>Цель подпрограммы</w:t>
            </w:r>
          </w:p>
        </w:tc>
        <w:tc>
          <w:tcPr>
            <w:tcW w:w="7087"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631083">
            <w:pPr>
              <w:spacing w:after="0" w:line="240" w:lineRule="auto"/>
              <w:jc w:val="both"/>
              <w:rPr>
                <w:rFonts w:ascii="Arial" w:hAnsi="Arial" w:cs="Arial"/>
                <w:sz w:val="24"/>
                <w:szCs w:val="24"/>
              </w:rPr>
            </w:pPr>
            <w:r w:rsidRPr="001347D6">
              <w:rPr>
                <w:rFonts w:ascii="Arial" w:hAnsi="Arial" w:cs="Arial"/>
                <w:sz w:val="24"/>
                <w:szCs w:val="24"/>
              </w:rPr>
              <w:t>1 - создание комфортных условий проживания и отдыха населения, развитие   благоустройства поселения.</w:t>
            </w:r>
          </w:p>
          <w:p w:rsidR="000D5C71" w:rsidRPr="001347D6" w:rsidRDefault="000D5C71" w:rsidP="00631083">
            <w:pPr>
              <w:widowControl w:val="0"/>
              <w:autoSpaceDE w:val="0"/>
              <w:autoSpaceDN w:val="0"/>
              <w:adjustRightInd w:val="0"/>
              <w:spacing w:after="0" w:line="240" w:lineRule="auto"/>
              <w:rPr>
                <w:rFonts w:ascii="Arial" w:hAnsi="Arial" w:cs="Arial"/>
                <w:sz w:val="24"/>
                <w:szCs w:val="24"/>
              </w:rPr>
            </w:pPr>
            <w:r w:rsidRPr="001347D6">
              <w:rPr>
                <w:rFonts w:ascii="Arial" w:hAnsi="Arial" w:cs="Arial"/>
                <w:sz w:val="24"/>
                <w:szCs w:val="24"/>
              </w:rPr>
              <w:t xml:space="preserve">2 - снижение  негативного   воздействия   отходов   </w:t>
            </w:r>
            <w:proofErr w:type="gramStart"/>
            <w:r w:rsidRPr="001347D6">
              <w:rPr>
                <w:rFonts w:ascii="Arial" w:hAnsi="Arial" w:cs="Arial"/>
                <w:sz w:val="24"/>
                <w:szCs w:val="24"/>
              </w:rPr>
              <w:t>на</w:t>
            </w:r>
            <w:proofErr w:type="gramEnd"/>
          </w:p>
          <w:p w:rsidR="000D5C71" w:rsidRPr="001347D6" w:rsidRDefault="000D5C71" w:rsidP="00631083">
            <w:pPr>
              <w:widowControl w:val="0"/>
              <w:autoSpaceDE w:val="0"/>
              <w:autoSpaceDN w:val="0"/>
              <w:adjustRightInd w:val="0"/>
              <w:rPr>
                <w:rFonts w:ascii="Arial" w:hAnsi="Arial" w:cs="Arial"/>
                <w:sz w:val="24"/>
                <w:szCs w:val="24"/>
              </w:rPr>
            </w:pPr>
            <w:r w:rsidRPr="001347D6">
              <w:rPr>
                <w:rFonts w:ascii="Arial" w:hAnsi="Arial" w:cs="Arial"/>
                <w:sz w:val="24"/>
                <w:szCs w:val="24"/>
              </w:rPr>
              <w:t xml:space="preserve">окружающую среду и здоровье населения </w:t>
            </w:r>
          </w:p>
        </w:tc>
        <w:tc>
          <w:tcPr>
            <w:tcW w:w="1418" w:type="dxa"/>
            <w:tcBorders>
              <w:top w:val="single" w:sz="4" w:space="0" w:color="auto"/>
              <w:bottom w:val="single" w:sz="4" w:space="0" w:color="auto"/>
              <w:right w:val="single" w:sz="4" w:space="0" w:color="auto"/>
            </w:tcBorders>
          </w:tcPr>
          <w:p w:rsidR="000D5C71" w:rsidRPr="001347D6" w:rsidRDefault="000D5C71" w:rsidP="00D0766C">
            <w:pPr>
              <w:rPr>
                <w:rFonts w:ascii="Arial" w:hAnsi="Arial" w:cs="Arial"/>
                <w:sz w:val="24"/>
                <w:szCs w:val="24"/>
              </w:rPr>
            </w:pPr>
          </w:p>
        </w:tc>
        <w:tc>
          <w:tcPr>
            <w:tcW w:w="992" w:type="dxa"/>
            <w:tcBorders>
              <w:top w:val="single" w:sz="4" w:space="0" w:color="auto"/>
              <w:bottom w:val="single" w:sz="4" w:space="0" w:color="auto"/>
              <w:right w:val="single" w:sz="4" w:space="0" w:color="auto"/>
            </w:tcBorders>
          </w:tcPr>
          <w:p w:rsidR="000D5C71" w:rsidRPr="001347D6" w:rsidRDefault="000D5C71" w:rsidP="00D0766C">
            <w:pPr>
              <w:rPr>
                <w:rFonts w:ascii="Arial" w:hAnsi="Arial" w:cs="Arial"/>
                <w:sz w:val="24"/>
                <w:szCs w:val="24"/>
              </w:rPr>
            </w:pPr>
          </w:p>
        </w:tc>
        <w:tc>
          <w:tcPr>
            <w:tcW w:w="4820" w:type="dxa"/>
            <w:vMerge/>
            <w:tcBorders>
              <w:left w:val="single" w:sz="4" w:space="0" w:color="auto"/>
            </w:tcBorders>
          </w:tcPr>
          <w:p w:rsidR="000D5C71" w:rsidRPr="001347D6" w:rsidRDefault="000D5C71" w:rsidP="00D0766C">
            <w:pPr>
              <w:rPr>
                <w:rFonts w:ascii="Arial" w:hAnsi="Arial" w:cs="Arial"/>
                <w:sz w:val="24"/>
                <w:szCs w:val="24"/>
              </w:rPr>
            </w:pPr>
          </w:p>
        </w:tc>
        <w:tc>
          <w:tcPr>
            <w:tcW w:w="4111" w:type="dxa"/>
            <w:tcBorders>
              <w:top w:val="single" w:sz="4" w:space="0" w:color="auto"/>
              <w:bottom w:val="single" w:sz="4" w:space="0" w:color="auto"/>
              <w:right w:val="single" w:sz="4" w:space="0" w:color="auto"/>
            </w:tcBorders>
          </w:tcPr>
          <w:p w:rsidR="000D5C71" w:rsidRPr="001347D6" w:rsidRDefault="000D5C71" w:rsidP="00D0766C">
            <w:pPr>
              <w:rPr>
                <w:rFonts w:ascii="Arial" w:hAnsi="Arial" w:cs="Arial"/>
                <w:sz w:val="24"/>
                <w:szCs w:val="24"/>
              </w:rPr>
            </w:pPr>
          </w:p>
        </w:tc>
      </w:tr>
      <w:tr w:rsidR="000D5C71" w:rsidRPr="001347D6" w:rsidTr="004E337A">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r w:rsidRPr="001347D6">
              <w:rPr>
                <w:rFonts w:ascii="Arial" w:hAnsi="Arial" w:cs="Arial"/>
                <w:sz w:val="24"/>
                <w:szCs w:val="24"/>
              </w:rPr>
              <w:t>Целевые индикаторы</w:t>
            </w:r>
          </w:p>
        </w:tc>
        <w:tc>
          <w:tcPr>
            <w:tcW w:w="7087"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p>
        </w:tc>
        <w:tc>
          <w:tcPr>
            <w:tcW w:w="1418" w:type="dxa"/>
            <w:tcBorders>
              <w:top w:val="single" w:sz="4" w:space="0" w:color="auto"/>
              <w:bottom w:val="single" w:sz="4" w:space="0" w:color="auto"/>
              <w:right w:val="single" w:sz="4" w:space="0" w:color="auto"/>
            </w:tcBorders>
          </w:tcPr>
          <w:p w:rsidR="000D5C71" w:rsidRPr="001347D6" w:rsidRDefault="000D5C71" w:rsidP="00D0766C">
            <w:pPr>
              <w:rPr>
                <w:rFonts w:ascii="Arial" w:hAnsi="Arial" w:cs="Arial"/>
                <w:sz w:val="24"/>
                <w:szCs w:val="24"/>
              </w:rPr>
            </w:pPr>
          </w:p>
        </w:tc>
        <w:tc>
          <w:tcPr>
            <w:tcW w:w="992" w:type="dxa"/>
            <w:tcBorders>
              <w:top w:val="single" w:sz="4" w:space="0" w:color="auto"/>
              <w:bottom w:val="single" w:sz="4" w:space="0" w:color="auto"/>
              <w:right w:val="single" w:sz="4" w:space="0" w:color="auto"/>
            </w:tcBorders>
          </w:tcPr>
          <w:p w:rsidR="000D5C71" w:rsidRPr="001347D6" w:rsidRDefault="000D5C71" w:rsidP="00D0766C">
            <w:pPr>
              <w:rPr>
                <w:rFonts w:ascii="Arial" w:hAnsi="Arial" w:cs="Arial"/>
                <w:sz w:val="24"/>
                <w:szCs w:val="24"/>
              </w:rPr>
            </w:pPr>
          </w:p>
        </w:tc>
        <w:tc>
          <w:tcPr>
            <w:tcW w:w="4820" w:type="dxa"/>
            <w:vMerge/>
            <w:tcBorders>
              <w:left w:val="single" w:sz="4" w:space="0" w:color="auto"/>
            </w:tcBorders>
          </w:tcPr>
          <w:p w:rsidR="000D5C71" w:rsidRPr="001347D6" w:rsidRDefault="000D5C71" w:rsidP="00D0766C">
            <w:pPr>
              <w:rPr>
                <w:rFonts w:ascii="Arial" w:hAnsi="Arial" w:cs="Arial"/>
                <w:sz w:val="24"/>
                <w:szCs w:val="24"/>
              </w:rPr>
            </w:pPr>
          </w:p>
        </w:tc>
        <w:tc>
          <w:tcPr>
            <w:tcW w:w="4111" w:type="dxa"/>
            <w:tcBorders>
              <w:top w:val="single" w:sz="4" w:space="0" w:color="auto"/>
              <w:bottom w:val="single" w:sz="4" w:space="0" w:color="auto"/>
              <w:right w:val="single" w:sz="4" w:space="0" w:color="auto"/>
            </w:tcBorders>
          </w:tcPr>
          <w:p w:rsidR="000D5C71" w:rsidRPr="001347D6" w:rsidRDefault="000D5C71" w:rsidP="00D0766C">
            <w:pPr>
              <w:rPr>
                <w:rFonts w:ascii="Arial" w:hAnsi="Arial" w:cs="Arial"/>
                <w:sz w:val="24"/>
                <w:szCs w:val="24"/>
              </w:rPr>
            </w:pPr>
          </w:p>
        </w:tc>
      </w:tr>
      <w:tr w:rsidR="004E337A" w:rsidRPr="001347D6" w:rsidTr="004E337A">
        <w:trPr>
          <w:trHeight w:val="1258"/>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jc w:val="center"/>
              <w:rPr>
                <w:rFonts w:ascii="Arial" w:hAnsi="Arial" w:cs="Arial"/>
                <w:sz w:val="24"/>
                <w:szCs w:val="24"/>
              </w:rPr>
            </w:pPr>
            <w:r w:rsidRPr="001347D6">
              <w:rPr>
                <w:rFonts w:ascii="Arial" w:hAnsi="Arial" w:cs="Arial"/>
                <w:sz w:val="24"/>
                <w:szCs w:val="24"/>
              </w:rPr>
              <w:t>1</w:t>
            </w: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r w:rsidRPr="001347D6">
              <w:rPr>
                <w:rFonts w:ascii="Arial" w:hAnsi="Arial" w:cs="Arial"/>
                <w:sz w:val="24"/>
                <w:szCs w:val="24"/>
              </w:rPr>
              <w:t>Количество населенных пунктов, население в которых обеспечено уличным освещением</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7" w:type="dxa"/>
            <w:gridSpan w:val="2"/>
            <w:tcBorders>
              <w:top w:val="single" w:sz="4" w:space="0" w:color="000000"/>
              <w:left w:val="single" w:sz="4" w:space="0" w:color="000000"/>
              <w:bottom w:val="single" w:sz="4" w:space="0" w:color="auto"/>
              <w:right w:val="single" w:sz="4" w:space="0" w:color="000000"/>
            </w:tcBorders>
            <w:shd w:val="clear" w:color="000000" w:fill="FFFFFF"/>
          </w:tcPr>
          <w:p w:rsidR="000D5C71" w:rsidRPr="001347D6" w:rsidRDefault="000D5C71"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8" w:type="dxa"/>
            <w:gridSpan w:val="2"/>
            <w:tcBorders>
              <w:top w:val="single" w:sz="4" w:space="0" w:color="000000"/>
              <w:left w:val="single" w:sz="4" w:space="0" w:color="000000"/>
              <w:bottom w:val="single" w:sz="4" w:space="0" w:color="auto"/>
              <w:right w:val="single" w:sz="4" w:space="0" w:color="000000"/>
            </w:tcBorders>
            <w:shd w:val="clear" w:color="000000" w:fill="FFFFFF"/>
          </w:tcPr>
          <w:p w:rsidR="000D5C71" w:rsidRPr="001347D6" w:rsidRDefault="000D5C71"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7" w:type="dxa"/>
            <w:tcBorders>
              <w:top w:val="single" w:sz="4" w:space="0" w:color="000000"/>
              <w:left w:val="single" w:sz="4" w:space="0" w:color="000000"/>
              <w:bottom w:val="single" w:sz="4" w:space="0" w:color="auto"/>
              <w:right w:val="single" w:sz="4" w:space="0" w:color="000000"/>
            </w:tcBorders>
            <w:shd w:val="clear" w:color="000000" w:fill="FFFFFF"/>
          </w:tcPr>
          <w:p w:rsidR="000D5C71" w:rsidRPr="001347D6" w:rsidRDefault="000D5C71" w:rsidP="008075BD">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8" w:type="dxa"/>
            <w:tcBorders>
              <w:top w:val="single" w:sz="4" w:space="0" w:color="auto"/>
              <w:bottom w:val="single" w:sz="4" w:space="0" w:color="auto"/>
              <w:right w:val="single" w:sz="4" w:space="0" w:color="auto"/>
            </w:tcBorders>
          </w:tcPr>
          <w:p w:rsidR="000D5C71" w:rsidRPr="001347D6" w:rsidRDefault="00CA3B6D" w:rsidP="000613F8">
            <w:pPr>
              <w:jc w:val="center"/>
              <w:rPr>
                <w:rFonts w:ascii="Arial" w:hAnsi="Arial" w:cs="Arial"/>
                <w:sz w:val="24"/>
                <w:szCs w:val="24"/>
              </w:rPr>
            </w:pPr>
            <w:r>
              <w:rPr>
                <w:rFonts w:ascii="Arial" w:hAnsi="Arial" w:cs="Arial"/>
                <w:sz w:val="24"/>
                <w:szCs w:val="24"/>
              </w:rPr>
              <w:t>5</w:t>
            </w:r>
          </w:p>
        </w:tc>
        <w:tc>
          <w:tcPr>
            <w:tcW w:w="992" w:type="dxa"/>
            <w:tcBorders>
              <w:top w:val="single" w:sz="4" w:space="0" w:color="auto"/>
              <w:bottom w:val="single" w:sz="4" w:space="0" w:color="auto"/>
              <w:right w:val="single" w:sz="4" w:space="0" w:color="auto"/>
            </w:tcBorders>
          </w:tcPr>
          <w:p w:rsidR="000D5C71" w:rsidRPr="001347D6" w:rsidRDefault="000D5C71" w:rsidP="000613F8">
            <w:pPr>
              <w:jc w:val="center"/>
              <w:rPr>
                <w:rFonts w:ascii="Arial" w:hAnsi="Arial" w:cs="Arial"/>
                <w:sz w:val="24"/>
                <w:szCs w:val="24"/>
              </w:rPr>
            </w:pPr>
          </w:p>
        </w:tc>
        <w:tc>
          <w:tcPr>
            <w:tcW w:w="4820" w:type="dxa"/>
            <w:vMerge/>
            <w:tcBorders>
              <w:left w:val="single" w:sz="4" w:space="0" w:color="auto"/>
            </w:tcBorders>
          </w:tcPr>
          <w:p w:rsidR="000D5C71" w:rsidRPr="001347D6" w:rsidRDefault="000D5C71" w:rsidP="000613F8">
            <w:pPr>
              <w:jc w:val="center"/>
              <w:rPr>
                <w:rFonts w:ascii="Arial" w:hAnsi="Arial" w:cs="Arial"/>
                <w:sz w:val="24"/>
                <w:szCs w:val="24"/>
              </w:rPr>
            </w:pPr>
          </w:p>
        </w:tc>
        <w:tc>
          <w:tcPr>
            <w:tcW w:w="4111" w:type="dxa"/>
            <w:tcBorders>
              <w:top w:val="single" w:sz="4" w:space="0" w:color="auto"/>
              <w:bottom w:val="single" w:sz="4" w:space="0" w:color="auto"/>
              <w:right w:val="single" w:sz="4" w:space="0" w:color="auto"/>
            </w:tcBorders>
          </w:tcPr>
          <w:p w:rsidR="000D5C71" w:rsidRPr="001347D6" w:rsidRDefault="000D5C71" w:rsidP="000613F8">
            <w:pPr>
              <w:jc w:val="center"/>
              <w:rPr>
                <w:rFonts w:ascii="Arial" w:hAnsi="Arial" w:cs="Arial"/>
                <w:sz w:val="24"/>
                <w:szCs w:val="24"/>
              </w:rPr>
            </w:pPr>
            <w:r w:rsidRPr="001347D6">
              <w:rPr>
                <w:rFonts w:ascii="Arial" w:hAnsi="Arial" w:cs="Arial"/>
                <w:sz w:val="24"/>
                <w:szCs w:val="24"/>
              </w:rPr>
              <w:t>5 населенных пунктов ежегодно</w:t>
            </w:r>
          </w:p>
        </w:tc>
      </w:tr>
      <w:tr w:rsidR="000D5C71" w:rsidRPr="001347D6" w:rsidTr="004E337A">
        <w:trPr>
          <w:trHeight w:val="1461"/>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jc w:val="center"/>
              <w:rPr>
                <w:rFonts w:ascii="Arial" w:hAnsi="Arial" w:cs="Arial"/>
                <w:sz w:val="24"/>
                <w:szCs w:val="24"/>
              </w:rPr>
            </w:pPr>
            <w:r w:rsidRPr="001347D6">
              <w:rPr>
                <w:rFonts w:ascii="Arial" w:hAnsi="Arial" w:cs="Arial"/>
                <w:sz w:val="24"/>
                <w:szCs w:val="24"/>
              </w:rPr>
              <w:t>2</w:t>
            </w: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r w:rsidRPr="001347D6">
              <w:rPr>
                <w:rFonts w:ascii="Arial" w:hAnsi="Arial" w:cs="Arial"/>
                <w:sz w:val="24"/>
                <w:szCs w:val="24"/>
              </w:rPr>
              <w:t>Количество мест захоронений, в которых осуществлялись мероприятия по содержанию</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D0766C">
            <w:pPr>
              <w:widowControl w:val="0"/>
              <w:autoSpaceDE w:val="0"/>
              <w:autoSpaceDN w:val="0"/>
              <w:adjustRightInd w:val="0"/>
              <w:rPr>
                <w:rFonts w:ascii="Arial" w:hAnsi="Arial" w:cs="Arial"/>
                <w:sz w:val="24"/>
                <w:szCs w:val="24"/>
              </w:rPr>
            </w:pPr>
          </w:p>
        </w:tc>
        <w:tc>
          <w:tcPr>
            <w:tcW w:w="1419" w:type="dxa"/>
            <w:gridSpan w:val="2"/>
            <w:tcBorders>
              <w:top w:val="single" w:sz="4" w:space="0" w:color="000000"/>
              <w:left w:val="single" w:sz="4" w:space="0" w:color="000000"/>
              <w:bottom w:val="single" w:sz="4" w:space="0" w:color="000000"/>
              <w:right w:val="single" w:sz="4" w:space="0" w:color="auto"/>
            </w:tcBorders>
            <w:shd w:val="clear" w:color="000000" w:fill="FFFFFF"/>
          </w:tcPr>
          <w:p w:rsidR="000D5C71" w:rsidRPr="001347D6" w:rsidRDefault="000D5C71"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417" w:type="dxa"/>
            <w:gridSpan w:val="2"/>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418" w:type="dxa"/>
            <w:gridSpan w:val="2"/>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417" w:type="dxa"/>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0613F8">
            <w:pPr>
              <w:widowControl w:val="0"/>
              <w:autoSpaceDE w:val="0"/>
              <w:autoSpaceDN w:val="0"/>
              <w:adjustRightInd w:val="0"/>
              <w:jc w:val="center"/>
              <w:rPr>
                <w:rFonts w:ascii="Arial" w:hAnsi="Arial" w:cs="Arial"/>
                <w:sz w:val="24"/>
                <w:szCs w:val="24"/>
              </w:rPr>
            </w:pPr>
            <w:r w:rsidRPr="001347D6">
              <w:rPr>
                <w:rFonts w:ascii="Arial" w:hAnsi="Arial" w:cs="Arial"/>
                <w:sz w:val="24"/>
                <w:szCs w:val="24"/>
              </w:rPr>
              <w:t>не менее 6</w:t>
            </w:r>
          </w:p>
        </w:tc>
        <w:tc>
          <w:tcPr>
            <w:tcW w:w="1418" w:type="dxa"/>
            <w:tcBorders>
              <w:top w:val="single" w:sz="4" w:space="0" w:color="auto"/>
              <w:bottom w:val="single" w:sz="4" w:space="0" w:color="auto"/>
              <w:right w:val="single" w:sz="4" w:space="0" w:color="auto"/>
            </w:tcBorders>
          </w:tcPr>
          <w:p w:rsidR="00CA3B6D" w:rsidRPr="001347D6" w:rsidRDefault="004E337A" w:rsidP="004E337A">
            <w:pPr>
              <w:rPr>
                <w:rFonts w:ascii="Arial" w:hAnsi="Arial" w:cs="Arial"/>
                <w:sz w:val="24"/>
                <w:szCs w:val="24"/>
              </w:rPr>
            </w:pPr>
            <w:r>
              <w:rPr>
                <w:rFonts w:ascii="Arial" w:hAnsi="Arial" w:cs="Arial"/>
                <w:sz w:val="24"/>
                <w:szCs w:val="24"/>
              </w:rPr>
              <w:t>н</w:t>
            </w:r>
            <w:r w:rsidR="00CA3B6D">
              <w:rPr>
                <w:rFonts w:ascii="Arial" w:hAnsi="Arial" w:cs="Arial"/>
                <w:sz w:val="24"/>
                <w:szCs w:val="24"/>
              </w:rPr>
              <w:t>е</w:t>
            </w:r>
            <w:r>
              <w:rPr>
                <w:rFonts w:ascii="Arial" w:hAnsi="Arial" w:cs="Arial"/>
                <w:sz w:val="24"/>
                <w:szCs w:val="24"/>
              </w:rPr>
              <w:t xml:space="preserve"> </w:t>
            </w:r>
            <w:r w:rsidR="00CA3B6D">
              <w:rPr>
                <w:rFonts w:ascii="Arial" w:hAnsi="Arial" w:cs="Arial"/>
                <w:sz w:val="24"/>
                <w:szCs w:val="24"/>
              </w:rPr>
              <w:t>менее 6</w:t>
            </w:r>
          </w:p>
        </w:tc>
        <w:tc>
          <w:tcPr>
            <w:tcW w:w="992" w:type="dxa"/>
            <w:tcBorders>
              <w:top w:val="single" w:sz="4" w:space="0" w:color="auto"/>
              <w:bottom w:val="single" w:sz="4" w:space="0" w:color="auto"/>
              <w:right w:val="single" w:sz="4" w:space="0" w:color="auto"/>
            </w:tcBorders>
          </w:tcPr>
          <w:p w:rsidR="000D5C71" w:rsidRPr="001347D6" w:rsidRDefault="000D5C71" w:rsidP="000613F8">
            <w:pPr>
              <w:jc w:val="center"/>
              <w:rPr>
                <w:rFonts w:ascii="Arial" w:hAnsi="Arial" w:cs="Arial"/>
                <w:sz w:val="24"/>
                <w:szCs w:val="24"/>
              </w:rPr>
            </w:pPr>
          </w:p>
        </w:tc>
        <w:tc>
          <w:tcPr>
            <w:tcW w:w="4820" w:type="dxa"/>
            <w:vMerge/>
            <w:tcBorders>
              <w:left w:val="single" w:sz="4" w:space="0" w:color="auto"/>
            </w:tcBorders>
          </w:tcPr>
          <w:p w:rsidR="000D5C71" w:rsidRPr="001347D6" w:rsidRDefault="000D5C71" w:rsidP="000613F8">
            <w:pPr>
              <w:jc w:val="center"/>
              <w:rPr>
                <w:rFonts w:ascii="Arial" w:hAnsi="Arial" w:cs="Arial"/>
                <w:sz w:val="24"/>
                <w:szCs w:val="24"/>
              </w:rPr>
            </w:pPr>
          </w:p>
        </w:tc>
        <w:tc>
          <w:tcPr>
            <w:tcW w:w="4111" w:type="dxa"/>
            <w:tcBorders>
              <w:top w:val="single" w:sz="4" w:space="0" w:color="auto"/>
              <w:bottom w:val="single" w:sz="4" w:space="0" w:color="auto"/>
              <w:right w:val="single" w:sz="4" w:space="0" w:color="auto"/>
            </w:tcBorders>
          </w:tcPr>
          <w:p w:rsidR="000D5C71" w:rsidRPr="001347D6" w:rsidRDefault="000D5C71" w:rsidP="000613F8">
            <w:pPr>
              <w:jc w:val="center"/>
              <w:rPr>
                <w:rFonts w:ascii="Arial" w:hAnsi="Arial" w:cs="Arial"/>
                <w:sz w:val="24"/>
                <w:szCs w:val="24"/>
              </w:rPr>
            </w:pPr>
            <w:r w:rsidRPr="001347D6">
              <w:rPr>
                <w:rFonts w:ascii="Arial" w:hAnsi="Arial" w:cs="Arial"/>
                <w:sz w:val="24"/>
                <w:szCs w:val="24"/>
              </w:rPr>
              <w:t>не менее 6 в год</w:t>
            </w:r>
          </w:p>
        </w:tc>
      </w:tr>
      <w:tr w:rsidR="000D5C71" w:rsidRPr="001347D6" w:rsidTr="004E337A">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3</w:t>
            </w:r>
          </w:p>
        </w:tc>
        <w:tc>
          <w:tcPr>
            <w:tcW w:w="3320"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B03B2A">
            <w:pPr>
              <w:widowControl w:val="0"/>
              <w:autoSpaceDE w:val="0"/>
              <w:autoSpaceDN w:val="0"/>
              <w:adjustRightInd w:val="0"/>
              <w:rPr>
                <w:rFonts w:ascii="Arial" w:hAnsi="Arial" w:cs="Arial"/>
                <w:sz w:val="24"/>
                <w:szCs w:val="24"/>
              </w:rPr>
            </w:pPr>
            <w:r w:rsidRPr="001347D6">
              <w:rPr>
                <w:rFonts w:ascii="Arial" w:hAnsi="Arial" w:cs="Arial"/>
                <w:sz w:val="24"/>
                <w:szCs w:val="24"/>
              </w:rPr>
              <w:t>Количество населенных пунктов, в которых организована вывозка ТБО</w:t>
            </w:r>
          </w:p>
        </w:tc>
        <w:tc>
          <w:tcPr>
            <w:tcW w:w="565"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B03B2A">
            <w:pPr>
              <w:widowControl w:val="0"/>
              <w:autoSpaceDE w:val="0"/>
              <w:autoSpaceDN w:val="0"/>
              <w:adjustRightInd w:val="0"/>
              <w:rPr>
                <w:rFonts w:ascii="Arial" w:hAnsi="Arial" w:cs="Arial"/>
                <w:sz w:val="24"/>
                <w:szCs w:val="24"/>
              </w:rPr>
            </w:pPr>
            <w:r w:rsidRPr="001347D6">
              <w:rPr>
                <w:rFonts w:ascii="Arial" w:hAnsi="Arial" w:cs="Arial"/>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0D5C71" w:rsidRPr="001347D6" w:rsidRDefault="000D5C71" w:rsidP="00B03B2A">
            <w:pPr>
              <w:widowControl w:val="0"/>
              <w:autoSpaceDE w:val="0"/>
              <w:autoSpaceDN w:val="0"/>
              <w:adjustRightInd w:val="0"/>
              <w:rPr>
                <w:rFonts w:ascii="Arial" w:hAnsi="Arial" w:cs="Arial"/>
                <w:sz w:val="24"/>
                <w:szCs w:val="24"/>
              </w:rPr>
            </w:pPr>
          </w:p>
        </w:tc>
        <w:tc>
          <w:tcPr>
            <w:tcW w:w="1419" w:type="dxa"/>
            <w:gridSpan w:val="2"/>
            <w:tcBorders>
              <w:top w:val="single" w:sz="4" w:space="0" w:color="000000"/>
              <w:left w:val="single" w:sz="4" w:space="0" w:color="000000"/>
              <w:bottom w:val="single" w:sz="4" w:space="0" w:color="000000"/>
              <w:right w:val="single" w:sz="4" w:space="0" w:color="auto"/>
            </w:tcBorders>
            <w:shd w:val="clear" w:color="000000" w:fill="FFFFFF"/>
          </w:tcPr>
          <w:p w:rsidR="000D5C71" w:rsidRPr="001347D6" w:rsidRDefault="000D5C71"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7" w:type="dxa"/>
            <w:gridSpan w:val="2"/>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8" w:type="dxa"/>
            <w:gridSpan w:val="2"/>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7" w:type="dxa"/>
            <w:tcBorders>
              <w:top w:val="single" w:sz="4" w:space="0" w:color="auto"/>
              <w:left w:val="single" w:sz="4" w:space="0" w:color="000000"/>
              <w:bottom w:val="single" w:sz="4" w:space="0" w:color="auto"/>
              <w:right w:val="single" w:sz="4" w:space="0" w:color="auto"/>
            </w:tcBorders>
            <w:shd w:val="clear" w:color="000000" w:fill="FFFFFF"/>
          </w:tcPr>
          <w:p w:rsidR="000D5C71" w:rsidRPr="001347D6" w:rsidRDefault="000D5C71" w:rsidP="00B03B2A">
            <w:pPr>
              <w:widowControl w:val="0"/>
              <w:autoSpaceDE w:val="0"/>
              <w:autoSpaceDN w:val="0"/>
              <w:adjustRightInd w:val="0"/>
              <w:jc w:val="center"/>
              <w:rPr>
                <w:rFonts w:ascii="Arial" w:hAnsi="Arial" w:cs="Arial"/>
                <w:sz w:val="24"/>
                <w:szCs w:val="24"/>
              </w:rPr>
            </w:pPr>
            <w:r w:rsidRPr="001347D6">
              <w:rPr>
                <w:rFonts w:ascii="Arial" w:hAnsi="Arial" w:cs="Arial"/>
                <w:sz w:val="24"/>
                <w:szCs w:val="24"/>
              </w:rPr>
              <w:t>5</w:t>
            </w:r>
          </w:p>
        </w:tc>
        <w:tc>
          <w:tcPr>
            <w:tcW w:w="1418" w:type="dxa"/>
            <w:tcBorders>
              <w:top w:val="single" w:sz="4" w:space="0" w:color="auto"/>
              <w:bottom w:val="single" w:sz="4" w:space="0" w:color="auto"/>
              <w:right w:val="single" w:sz="4" w:space="0" w:color="auto"/>
            </w:tcBorders>
          </w:tcPr>
          <w:p w:rsidR="000D5C71" w:rsidRPr="001347D6" w:rsidRDefault="00286873" w:rsidP="00B03B2A">
            <w:pPr>
              <w:jc w:val="center"/>
              <w:rPr>
                <w:rFonts w:ascii="Arial" w:hAnsi="Arial" w:cs="Arial"/>
                <w:sz w:val="24"/>
                <w:szCs w:val="24"/>
              </w:rPr>
            </w:pPr>
            <w:r>
              <w:rPr>
                <w:rFonts w:ascii="Arial" w:hAnsi="Arial" w:cs="Arial"/>
                <w:sz w:val="24"/>
                <w:szCs w:val="24"/>
              </w:rPr>
              <w:t>5</w:t>
            </w:r>
          </w:p>
        </w:tc>
        <w:tc>
          <w:tcPr>
            <w:tcW w:w="992" w:type="dxa"/>
            <w:tcBorders>
              <w:top w:val="single" w:sz="4" w:space="0" w:color="auto"/>
              <w:bottom w:val="single" w:sz="4" w:space="0" w:color="auto"/>
              <w:right w:val="single" w:sz="4" w:space="0" w:color="auto"/>
            </w:tcBorders>
          </w:tcPr>
          <w:p w:rsidR="000D5C71" w:rsidRPr="001347D6" w:rsidRDefault="000D5C71" w:rsidP="00B03B2A">
            <w:pPr>
              <w:jc w:val="center"/>
              <w:rPr>
                <w:rFonts w:ascii="Arial" w:hAnsi="Arial" w:cs="Arial"/>
                <w:sz w:val="24"/>
                <w:szCs w:val="24"/>
              </w:rPr>
            </w:pPr>
          </w:p>
        </w:tc>
        <w:tc>
          <w:tcPr>
            <w:tcW w:w="4820" w:type="dxa"/>
            <w:tcBorders>
              <w:left w:val="single" w:sz="4" w:space="0" w:color="auto"/>
              <w:bottom w:val="nil"/>
            </w:tcBorders>
          </w:tcPr>
          <w:p w:rsidR="000D5C71" w:rsidRPr="001347D6" w:rsidRDefault="000D5C71" w:rsidP="00B03B2A">
            <w:pPr>
              <w:jc w:val="center"/>
              <w:rPr>
                <w:rFonts w:ascii="Arial" w:hAnsi="Arial" w:cs="Arial"/>
                <w:sz w:val="24"/>
                <w:szCs w:val="24"/>
              </w:rPr>
            </w:pPr>
          </w:p>
        </w:tc>
        <w:tc>
          <w:tcPr>
            <w:tcW w:w="4111" w:type="dxa"/>
            <w:tcBorders>
              <w:top w:val="single" w:sz="4" w:space="0" w:color="auto"/>
              <w:bottom w:val="single" w:sz="4" w:space="0" w:color="auto"/>
              <w:right w:val="single" w:sz="4" w:space="0" w:color="auto"/>
            </w:tcBorders>
          </w:tcPr>
          <w:p w:rsidR="000D5C71" w:rsidRPr="001347D6" w:rsidRDefault="000D5C71" w:rsidP="00B03B2A">
            <w:pPr>
              <w:jc w:val="center"/>
              <w:rPr>
                <w:rFonts w:ascii="Arial" w:hAnsi="Arial" w:cs="Arial"/>
                <w:sz w:val="24"/>
                <w:szCs w:val="24"/>
              </w:rPr>
            </w:pPr>
            <w:r w:rsidRPr="001347D6">
              <w:rPr>
                <w:rFonts w:ascii="Arial" w:hAnsi="Arial" w:cs="Arial"/>
                <w:sz w:val="24"/>
                <w:szCs w:val="24"/>
              </w:rPr>
              <w:t xml:space="preserve">5 </w:t>
            </w:r>
            <w:proofErr w:type="gramStart"/>
            <w:r w:rsidRPr="001347D6">
              <w:rPr>
                <w:rFonts w:ascii="Arial" w:hAnsi="Arial" w:cs="Arial"/>
                <w:sz w:val="24"/>
                <w:szCs w:val="24"/>
              </w:rPr>
              <w:t>населенных</w:t>
            </w:r>
            <w:proofErr w:type="gramEnd"/>
            <w:r w:rsidRPr="001347D6">
              <w:rPr>
                <w:rFonts w:ascii="Arial" w:hAnsi="Arial" w:cs="Arial"/>
                <w:sz w:val="24"/>
                <w:szCs w:val="24"/>
              </w:rPr>
              <w:t xml:space="preserve"> пункта ежегодно</w:t>
            </w:r>
          </w:p>
        </w:tc>
      </w:tr>
    </w:tbl>
    <w:p w:rsidR="00E57F0C" w:rsidRPr="001347D6" w:rsidRDefault="00E57F0C" w:rsidP="00E57F0C">
      <w:pPr>
        <w:autoSpaceDE w:val="0"/>
        <w:autoSpaceDN w:val="0"/>
        <w:adjustRightInd w:val="0"/>
        <w:spacing w:after="0"/>
        <w:ind w:left="9781"/>
        <w:jc w:val="right"/>
        <w:rPr>
          <w:rFonts w:ascii="Arial" w:hAnsi="Arial" w:cs="Arial"/>
          <w:sz w:val="24"/>
          <w:szCs w:val="24"/>
        </w:rPr>
      </w:pPr>
      <w:r w:rsidRPr="001347D6">
        <w:rPr>
          <w:rFonts w:ascii="Arial" w:hAnsi="Arial" w:cs="Arial"/>
          <w:sz w:val="24"/>
          <w:szCs w:val="24"/>
        </w:rPr>
        <w:lastRenderedPageBreak/>
        <w:t xml:space="preserve">Приложение 2 к подпрограмме </w:t>
      </w:r>
      <w:r w:rsidR="006F4595" w:rsidRPr="001347D6">
        <w:rPr>
          <w:rFonts w:ascii="Arial" w:hAnsi="Arial" w:cs="Arial"/>
          <w:sz w:val="24"/>
          <w:szCs w:val="24"/>
        </w:rPr>
        <w:t xml:space="preserve">2 </w:t>
      </w:r>
      <w:r w:rsidRPr="001347D6">
        <w:rPr>
          <w:rFonts w:ascii="Arial" w:hAnsi="Arial" w:cs="Arial"/>
          <w:sz w:val="24"/>
          <w:szCs w:val="24"/>
        </w:rPr>
        <w:t xml:space="preserve">«Благоустройство территории </w:t>
      </w:r>
      <w:proofErr w:type="spellStart"/>
      <w:r w:rsidR="000613F8"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p w:rsidR="00E57F0C" w:rsidRPr="001347D6" w:rsidRDefault="00E57F0C" w:rsidP="00E57F0C">
      <w:pPr>
        <w:autoSpaceDE w:val="0"/>
        <w:autoSpaceDN w:val="0"/>
        <w:adjustRightInd w:val="0"/>
        <w:spacing w:after="0"/>
        <w:ind w:left="426" w:hanging="426"/>
        <w:jc w:val="center"/>
        <w:rPr>
          <w:rFonts w:ascii="Arial" w:hAnsi="Arial" w:cs="Arial"/>
          <w:sz w:val="24"/>
          <w:szCs w:val="24"/>
        </w:rPr>
      </w:pPr>
      <w:r w:rsidRPr="001347D6">
        <w:rPr>
          <w:rFonts w:ascii="Arial" w:hAnsi="Arial" w:cs="Arial"/>
          <w:sz w:val="24"/>
          <w:szCs w:val="24"/>
        </w:rPr>
        <w:t xml:space="preserve">Перечень мероприятий подпрограммы </w:t>
      </w:r>
      <w:r w:rsidR="00B51609" w:rsidRPr="001347D6">
        <w:rPr>
          <w:rFonts w:ascii="Arial" w:hAnsi="Arial" w:cs="Arial"/>
          <w:sz w:val="24"/>
          <w:szCs w:val="24"/>
        </w:rPr>
        <w:t xml:space="preserve">«Благоустройство территории </w:t>
      </w:r>
      <w:proofErr w:type="spellStart"/>
      <w:r w:rsidR="000613F8" w:rsidRPr="001347D6">
        <w:rPr>
          <w:rFonts w:ascii="Arial" w:hAnsi="Arial" w:cs="Arial"/>
          <w:sz w:val="24"/>
          <w:szCs w:val="24"/>
        </w:rPr>
        <w:t>Межовского</w:t>
      </w:r>
      <w:proofErr w:type="spellEnd"/>
      <w:r w:rsidR="00B51609" w:rsidRPr="001347D6">
        <w:rPr>
          <w:rFonts w:ascii="Arial" w:hAnsi="Arial" w:cs="Arial"/>
          <w:sz w:val="24"/>
          <w:szCs w:val="24"/>
        </w:rPr>
        <w:t xml:space="preserve"> сельсовета»</w:t>
      </w:r>
      <w:r w:rsidRPr="001347D6">
        <w:rPr>
          <w:rFonts w:ascii="Arial" w:hAnsi="Arial" w:cs="Arial"/>
          <w:sz w:val="24"/>
          <w:szCs w:val="24"/>
        </w:rPr>
        <w:t xml:space="preserve"> с указанием объема средств на их реализацию и ожидаемых результатов</w:t>
      </w:r>
    </w:p>
    <w:tbl>
      <w:tblPr>
        <w:tblW w:w="14812" w:type="dxa"/>
        <w:tblInd w:w="-106" w:type="dxa"/>
        <w:tblLayout w:type="fixed"/>
        <w:tblLook w:val="00A0"/>
      </w:tblPr>
      <w:tblGrid>
        <w:gridCol w:w="1774"/>
        <w:gridCol w:w="141"/>
        <w:gridCol w:w="1276"/>
        <w:gridCol w:w="142"/>
        <w:gridCol w:w="709"/>
        <w:gridCol w:w="708"/>
        <w:gridCol w:w="142"/>
        <w:gridCol w:w="992"/>
        <w:gridCol w:w="284"/>
        <w:gridCol w:w="425"/>
        <w:gridCol w:w="284"/>
        <w:gridCol w:w="992"/>
        <w:gridCol w:w="992"/>
        <w:gridCol w:w="992"/>
        <w:gridCol w:w="284"/>
        <w:gridCol w:w="745"/>
        <w:gridCol w:w="105"/>
        <w:gridCol w:w="993"/>
        <w:gridCol w:w="992"/>
        <w:gridCol w:w="1840"/>
      </w:tblGrid>
      <w:tr w:rsidR="00274549" w:rsidRPr="001347D6" w:rsidTr="00CA3B6D">
        <w:trPr>
          <w:trHeight w:val="703"/>
        </w:trPr>
        <w:tc>
          <w:tcPr>
            <w:tcW w:w="1915" w:type="dxa"/>
            <w:gridSpan w:val="2"/>
            <w:vMerge w:val="restart"/>
            <w:tcBorders>
              <w:top w:val="single" w:sz="4" w:space="0" w:color="auto"/>
              <w:left w:val="single" w:sz="4" w:space="0" w:color="auto"/>
              <w:right w:val="single" w:sz="4" w:space="0" w:color="auto"/>
            </w:tcBorders>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Наименование  программы, подпрограммы</w:t>
            </w:r>
          </w:p>
        </w:tc>
        <w:tc>
          <w:tcPr>
            <w:tcW w:w="1276" w:type="dxa"/>
            <w:vMerge w:val="restart"/>
            <w:tcBorders>
              <w:top w:val="single" w:sz="4" w:space="0" w:color="auto"/>
              <w:left w:val="nil"/>
              <w:right w:val="single" w:sz="4" w:space="0" w:color="auto"/>
            </w:tcBorders>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ГРБС</w:t>
            </w:r>
          </w:p>
        </w:tc>
        <w:tc>
          <w:tcPr>
            <w:tcW w:w="3402" w:type="dxa"/>
            <w:gridSpan w:val="7"/>
            <w:tcBorders>
              <w:top w:val="single" w:sz="4" w:space="0" w:color="auto"/>
              <w:left w:val="nil"/>
              <w:bottom w:val="single" w:sz="4" w:space="0" w:color="auto"/>
              <w:right w:val="single" w:sz="4" w:space="0" w:color="auto"/>
            </w:tcBorders>
            <w:noWrap/>
          </w:tcPr>
          <w:p w:rsidR="00274549" w:rsidRPr="001347D6" w:rsidRDefault="00274549" w:rsidP="00FD3086">
            <w:pPr>
              <w:spacing w:after="0" w:line="240" w:lineRule="auto"/>
              <w:rPr>
                <w:rFonts w:ascii="Arial" w:hAnsi="Arial" w:cs="Arial"/>
                <w:sz w:val="24"/>
                <w:szCs w:val="24"/>
              </w:rPr>
            </w:pPr>
            <w:r w:rsidRPr="001347D6">
              <w:rPr>
                <w:rFonts w:ascii="Arial" w:hAnsi="Arial" w:cs="Arial"/>
                <w:sz w:val="24"/>
                <w:szCs w:val="24"/>
              </w:rPr>
              <w:t>Код бюджетной классификации</w:t>
            </w:r>
          </w:p>
        </w:tc>
        <w:tc>
          <w:tcPr>
            <w:tcW w:w="5387" w:type="dxa"/>
            <w:gridSpan w:val="8"/>
            <w:tcBorders>
              <w:top w:val="single" w:sz="4" w:space="0" w:color="auto"/>
              <w:left w:val="nil"/>
              <w:bottom w:val="single" w:sz="4" w:space="0" w:color="auto"/>
              <w:right w:val="single" w:sz="4" w:space="0" w:color="auto"/>
            </w:tcBorders>
            <w:noWrap/>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Расходы (тыс. руб.), годы</w:t>
            </w:r>
          </w:p>
        </w:tc>
        <w:tc>
          <w:tcPr>
            <w:tcW w:w="992" w:type="dxa"/>
            <w:vMerge w:val="restart"/>
            <w:tcBorders>
              <w:top w:val="single" w:sz="4" w:space="0" w:color="auto"/>
              <w:left w:val="nil"/>
              <w:right w:val="single" w:sz="4" w:space="0" w:color="auto"/>
            </w:tcBorders>
          </w:tcPr>
          <w:p w:rsidR="00274549" w:rsidRPr="001347D6" w:rsidRDefault="00274549" w:rsidP="00FD3086">
            <w:pPr>
              <w:spacing w:after="0" w:line="240" w:lineRule="auto"/>
              <w:jc w:val="center"/>
              <w:rPr>
                <w:rFonts w:ascii="Arial" w:hAnsi="Arial" w:cs="Arial"/>
                <w:sz w:val="24"/>
                <w:szCs w:val="24"/>
              </w:rPr>
            </w:pPr>
            <w:r w:rsidRPr="001347D6">
              <w:rPr>
                <w:rFonts w:ascii="Arial" w:hAnsi="Arial" w:cs="Arial"/>
                <w:sz w:val="24"/>
                <w:szCs w:val="24"/>
              </w:rPr>
              <w:t>Итого за период</w:t>
            </w:r>
          </w:p>
        </w:tc>
        <w:tc>
          <w:tcPr>
            <w:tcW w:w="1840" w:type="dxa"/>
            <w:vMerge w:val="restart"/>
            <w:tcBorders>
              <w:top w:val="single" w:sz="4" w:space="0" w:color="auto"/>
              <w:left w:val="nil"/>
              <w:right w:val="single" w:sz="4" w:space="0" w:color="auto"/>
            </w:tcBorders>
          </w:tcPr>
          <w:p w:rsidR="00274549" w:rsidRPr="001347D6" w:rsidRDefault="00274549" w:rsidP="00FD3086">
            <w:pPr>
              <w:autoSpaceDE w:val="0"/>
              <w:autoSpaceDN w:val="0"/>
              <w:adjustRightInd w:val="0"/>
              <w:spacing w:after="0" w:line="240" w:lineRule="auto"/>
              <w:ind w:left="-20"/>
              <w:rPr>
                <w:rFonts w:ascii="Arial" w:hAnsi="Arial" w:cs="Arial"/>
                <w:sz w:val="24"/>
                <w:szCs w:val="24"/>
              </w:rPr>
            </w:pPr>
            <w:r w:rsidRPr="001347D6">
              <w:rPr>
                <w:rFonts w:ascii="Arial" w:hAnsi="Arial" w:cs="Arial"/>
                <w:sz w:val="24"/>
                <w:szCs w:val="24"/>
              </w:rPr>
              <w:t xml:space="preserve">Ожидаемый результат от реализации подпрограммного мероприятия </w:t>
            </w:r>
            <w:r w:rsidRPr="001347D6">
              <w:rPr>
                <w:rFonts w:ascii="Arial" w:hAnsi="Arial" w:cs="Arial"/>
                <w:sz w:val="24"/>
                <w:szCs w:val="24"/>
              </w:rPr>
              <w:br/>
              <w:t>(в натуральном выражении)</w:t>
            </w:r>
          </w:p>
        </w:tc>
      </w:tr>
      <w:tr w:rsidR="00CA3B6D" w:rsidRPr="001347D6" w:rsidTr="00CA3B6D">
        <w:trPr>
          <w:trHeight w:val="703"/>
        </w:trPr>
        <w:tc>
          <w:tcPr>
            <w:tcW w:w="1915" w:type="dxa"/>
            <w:gridSpan w:val="2"/>
            <w:vMerge/>
            <w:tcBorders>
              <w:left w:val="single" w:sz="4" w:space="0" w:color="auto"/>
              <w:bottom w:val="single" w:sz="4" w:space="0" w:color="auto"/>
              <w:right w:val="single" w:sz="4" w:space="0" w:color="auto"/>
            </w:tcBorders>
          </w:tcPr>
          <w:p w:rsidR="00CA3B6D" w:rsidRPr="001347D6" w:rsidRDefault="00CA3B6D" w:rsidP="00FD3086">
            <w:pPr>
              <w:spacing w:after="0" w:line="240" w:lineRule="auto"/>
              <w:rPr>
                <w:rFonts w:ascii="Arial" w:hAnsi="Arial" w:cs="Arial"/>
                <w:sz w:val="24"/>
                <w:szCs w:val="24"/>
              </w:rPr>
            </w:pPr>
          </w:p>
        </w:tc>
        <w:tc>
          <w:tcPr>
            <w:tcW w:w="1276" w:type="dxa"/>
            <w:vMerge/>
            <w:tcBorders>
              <w:left w:val="nil"/>
              <w:bottom w:val="single" w:sz="4" w:space="0" w:color="auto"/>
              <w:right w:val="single" w:sz="4" w:space="0" w:color="auto"/>
            </w:tcBorders>
          </w:tcPr>
          <w:p w:rsidR="00CA3B6D" w:rsidRPr="001347D6" w:rsidRDefault="00CA3B6D" w:rsidP="00FD3086">
            <w:pPr>
              <w:spacing w:after="0" w:line="240" w:lineRule="auto"/>
              <w:rPr>
                <w:rFonts w:ascii="Arial" w:hAnsi="Arial" w:cs="Arial"/>
                <w:sz w:val="24"/>
                <w:szCs w:val="24"/>
              </w:rPr>
            </w:pPr>
          </w:p>
        </w:tc>
        <w:tc>
          <w:tcPr>
            <w:tcW w:w="851" w:type="dxa"/>
            <w:gridSpan w:val="2"/>
            <w:tcBorders>
              <w:top w:val="single" w:sz="4" w:space="0" w:color="auto"/>
              <w:left w:val="nil"/>
              <w:bottom w:val="single" w:sz="4" w:space="0" w:color="auto"/>
              <w:right w:val="single" w:sz="4" w:space="0" w:color="auto"/>
            </w:tcBorders>
            <w:noWrap/>
            <w:vAlign w:val="center"/>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ГРБС</w:t>
            </w:r>
          </w:p>
        </w:tc>
        <w:tc>
          <w:tcPr>
            <w:tcW w:w="708" w:type="dxa"/>
            <w:tcBorders>
              <w:top w:val="single" w:sz="4" w:space="0" w:color="auto"/>
              <w:left w:val="nil"/>
              <w:bottom w:val="single" w:sz="4" w:space="0" w:color="auto"/>
              <w:right w:val="single" w:sz="4" w:space="0" w:color="auto"/>
            </w:tcBorders>
            <w:noWrap/>
            <w:vAlign w:val="center"/>
          </w:tcPr>
          <w:p w:rsidR="00CA3B6D" w:rsidRPr="001347D6" w:rsidRDefault="00CA3B6D" w:rsidP="00FD3086">
            <w:pPr>
              <w:spacing w:after="0" w:line="240" w:lineRule="auto"/>
              <w:rPr>
                <w:rFonts w:ascii="Arial" w:hAnsi="Arial" w:cs="Arial"/>
                <w:sz w:val="24"/>
                <w:szCs w:val="24"/>
              </w:rPr>
            </w:pPr>
            <w:proofErr w:type="spellStart"/>
            <w:r w:rsidRPr="001347D6">
              <w:rPr>
                <w:rFonts w:ascii="Arial" w:hAnsi="Arial" w:cs="Arial"/>
                <w:sz w:val="24"/>
                <w:szCs w:val="24"/>
              </w:rPr>
              <w:t>РзПр</w:t>
            </w:r>
            <w:proofErr w:type="spellEnd"/>
          </w:p>
        </w:tc>
        <w:tc>
          <w:tcPr>
            <w:tcW w:w="1134" w:type="dxa"/>
            <w:gridSpan w:val="2"/>
            <w:tcBorders>
              <w:top w:val="single" w:sz="4" w:space="0" w:color="auto"/>
              <w:left w:val="nil"/>
              <w:bottom w:val="single" w:sz="4" w:space="0" w:color="auto"/>
              <w:right w:val="single" w:sz="4" w:space="0" w:color="auto"/>
            </w:tcBorders>
            <w:noWrap/>
            <w:vAlign w:val="center"/>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ЦСР</w:t>
            </w:r>
          </w:p>
        </w:tc>
        <w:tc>
          <w:tcPr>
            <w:tcW w:w="709" w:type="dxa"/>
            <w:gridSpan w:val="2"/>
            <w:tcBorders>
              <w:top w:val="single" w:sz="4" w:space="0" w:color="auto"/>
              <w:left w:val="nil"/>
              <w:bottom w:val="single" w:sz="4" w:space="0" w:color="auto"/>
              <w:right w:val="single" w:sz="4" w:space="0" w:color="auto"/>
            </w:tcBorders>
            <w:noWrap/>
            <w:vAlign w:val="center"/>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ВР</w:t>
            </w:r>
          </w:p>
        </w:tc>
        <w:tc>
          <w:tcPr>
            <w:tcW w:w="1276" w:type="dxa"/>
            <w:gridSpan w:val="2"/>
            <w:tcBorders>
              <w:top w:val="single" w:sz="4" w:space="0" w:color="auto"/>
              <w:left w:val="nil"/>
              <w:bottom w:val="single" w:sz="4" w:space="0" w:color="auto"/>
              <w:right w:val="single" w:sz="4" w:space="0" w:color="auto"/>
            </w:tcBorders>
            <w:noWrap/>
            <w:vAlign w:val="center"/>
          </w:tcPr>
          <w:p w:rsidR="00CA3B6D" w:rsidRPr="001347D6" w:rsidRDefault="00CA3B6D" w:rsidP="00FD3086">
            <w:pPr>
              <w:spacing w:after="0" w:line="240" w:lineRule="auto"/>
              <w:jc w:val="center"/>
              <w:rPr>
                <w:rFonts w:ascii="Arial" w:hAnsi="Arial" w:cs="Arial"/>
                <w:sz w:val="24"/>
                <w:szCs w:val="24"/>
              </w:rPr>
            </w:pPr>
            <w:r w:rsidRPr="001347D6">
              <w:rPr>
                <w:rFonts w:ascii="Arial" w:hAnsi="Arial" w:cs="Arial"/>
                <w:sz w:val="24"/>
                <w:szCs w:val="24"/>
              </w:rPr>
              <w:t>2023 год</w:t>
            </w:r>
          </w:p>
        </w:tc>
        <w:tc>
          <w:tcPr>
            <w:tcW w:w="992" w:type="dxa"/>
            <w:tcBorders>
              <w:top w:val="single" w:sz="4" w:space="0" w:color="auto"/>
              <w:left w:val="nil"/>
              <w:bottom w:val="single" w:sz="4" w:space="0" w:color="auto"/>
              <w:right w:val="single" w:sz="4" w:space="0" w:color="auto"/>
            </w:tcBorders>
            <w:noWrap/>
            <w:vAlign w:val="center"/>
          </w:tcPr>
          <w:p w:rsidR="00CA3B6D" w:rsidRPr="001347D6" w:rsidRDefault="00CA3B6D" w:rsidP="00FD3086">
            <w:pPr>
              <w:spacing w:after="0" w:line="240" w:lineRule="auto"/>
              <w:jc w:val="center"/>
              <w:rPr>
                <w:rFonts w:ascii="Arial" w:hAnsi="Arial" w:cs="Arial"/>
                <w:sz w:val="24"/>
                <w:szCs w:val="24"/>
              </w:rPr>
            </w:pPr>
            <w:r w:rsidRPr="001347D6">
              <w:rPr>
                <w:rFonts w:ascii="Arial" w:hAnsi="Arial" w:cs="Arial"/>
                <w:sz w:val="24"/>
                <w:szCs w:val="24"/>
              </w:rPr>
              <w:t>2024 год</w:t>
            </w:r>
          </w:p>
        </w:tc>
        <w:tc>
          <w:tcPr>
            <w:tcW w:w="992" w:type="dxa"/>
            <w:tcBorders>
              <w:top w:val="single" w:sz="4" w:space="0" w:color="auto"/>
              <w:left w:val="nil"/>
              <w:bottom w:val="single" w:sz="4" w:space="0" w:color="auto"/>
              <w:right w:val="single" w:sz="4" w:space="0" w:color="auto"/>
            </w:tcBorders>
            <w:vAlign w:val="center"/>
          </w:tcPr>
          <w:p w:rsidR="00CA3B6D" w:rsidRPr="001347D6" w:rsidRDefault="00CA3B6D" w:rsidP="00FD3086">
            <w:pPr>
              <w:spacing w:after="0" w:line="240" w:lineRule="auto"/>
              <w:jc w:val="center"/>
              <w:rPr>
                <w:rFonts w:ascii="Arial" w:hAnsi="Arial" w:cs="Arial"/>
                <w:sz w:val="24"/>
                <w:szCs w:val="24"/>
              </w:rPr>
            </w:pPr>
            <w:r w:rsidRPr="001347D6">
              <w:rPr>
                <w:rFonts w:ascii="Arial" w:hAnsi="Arial" w:cs="Arial"/>
                <w:sz w:val="24"/>
                <w:szCs w:val="24"/>
              </w:rPr>
              <w:t>2025 год</w:t>
            </w:r>
          </w:p>
        </w:tc>
        <w:tc>
          <w:tcPr>
            <w:tcW w:w="1029" w:type="dxa"/>
            <w:gridSpan w:val="2"/>
            <w:tcBorders>
              <w:top w:val="single" w:sz="4" w:space="0" w:color="auto"/>
              <w:left w:val="nil"/>
              <w:bottom w:val="single" w:sz="4" w:space="0" w:color="auto"/>
              <w:right w:val="single" w:sz="4" w:space="0" w:color="auto"/>
            </w:tcBorders>
            <w:vAlign w:val="center"/>
          </w:tcPr>
          <w:p w:rsidR="00CA3B6D" w:rsidRPr="001347D6" w:rsidRDefault="00CA3B6D" w:rsidP="00FD3086">
            <w:pPr>
              <w:spacing w:after="0" w:line="240" w:lineRule="auto"/>
              <w:jc w:val="center"/>
              <w:rPr>
                <w:rFonts w:ascii="Arial" w:hAnsi="Arial" w:cs="Arial"/>
                <w:sz w:val="24"/>
                <w:szCs w:val="24"/>
              </w:rPr>
            </w:pPr>
            <w:r w:rsidRPr="001347D6">
              <w:rPr>
                <w:rFonts w:ascii="Arial" w:hAnsi="Arial" w:cs="Arial"/>
                <w:sz w:val="24"/>
                <w:szCs w:val="24"/>
              </w:rPr>
              <w:t>2026 год</w:t>
            </w:r>
          </w:p>
        </w:tc>
        <w:tc>
          <w:tcPr>
            <w:tcW w:w="1098" w:type="dxa"/>
            <w:gridSpan w:val="2"/>
            <w:tcBorders>
              <w:top w:val="single" w:sz="4" w:space="0" w:color="auto"/>
              <w:left w:val="nil"/>
              <w:bottom w:val="single" w:sz="4" w:space="0" w:color="auto"/>
              <w:right w:val="single" w:sz="4" w:space="0" w:color="auto"/>
            </w:tcBorders>
            <w:vAlign w:val="center"/>
          </w:tcPr>
          <w:p w:rsidR="00CA3B6D" w:rsidRDefault="00CA3B6D" w:rsidP="00FD3086">
            <w:pPr>
              <w:spacing w:after="0" w:line="240" w:lineRule="auto"/>
              <w:jc w:val="center"/>
              <w:rPr>
                <w:rFonts w:ascii="Arial" w:hAnsi="Arial" w:cs="Arial"/>
                <w:sz w:val="24"/>
                <w:szCs w:val="24"/>
              </w:rPr>
            </w:pPr>
            <w:r>
              <w:rPr>
                <w:rFonts w:ascii="Arial" w:hAnsi="Arial" w:cs="Arial"/>
                <w:sz w:val="24"/>
                <w:szCs w:val="24"/>
              </w:rPr>
              <w:t>2027</w:t>
            </w:r>
          </w:p>
          <w:p w:rsidR="00CA3B6D" w:rsidRPr="001347D6" w:rsidRDefault="00CA3B6D" w:rsidP="00FD3086">
            <w:pPr>
              <w:spacing w:after="0" w:line="240" w:lineRule="auto"/>
              <w:jc w:val="center"/>
              <w:rPr>
                <w:rFonts w:ascii="Arial" w:hAnsi="Arial" w:cs="Arial"/>
                <w:sz w:val="24"/>
                <w:szCs w:val="24"/>
              </w:rPr>
            </w:pPr>
            <w:r>
              <w:rPr>
                <w:rFonts w:ascii="Arial" w:hAnsi="Arial" w:cs="Arial"/>
                <w:sz w:val="24"/>
                <w:szCs w:val="24"/>
              </w:rPr>
              <w:t>год</w:t>
            </w:r>
          </w:p>
        </w:tc>
        <w:tc>
          <w:tcPr>
            <w:tcW w:w="992" w:type="dxa"/>
            <w:vMerge/>
            <w:tcBorders>
              <w:left w:val="nil"/>
              <w:bottom w:val="single" w:sz="4" w:space="0" w:color="auto"/>
              <w:right w:val="single" w:sz="4" w:space="0" w:color="auto"/>
            </w:tcBorders>
          </w:tcPr>
          <w:p w:rsidR="00CA3B6D" w:rsidRPr="001347D6" w:rsidRDefault="00CA3B6D" w:rsidP="00FD3086">
            <w:pPr>
              <w:spacing w:after="0" w:line="240" w:lineRule="auto"/>
              <w:jc w:val="center"/>
              <w:rPr>
                <w:rFonts w:ascii="Arial" w:hAnsi="Arial" w:cs="Arial"/>
                <w:sz w:val="24"/>
                <w:szCs w:val="24"/>
              </w:rPr>
            </w:pPr>
          </w:p>
        </w:tc>
        <w:tc>
          <w:tcPr>
            <w:tcW w:w="1840" w:type="dxa"/>
            <w:vMerge/>
            <w:tcBorders>
              <w:left w:val="nil"/>
              <w:bottom w:val="single" w:sz="4" w:space="0" w:color="auto"/>
              <w:right w:val="single" w:sz="4" w:space="0" w:color="auto"/>
            </w:tcBorders>
          </w:tcPr>
          <w:p w:rsidR="00CA3B6D" w:rsidRPr="001347D6" w:rsidRDefault="00CA3B6D" w:rsidP="00FD3086">
            <w:pPr>
              <w:autoSpaceDE w:val="0"/>
              <w:autoSpaceDN w:val="0"/>
              <w:adjustRightInd w:val="0"/>
              <w:spacing w:after="0" w:line="240" w:lineRule="auto"/>
              <w:ind w:left="-20"/>
              <w:rPr>
                <w:rFonts w:ascii="Arial" w:hAnsi="Arial" w:cs="Arial"/>
                <w:sz w:val="24"/>
                <w:szCs w:val="24"/>
              </w:rPr>
            </w:pPr>
          </w:p>
        </w:tc>
      </w:tr>
      <w:tr w:rsidR="00CA3B6D" w:rsidRPr="001347D6" w:rsidTr="00CA3B6D">
        <w:trPr>
          <w:trHeight w:val="703"/>
        </w:trPr>
        <w:tc>
          <w:tcPr>
            <w:tcW w:w="1915" w:type="dxa"/>
            <w:gridSpan w:val="2"/>
            <w:tcBorders>
              <w:top w:val="single" w:sz="4" w:space="0" w:color="auto"/>
              <w:left w:val="single" w:sz="4" w:space="0" w:color="auto"/>
              <w:bottom w:val="single" w:sz="4" w:space="0" w:color="auto"/>
              <w:right w:val="single" w:sz="4" w:space="0" w:color="auto"/>
            </w:tcBorders>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Мероприятие</w:t>
            </w:r>
          </w:p>
        </w:tc>
        <w:tc>
          <w:tcPr>
            <w:tcW w:w="12897" w:type="dxa"/>
            <w:gridSpan w:val="18"/>
            <w:tcBorders>
              <w:top w:val="single" w:sz="4" w:space="0" w:color="auto"/>
              <w:left w:val="nil"/>
              <w:bottom w:val="single" w:sz="4" w:space="0" w:color="auto"/>
              <w:right w:val="single" w:sz="4" w:space="0" w:color="auto"/>
            </w:tcBorders>
          </w:tcPr>
          <w:p w:rsidR="00CA3B6D" w:rsidRPr="001347D6" w:rsidRDefault="00CA3B6D" w:rsidP="00575447">
            <w:pPr>
              <w:spacing w:after="0" w:line="240" w:lineRule="auto"/>
              <w:jc w:val="both"/>
              <w:rPr>
                <w:rFonts w:ascii="Arial" w:hAnsi="Arial" w:cs="Arial"/>
                <w:sz w:val="24"/>
                <w:szCs w:val="24"/>
              </w:rPr>
            </w:pPr>
            <w:r w:rsidRPr="001347D6">
              <w:rPr>
                <w:rFonts w:ascii="Arial" w:hAnsi="Arial" w:cs="Arial"/>
                <w:sz w:val="24"/>
                <w:szCs w:val="24"/>
              </w:rPr>
              <w:t xml:space="preserve">Цель подпрограммы: создание комфортных условий проживания и отдыха населения, развитие   благоустройства поселения. Снижение  негативного   воздействия   отходов   на окружающую среду и здоровье населения. </w:t>
            </w:r>
          </w:p>
          <w:p w:rsidR="00CA3B6D" w:rsidRPr="001347D6" w:rsidRDefault="00CA3B6D" w:rsidP="00575447">
            <w:pPr>
              <w:spacing w:after="0" w:line="240" w:lineRule="auto"/>
              <w:jc w:val="both"/>
              <w:rPr>
                <w:rFonts w:ascii="Arial" w:hAnsi="Arial" w:cs="Arial"/>
                <w:sz w:val="24"/>
                <w:szCs w:val="24"/>
              </w:rPr>
            </w:pPr>
            <w:r w:rsidRPr="001347D6">
              <w:rPr>
                <w:rFonts w:ascii="Arial" w:hAnsi="Arial" w:cs="Arial"/>
                <w:sz w:val="24"/>
                <w:szCs w:val="24"/>
              </w:rPr>
              <w:t>Задача  Улучшение санитарно-экологической обстановки в муниципальном образовании, улучшение внешнего облика населенного пункта.</w:t>
            </w:r>
          </w:p>
        </w:tc>
      </w:tr>
      <w:tr w:rsidR="00CA3B6D" w:rsidRPr="001347D6" w:rsidTr="004E337A">
        <w:trPr>
          <w:trHeight w:val="645"/>
        </w:trPr>
        <w:tc>
          <w:tcPr>
            <w:tcW w:w="6877" w:type="dxa"/>
            <w:gridSpan w:val="11"/>
            <w:tcBorders>
              <w:top w:val="single" w:sz="4" w:space="0" w:color="auto"/>
              <w:left w:val="single" w:sz="4" w:space="0" w:color="auto"/>
              <w:bottom w:val="single" w:sz="4" w:space="0" w:color="auto"/>
              <w:right w:val="single" w:sz="4" w:space="0" w:color="auto"/>
            </w:tcBorders>
          </w:tcPr>
          <w:p w:rsidR="00CA3B6D" w:rsidRPr="001347D6" w:rsidRDefault="00CA3B6D"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Всего</w:t>
            </w:r>
          </w:p>
        </w:tc>
        <w:tc>
          <w:tcPr>
            <w:tcW w:w="992" w:type="dxa"/>
            <w:tcBorders>
              <w:top w:val="single" w:sz="4" w:space="0" w:color="auto"/>
              <w:left w:val="nil"/>
              <w:bottom w:val="single" w:sz="4" w:space="0" w:color="auto"/>
              <w:right w:val="single" w:sz="4" w:space="0" w:color="auto"/>
            </w:tcBorders>
            <w:noWrap/>
          </w:tcPr>
          <w:p w:rsidR="00CA3B6D" w:rsidRPr="001347D6" w:rsidRDefault="00CA3B6D"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1583,5</w:t>
            </w:r>
          </w:p>
        </w:tc>
        <w:tc>
          <w:tcPr>
            <w:tcW w:w="992" w:type="dxa"/>
            <w:tcBorders>
              <w:top w:val="single" w:sz="4" w:space="0" w:color="auto"/>
              <w:left w:val="nil"/>
              <w:bottom w:val="single" w:sz="4" w:space="0" w:color="auto"/>
              <w:right w:val="single" w:sz="4" w:space="0" w:color="auto"/>
            </w:tcBorders>
            <w:noWrap/>
          </w:tcPr>
          <w:p w:rsidR="00CA3B6D" w:rsidRPr="001347D6" w:rsidRDefault="00CA3B6D" w:rsidP="00FD3086">
            <w:pPr>
              <w:spacing w:after="0" w:line="240" w:lineRule="auto"/>
              <w:jc w:val="center"/>
              <w:rPr>
                <w:rFonts w:ascii="Arial" w:hAnsi="Arial" w:cs="Arial"/>
                <w:b/>
                <w:bCs/>
                <w:i/>
                <w:iCs/>
                <w:sz w:val="24"/>
                <w:szCs w:val="24"/>
              </w:rPr>
            </w:pPr>
            <w:r w:rsidRPr="001347D6">
              <w:rPr>
                <w:rFonts w:ascii="Arial" w:hAnsi="Arial" w:cs="Arial"/>
                <w:b/>
                <w:bCs/>
                <w:i/>
                <w:iCs/>
                <w:sz w:val="24"/>
                <w:szCs w:val="24"/>
              </w:rPr>
              <w:t>1137,6</w:t>
            </w:r>
          </w:p>
        </w:tc>
        <w:tc>
          <w:tcPr>
            <w:tcW w:w="1276" w:type="dxa"/>
            <w:gridSpan w:val="2"/>
            <w:tcBorders>
              <w:top w:val="single" w:sz="4" w:space="0" w:color="auto"/>
              <w:left w:val="nil"/>
              <w:bottom w:val="single" w:sz="4" w:space="0" w:color="auto"/>
              <w:right w:val="single" w:sz="4" w:space="0" w:color="auto"/>
            </w:tcBorders>
          </w:tcPr>
          <w:p w:rsidR="00CA3B6D" w:rsidRPr="001347D6" w:rsidRDefault="00286873" w:rsidP="00FD3086">
            <w:pPr>
              <w:spacing w:after="0" w:line="240" w:lineRule="auto"/>
              <w:jc w:val="center"/>
              <w:rPr>
                <w:rFonts w:ascii="Arial" w:hAnsi="Arial" w:cs="Arial"/>
                <w:b/>
                <w:bCs/>
                <w:i/>
                <w:iCs/>
                <w:sz w:val="24"/>
                <w:szCs w:val="24"/>
              </w:rPr>
            </w:pPr>
            <w:r>
              <w:rPr>
                <w:rFonts w:ascii="Arial" w:hAnsi="Arial" w:cs="Arial"/>
                <w:b/>
                <w:bCs/>
                <w:i/>
                <w:iCs/>
                <w:sz w:val="24"/>
                <w:szCs w:val="24"/>
              </w:rPr>
              <w:t>1483,2</w:t>
            </w:r>
          </w:p>
        </w:tc>
        <w:tc>
          <w:tcPr>
            <w:tcW w:w="850" w:type="dxa"/>
            <w:gridSpan w:val="2"/>
            <w:tcBorders>
              <w:top w:val="single" w:sz="4" w:space="0" w:color="auto"/>
              <w:left w:val="nil"/>
              <w:bottom w:val="single" w:sz="4" w:space="0" w:color="auto"/>
              <w:right w:val="single" w:sz="4" w:space="0" w:color="auto"/>
            </w:tcBorders>
          </w:tcPr>
          <w:p w:rsidR="00CA3B6D" w:rsidRPr="001347D6" w:rsidRDefault="00286873" w:rsidP="00FD3086">
            <w:pPr>
              <w:spacing w:after="0" w:line="240" w:lineRule="auto"/>
              <w:jc w:val="center"/>
              <w:rPr>
                <w:rFonts w:ascii="Arial" w:hAnsi="Arial" w:cs="Arial"/>
                <w:b/>
                <w:bCs/>
                <w:i/>
                <w:iCs/>
                <w:sz w:val="24"/>
                <w:szCs w:val="24"/>
              </w:rPr>
            </w:pPr>
            <w:r>
              <w:rPr>
                <w:rFonts w:ascii="Arial" w:hAnsi="Arial" w:cs="Arial"/>
                <w:b/>
                <w:bCs/>
                <w:i/>
                <w:iCs/>
                <w:sz w:val="24"/>
                <w:szCs w:val="24"/>
              </w:rPr>
              <w:t>993,7</w:t>
            </w:r>
          </w:p>
        </w:tc>
        <w:tc>
          <w:tcPr>
            <w:tcW w:w="993" w:type="dxa"/>
            <w:tcBorders>
              <w:top w:val="single" w:sz="4" w:space="0" w:color="auto"/>
              <w:left w:val="nil"/>
              <w:bottom w:val="single" w:sz="4" w:space="0" w:color="auto"/>
              <w:right w:val="single" w:sz="4" w:space="0" w:color="auto"/>
            </w:tcBorders>
          </w:tcPr>
          <w:p w:rsidR="00CA3B6D" w:rsidRPr="001347D6" w:rsidRDefault="00286873" w:rsidP="00FD3086">
            <w:pPr>
              <w:spacing w:after="0" w:line="240" w:lineRule="auto"/>
              <w:jc w:val="center"/>
              <w:rPr>
                <w:rFonts w:ascii="Arial" w:hAnsi="Arial" w:cs="Arial"/>
                <w:b/>
                <w:bCs/>
                <w:i/>
                <w:iCs/>
                <w:sz w:val="24"/>
                <w:szCs w:val="24"/>
              </w:rPr>
            </w:pPr>
            <w:r>
              <w:rPr>
                <w:rFonts w:ascii="Arial" w:hAnsi="Arial" w:cs="Arial"/>
                <w:b/>
                <w:bCs/>
                <w:i/>
                <w:iCs/>
                <w:sz w:val="24"/>
                <w:szCs w:val="24"/>
              </w:rPr>
              <w:t>780,0</w:t>
            </w:r>
          </w:p>
        </w:tc>
        <w:tc>
          <w:tcPr>
            <w:tcW w:w="992" w:type="dxa"/>
            <w:tcBorders>
              <w:top w:val="single" w:sz="4" w:space="0" w:color="auto"/>
              <w:left w:val="nil"/>
              <w:bottom w:val="single" w:sz="4" w:space="0" w:color="auto"/>
              <w:right w:val="single" w:sz="4" w:space="0" w:color="auto"/>
            </w:tcBorders>
          </w:tcPr>
          <w:p w:rsidR="00CA3B6D" w:rsidRPr="001347D6" w:rsidRDefault="00286873" w:rsidP="00FD3086">
            <w:pPr>
              <w:spacing w:after="0" w:line="240" w:lineRule="auto"/>
              <w:jc w:val="center"/>
              <w:rPr>
                <w:rFonts w:ascii="Arial" w:hAnsi="Arial" w:cs="Arial"/>
                <w:b/>
                <w:bCs/>
                <w:i/>
                <w:iCs/>
                <w:sz w:val="24"/>
                <w:szCs w:val="24"/>
              </w:rPr>
            </w:pPr>
            <w:r>
              <w:rPr>
                <w:rFonts w:ascii="Arial" w:hAnsi="Arial" w:cs="Arial"/>
                <w:b/>
                <w:bCs/>
                <w:i/>
                <w:iCs/>
                <w:sz w:val="24"/>
                <w:szCs w:val="24"/>
              </w:rPr>
              <w:t>5978,0</w:t>
            </w:r>
          </w:p>
        </w:tc>
        <w:tc>
          <w:tcPr>
            <w:tcW w:w="1840" w:type="dxa"/>
            <w:tcBorders>
              <w:top w:val="single" w:sz="4" w:space="0" w:color="auto"/>
              <w:left w:val="nil"/>
              <w:bottom w:val="single" w:sz="4" w:space="0" w:color="auto"/>
              <w:right w:val="single" w:sz="4" w:space="0" w:color="auto"/>
            </w:tcBorders>
          </w:tcPr>
          <w:p w:rsidR="00CA3B6D" w:rsidRPr="001347D6" w:rsidRDefault="00CA3B6D" w:rsidP="00FD3086">
            <w:pPr>
              <w:autoSpaceDE w:val="0"/>
              <w:autoSpaceDN w:val="0"/>
              <w:adjustRightInd w:val="0"/>
              <w:spacing w:after="0" w:line="240" w:lineRule="auto"/>
              <w:ind w:left="-20"/>
              <w:rPr>
                <w:rFonts w:ascii="Arial" w:hAnsi="Arial" w:cs="Arial"/>
                <w:sz w:val="24"/>
                <w:szCs w:val="24"/>
              </w:rPr>
            </w:pPr>
          </w:p>
        </w:tc>
      </w:tr>
      <w:tr w:rsidR="00CA3B6D" w:rsidRPr="001347D6" w:rsidTr="004E337A">
        <w:trPr>
          <w:trHeight w:val="703"/>
        </w:trPr>
        <w:tc>
          <w:tcPr>
            <w:tcW w:w="1774" w:type="dxa"/>
            <w:tcBorders>
              <w:top w:val="single" w:sz="4" w:space="0" w:color="auto"/>
              <w:left w:val="single" w:sz="4" w:space="0" w:color="auto"/>
              <w:bottom w:val="single" w:sz="4" w:space="0" w:color="auto"/>
              <w:right w:val="single" w:sz="4" w:space="0" w:color="auto"/>
            </w:tcBorders>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 xml:space="preserve">Количество населенных пунктов, население в которых обеспечено уличным освещением </w:t>
            </w:r>
          </w:p>
        </w:tc>
        <w:tc>
          <w:tcPr>
            <w:tcW w:w="1559" w:type="dxa"/>
            <w:gridSpan w:val="3"/>
            <w:tcBorders>
              <w:top w:val="single" w:sz="4" w:space="0" w:color="auto"/>
              <w:left w:val="nil"/>
              <w:bottom w:val="single" w:sz="4" w:space="0" w:color="auto"/>
              <w:right w:val="single" w:sz="4" w:space="0" w:color="auto"/>
            </w:tcBorders>
          </w:tcPr>
          <w:p w:rsidR="00CA3B6D" w:rsidRPr="001347D6" w:rsidRDefault="00CA3B6D" w:rsidP="00575447">
            <w:pPr>
              <w:spacing w:after="0" w:line="240" w:lineRule="auto"/>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c>
          <w:tcPr>
            <w:tcW w:w="709" w:type="dxa"/>
            <w:tcBorders>
              <w:top w:val="single" w:sz="4" w:space="0" w:color="auto"/>
              <w:left w:val="nil"/>
              <w:bottom w:val="single" w:sz="4" w:space="0" w:color="auto"/>
              <w:right w:val="single" w:sz="4" w:space="0" w:color="auto"/>
            </w:tcBorders>
            <w:noWrap/>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813</w:t>
            </w:r>
          </w:p>
        </w:tc>
        <w:tc>
          <w:tcPr>
            <w:tcW w:w="850" w:type="dxa"/>
            <w:gridSpan w:val="2"/>
            <w:tcBorders>
              <w:top w:val="single" w:sz="4" w:space="0" w:color="auto"/>
              <w:left w:val="nil"/>
              <w:bottom w:val="single" w:sz="4" w:space="0" w:color="auto"/>
              <w:right w:val="single" w:sz="4" w:space="0" w:color="auto"/>
            </w:tcBorders>
            <w:noWrap/>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0503</w:t>
            </w:r>
          </w:p>
        </w:tc>
        <w:tc>
          <w:tcPr>
            <w:tcW w:w="1276" w:type="dxa"/>
            <w:gridSpan w:val="2"/>
            <w:tcBorders>
              <w:top w:val="single" w:sz="4" w:space="0" w:color="auto"/>
              <w:left w:val="nil"/>
              <w:bottom w:val="single" w:sz="4" w:space="0" w:color="auto"/>
              <w:right w:val="single" w:sz="4" w:space="0" w:color="auto"/>
            </w:tcBorders>
            <w:noWrap/>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0130087</w:t>
            </w:r>
          </w:p>
        </w:tc>
        <w:tc>
          <w:tcPr>
            <w:tcW w:w="709" w:type="dxa"/>
            <w:gridSpan w:val="2"/>
            <w:tcBorders>
              <w:top w:val="single" w:sz="4" w:space="0" w:color="auto"/>
              <w:left w:val="nil"/>
              <w:bottom w:val="single" w:sz="4" w:space="0" w:color="auto"/>
              <w:right w:val="single" w:sz="4" w:space="0" w:color="auto"/>
            </w:tcBorders>
            <w:noWrap/>
          </w:tcPr>
          <w:p w:rsidR="00CA3B6D" w:rsidRPr="001347D6" w:rsidRDefault="00CA3B6D" w:rsidP="00FD3086">
            <w:pPr>
              <w:spacing w:after="0" w:line="240" w:lineRule="auto"/>
              <w:rPr>
                <w:rFonts w:ascii="Arial" w:hAnsi="Arial" w:cs="Arial"/>
                <w:sz w:val="24"/>
                <w:szCs w:val="24"/>
              </w:rPr>
            </w:pPr>
            <w:r w:rsidRPr="001347D6">
              <w:rPr>
                <w:rFonts w:ascii="Arial" w:hAnsi="Arial" w:cs="Arial"/>
                <w:sz w:val="24"/>
                <w:szCs w:val="24"/>
              </w:rPr>
              <w:t>330</w:t>
            </w:r>
          </w:p>
        </w:tc>
        <w:tc>
          <w:tcPr>
            <w:tcW w:w="992" w:type="dxa"/>
            <w:tcBorders>
              <w:top w:val="single" w:sz="4" w:space="0" w:color="auto"/>
              <w:left w:val="nil"/>
              <w:bottom w:val="single" w:sz="4" w:space="0" w:color="auto"/>
              <w:right w:val="single" w:sz="4" w:space="0" w:color="auto"/>
            </w:tcBorders>
            <w:noWrap/>
          </w:tcPr>
          <w:p w:rsidR="00CA3B6D" w:rsidRPr="001347D6" w:rsidRDefault="00CA3B6D" w:rsidP="00FD3086">
            <w:pPr>
              <w:spacing w:after="0" w:line="240" w:lineRule="auto"/>
              <w:jc w:val="center"/>
              <w:rPr>
                <w:rFonts w:ascii="Arial" w:hAnsi="Arial" w:cs="Arial"/>
                <w:sz w:val="24"/>
                <w:szCs w:val="24"/>
                <w:highlight w:val="yellow"/>
              </w:rPr>
            </w:pPr>
            <w:r w:rsidRPr="001347D6">
              <w:rPr>
                <w:rFonts w:ascii="Arial" w:hAnsi="Arial" w:cs="Arial"/>
                <w:sz w:val="24"/>
                <w:szCs w:val="24"/>
              </w:rPr>
              <w:t>1119,8</w:t>
            </w:r>
          </w:p>
        </w:tc>
        <w:tc>
          <w:tcPr>
            <w:tcW w:w="992" w:type="dxa"/>
            <w:tcBorders>
              <w:top w:val="single" w:sz="4" w:space="0" w:color="auto"/>
              <w:left w:val="nil"/>
              <w:bottom w:val="single" w:sz="4" w:space="0" w:color="auto"/>
              <w:right w:val="single" w:sz="4" w:space="0" w:color="auto"/>
            </w:tcBorders>
            <w:noWrap/>
          </w:tcPr>
          <w:p w:rsidR="00CA3B6D" w:rsidRPr="001347D6" w:rsidRDefault="00CA3B6D" w:rsidP="00692C72">
            <w:pPr>
              <w:spacing w:after="0" w:line="240" w:lineRule="auto"/>
              <w:jc w:val="center"/>
              <w:rPr>
                <w:rFonts w:ascii="Arial" w:hAnsi="Arial" w:cs="Arial"/>
                <w:sz w:val="24"/>
                <w:szCs w:val="24"/>
              </w:rPr>
            </w:pPr>
            <w:r w:rsidRPr="001347D6">
              <w:rPr>
                <w:rFonts w:ascii="Arial" w:hAnsi="Arial" w:cs="Arial"/>
                <w:sz w:val="24"/>
                <w:szCs w:val="24"/>
              </w:rPr>
              <w:t>1023,9</w:t>
            </w:r>
          </w:p>
        </w:tc>
        <w:tc>
          <w:tcPr>
            <w:tcW w:w="1276" w:type="dxa"/>
            <w:gridSpan w:val="2"/>
            <w:tcBorders>
              <w:top w:val="single" w:sz="4" w:space="0" w:color="auto"/>
              <w:left w:val="nil"/>
              <w:bottom w:val="single" w:sz="4" w:space="0" w:color="auto"/>
              <w:right w:val="single" w:sz="4" w:space="0" w:color="auto"/>
            </w:tcBorders>
          </w:tcPr>
          <w:p w:rsidR="00CA3B6D" w:rsidRPr="001347D6" w:rsidRDefault="00067E37" w:rsidP="00FD3086">
            <w:pPr>
              <w:spacing w:after="0" w:line="240" w:lineRule="auto"/>
              <w:jc w:val="center"/>
              <w:rPr>
                <w:rFonts w:ascii="Arial" w:hAnsi="Arial" w:cs="Arial"/>
                <w:sz w:val="24"/>
                <w:szCs w:val="24"/>
              </w:rPr>
            </w:pPr>
            <w:r>
              <w:rPr>
                <w:rFonts w:ascii="Arial" w:hAnsi="Arial" w:cs="Arial"/>
                <w:sz w:val="24"/>
                <w:szCs w:val="24"/>
              </w:rPr>
              <w:t>1338,6</w:t>
            </w:r>
          </w:p>
        </w:tc>
        <w:tc>
          <w:tcPr>
            <w:tcW w:w="850" w:type="dxa"/>
            <w:gridSpan w:val="2"/>
            <w:tcBorders>
              <w:top w:val="single" w:sz="4" w:space="0" w:color="auto"/>
              <w:left w:val="nil"/>
              <w:bottom w:val="single" w:sz="4" w:space="0" w:color="auto"/>
              <w:right w:val="single" w:sz="4" w:space="0" w:color="auto"/>
            </w:tcBorders>
          </w:tcPr>
          <w:p w:rsidR="00CA3B6D" w:rsidRPr="001347D6" w:rsidRDefault="00067E37" w:rsidP="00FD3086">
            <w:pPr>
              <w:spacing w:after="0" w:line="240" w:lineRule="auto"/>
              <w:jc w:val="center"/>
              <w:rPr>
                <w:rFonts w:ascii="Arial" w:hAnsi="Arial" w:cs="Arial"/>
                <w:sz w:val="24"/>
                <w:szCs w:val="24"/>
              </w:rPr>
            </w:pPr>
            <w:r>
              <w:rPr>
                <w:rFonts w:ascii="Arial" w:hAnsi="Arial" w:cs="Arial"/>
                <w:sz w:val="24"/>
                <w:szCs w:val="24"/>
              </w:rPr>
              <w:t>981,2</w:t>
            </w:r>
          </w:p>
        </w:tc>
        <w:tc>
          <w:tcPr>
            <w:tcW w:w="993" w:type="dxa"/>
            <w:tcBorders>
              <w:top w:val="single" w:sz="4" w:space="0" w:color="auto"/>
              <w:left w:val="nil"/>
              <w:bottom w:val="single" w:sz="4" w:space="0" w:color="auto"/>
              <w:right w:val="single" w:sz="4" w:space="0" w:color="auto"/>
            </w:tcBorders>
          </w:tcPr>
          <w:p w:rsidR="00CA3B6D" w:rsidRPr="001347D6" w:rsidRDefault="00067E37" w:rsidP="00FD3086">
            <w:pPr>
              <w:spacing w:after="0" w:line="240" w:lineRule="auto"/>
              <w:jc w:val="center"/>
              <w:rPr>
                <w:rFonts w:ascii="Arial" w:hAnsi="Arial" w:cs="Arial"/>
                <w:sz w:val="24"/>
                <w:szCs w:val="24"/>
              </w:rPr>
            </w:pPr>
            <w:r>
              <w:rPr>
                <w:rFonts w:ascii="Arial" w:hAnsi="Arial" w:cs="Arial"/>
                <w:sz w:val="24"/>
                <w:szCs w:val="24"/>
              </w:rPr>
              <w:t>767,5</w:t>
            </w:r>
          </w:p>
        </w:tc>
        <w:tc>
          <w:tcPr>
            <w:tcW w:w="992" w:type="dxa"/>
            <w:tcBorders>
              <w:top w:val="single" w:sz="4" w:space="0" w:color="auto"/>
              <w:left w:val="nil"/>
              <w:bottom w:val="single" w:sz="4" w:space="0" w:color="auto"/>
              <w:right w:val="single" w:sz="4" w:space="0" w:color="auto"/>
            </w:tcBorders>
          </w:tcPr>
          <w:p w:rsidR="00CA3B6D" w:rsidRPr="001347D6" w:rsidRDefault="00286873" w:rsidP="00FD3086">
            <w:pPr>
              <w:spacing w:after="0" w:line="240" w:lineRule="auto"/>
              <w:jc w:val="center"/>
              <w:rPr>
                <w:rFonts w:ascii="Arial" w:hAnsi="Arial" w:cs="Arial"/>
                <w:sz w:val="24"/>
                <w:szCs w:val="24"/>
              </w:rPr>
            </w:pPr>
            <w:r>
              <w:rPr>
                <w:rFonts w:ascii="Arial" w:hAnsi="Arial" w:cs="Arial"/>
                <w:sz w:val="24"/>
                <w:szCs w:val="24"/>
              </w:rPr>
              <w:t>5231,0</w:t>
            </w:r>
          </w:p>
        </w:tc>
        <w:tc>
          <w:tcPr>
            <w:tcW w:w="1840" w:type="dxa"/>
            <w:tcBorders>
              <w:top w:val="single" w:sz="4" w:space="0" w:color="auto"/>
              <w:left w:val="nil"/>
              <w:bottom w:val="single" w:sz="4" w:space="0" w:color="auto"/>
              <w:right w:val="single" w:sz="4" w:space="0" w:color="auto"/>
            </w:tcBorders>
          </w:tcPr>
          <w:p w:rsidR="00CA3B6D" w:rsidRPr="001347D6" w:rsidRDefault="00CA3B6D" w:rsidP="00FD3086">
            <w:pPr>
              <w:autoSpaceDE w:val="0"/>
              <w:autoSpaceDN w:val="0"/>
              <w:adjustRightInd w:val="0"/>
              <w:spacing w:after="0" w:line="240" w:lineRule="auto"/>
              <w:ind w:left="-20"/>
              <w:rPr>
                <w:rFonts w:ascii="Arial" w:hAnsi="Arial" w:cs="Arial"/>
                <w:sz w:val="24"/>
                <w:szCs w:val="24"/>
              </w:rPr>
            </w:pPr>
            <w:r w:rsidRPr="001347D6">
              <w:rPr>
                <w:rFonts w:ascii="Arial" w:hAnsi="Arial" w:cs="Arial"/>
                <w:sz w:val="24"/>
                <w:szCs w:val="24"/>
              </w:rPr>
              <w:t>Пять  населенных пунктов обеспечены уличным освещением</w:t>
            </w:r>
          </w:p>
          <w:p w:rsidR="00CA3B6D" w:rsidRPr="001347D6" w:rsidRDefault="00CA3B6D" w:rsidP="00FD3086">
            <w:pPr>
              <w:autoSpaceDE w:val="0"/>
              <w:autoSpaceDN w:val="0"/>
              <w:adjustRightInd w:val="0"/>
              <w:spacing w:after="0" w:line="240" w:lineRule="auto"/>
              <w:ind w:left="-20"/>
              <w:rPr>
                <w:rFonts w:ascii="Arial" w:hAnsi="Arial" w:cs="Arial"/>
                <w:sz w:val="24"/>
                <w:szCs w:val="24"/>
              </w:rPr>
            </w:pPr>
          </w:p>
          <w:p w:rsidR="00CA3B6D" w:rsidRPr="001347D6" w:rsidRDefault="00CA3B6D" w:rsidP="00FD3086">
            <w:pPr>
              <w:autoSpaceDE w:val="0"/>
              <w:autoSpaceDN w:val="0"/>
              <w:adjustRightInd w:val="0"/>
              <w:spacing w:after="0" w:line="240" w:lineRule="auto"/>
              <w:ind w:left="-20"/>
              <w:rPr>
                <w:rFonts w:ascii="Arial" w:hAnsi="Arial" w:cs="Arial"/>
                <w:sz w:val="24"/>
                <w:szCs w:val="24"/>
              </w:rPr>
            </w:pPr>
          </w:p>
          <w:p w:rsidR="00CA3B6D" w:rsidRPr="001347D6" w:rsidRDefault="00CA3B6D" w:rsidP="00FD3086">
            <w:pPr>
              <w:autoSpaceDE w:val="0"/>
              <w:autoSpaceDN w:val="0"/>
              <w:adjustRightInd w:val="0"/>
              <w:spacing w:after="0" w:line="240" w:lineRule="auto"/>
              <w:ind w:left="-20"/>
              <w:rPr>
                <w:rFonts w:ascii="Arial" w:hAnsi="Arial" w:cs="Arial"/>
                <w:sz w:val="24"/>
                <w:szCs w:val="24"/>
              </w:rPr>
            </w:pPr>
          </w:p>
        </w:tc>
      </w:tr>
      <w:tr w:rsidR="00067E37" w:rsidRPr="001347D6" w:rsidTr="004E337A">
        <w:trPr>
          <w:trHeight w:val="1486"/>
        </w:trPr>
        <w:tc>
          <w:tcPr>
            <w:tcW w:w="1774" w:type="dxa"/>
            <w:tcBorders>
              <w:top w:val="single" w:sz="4" w:space="0" w:color="auto"/>
              <w:left w:val="single" w:sz="4" w:space="0" w:color="auto"/>
              <w:right w:val="single" w:sz="4" w:space="0" w:color="auto"/>
            </w:tcBorders>
          </w:tcPr>
          <w:p w:rsidR="00067E37" w:rsidRPr="001347D6" w:rsidRDefault="00067E37" w:rsidP="00FD3086">
            <w:pPr>
              <w:rPr>
                <w:rFonts w:ascii="Arial" w:hAnsi="Arial" w:cs="Arial"/>
                <w:b/>
                <w:sz w:val="24"/>
                <w:szCs w:val="24"/>
              </w:rPr>
            </w:pPr>
            <w:r w:rsidRPr="001347D6">
              <w:rPr>
                <w:rFonts w:ascii="Arial" w:hAnsi="Arial" w:cs="Arial"/>
                <w:sz w:val="24"/>
                <w:szCs w:val="24"/>
              </w:rPr>
              <w:lastRenderedPageBreak/>
              <w:t>Количество мест захоронений, в которых осуществлялись мероприятия по содержанию</w:t>
            </w:r>
          </w:p>
        </w:tc>
        <w:tc>
          <w:tcPr>
            <w:tcW w:w="1559" w:type="dxa"/>
            <w:gridSpan w:val="3"/>
            <w:tcBorders>
              <w:top w:val="single" w:sz="4" w:space="0" w:color="auto"/>
              <w:left w:val="nil"/>
              <w:bottom w:val="single" w:sz="4" w:space="0" w:color="auto"/>
              <w:right w:val="single" w:sz="4" w:space="0" w:color="auto"/>
            </w:tcBorders>
          </w:tcPr>
          <w:p w:rsidR="00067E37" w:rsidRDefault="00067E37" w:rsidP="00DB09D4">
            <w:pPr>
              <w:spacing w:after="0" w:line="240" w:lineRule="auto"/>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w:t>
            </w:r>
            <w:proofErr w:type="spellEnd"/>
            <w:r>
              <w:rPr>
                <w:rFonts w:ascii="Arial" w:hAnsi="Arial" w:cs="Arial"/>
                <w:sz w:val="24"/>
                <w:szCs w:val="24"/>
              </w:rPr>
              <w:t>-</w:t>
            </w:r>
          </w:p>
          <w:p w:rsidR="00067E37" w:rsidRDefault="00067E37" w:rsidP="00DB09D4">
            <w:pPr>
              <w:spacing w:after="0" w:line="240" w:lineRule="auto"/>
              <w:rPr>
                <w:rFonts w:ascii="Arial" w:hAnsi="Arial" w:cs="Arial"/>
                <w:sz w:val="24"/>
                <w:szCs w:val="24"/>
              </w:rPr>
            </w:pPr>
            <w:r w:rsidRPr="001347D6">
              <w:rPr>
                <w:rFonts w:ascii="Arial" w:hAnsi="Arial" w:cs="Arial"/>
                <w:sz w:val="24"/>
                <w:szCs w:val="24"/>
              </w:rPr>
              <w:t>кого</w:t>
            </w:r>
          </w:p>
          <w:p w:rsidR="00067E37" w:rsidRDefault="00067E37" w:rsidP="00DB09D4">
            <w:pPr>
              <w:spacing w:after="0" w:line="240" w:lineRule="auto"/>
              <w:rPr>
                <w:rFonts w:ascii="Arial" w:hAnsi="Arial" w:cs="Arial"/>
                <w:sz w:val="24"/>
                <w:szCs w:val="24"/>
              </w:rPr>
            </w:pPr>
            <w:proofErr w:type="spellStart"/>
            <w:r w:rsidRPr="001347D6">
              <w:rPr>
                <w:rFonts w:ascii="Arial" w:hAnsi="Arial" w:cs="Arial"/>
                <w:sz w:val="24"/>
                <w:szCs w:val="24"/>
              </w:rPr>
              <w:t>сельсо</w:t>
            </w:r>
            <w:proofErr w:type="spellEnd"/>
            <w:r>
              <w:rPr>
                <w:rFonts w:ascii="Arial" w:hAnsi="Arial" w:cs="Arial"/>
                <w:sz w:val="24"/>
                <w:szCs w:val="24"/>
              </w:rPr>
              <w:t>-</w:t>
            </w:r>
          </w:p>
          <w:p w:rsidR="00067E37" w:rsidRPr="001347D6" w:rsidRDefault="00067E37" w:rsidP="00DB09D4">
            <w:pPr>
              <w:spacing w:after="0" w:line="240" w:lineRule="auto"/>
              <w:rPr>
                <w:rFonts w:ascii="Arial" w:hAnsi="Arial" w:cs="Arial"/>
                <w:sz w:val="24"/>
                <w:szCs w:val="24"/>
              </w:rPr>
            </w:pPr>
            <w:proofErr w:type="spellStart"/>
            <w:r w:rsidRPr="001347D6">
              <w:rPr>
                <w:rFonts w:ascii="Arial" w:hAnsi="Arial" w:cs="Arial"/>
                <w:sz w:val="24"/>
                <w:szCs w:val="24"/>
              </w:rPr>
              <w:t>вета</w:t>
            </w:r>
            <w:proofErr w:type="spellEnd"/>
          </w:p>
        </w:tc>
        <w:tc>
          <w:tcPr>
            <w:tcW w:w="709" w:type="dxa"/>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813</w:t>
            </w:r>
          </w:p>
        </w:tc>
        <w:tc>
          <w:tcPr>
            <w:tcW w:w="850" w:type="dxa"/>
            <w:gridSpan w:val="2"/>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0503</w:t>
            </w:r>
          </w:p>
        </w:tc>
        <w:tc>
          <w:tcPr>
            <w:tcW w:w="1276" w:type="dxa"/>
            <w:gridSpan w:val="2"/>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0130087</w:t>
            </w:r>
          </w:p>
        </w:tc>
        <w:tc>
          <w:tcPr>
            <w:tcW w:w="709" w:type="dxa"/>
            <w:gridSpan w:val="2"/>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320</w:t>
            </w:r>
          </w:p>
        </w:tc>
        <w:tc>
          <w:tcPr>
            <w:tcW w:w="992" w:type="dxa"/>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jc w:val="center"/>
              <w:rPr>
                <w:rFonts w:ascii="Arial" w:hAnsi="Arial" w:cs="Arial"/>
                <w:sz w:val="24"/>
                <w:szCs w:val="24"/>
              </w:rPr>
            </w:pPr>
            <w:r w:rsidRPr="001347D6">
              <w:rPr>
                <w:rFonts w:ascii="Arial" w:hAnsi="Arial" w:cs="Arial"/>
                <w:sz w:val="24"/>
                <w:szCs w:val="24"/>
              </w:rPr>
              <w:t>362,5</w:t>
            </w:r>
          </w:p>
        </w:tc>
        <w:tc>
          <w:tcPr>
            <w:tcW w:w="992" w:type="dxa"/>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jc w:val="center"/>
              <w:rPr>
                <w:rFonts w:ascii="Arial" w:hAnsi="Arial" w:cs="Arial"/>
                <w:sz w:val="24"/>
                <w:szCs w:val="24"/>
              </w:rPr>
            </w:pPr>
            <w:r w:rsidRPr="001347D6">
              <w:rPr>
                <w:rFonts w:ascii="Arial" w:hAnsi="Arial" w:cs="Arial"/>
                <w:sz w:val="24"/>
                <w:szCs w:val="24"/>
              </w:rPr>
              <w:t>12,5</w:t>
            </w:r>
          </w:p>
        </w:tc>
        <w:tc>
          <w:tcPr>
            <w:tcW w:w="1276" w:type="dxa"/>
            <w:gridSpan w:val="2"/>
            <w:tcBorders>
              <w:top w:val="single" w:sz="4" w:space="0" w:color="auto"/>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sidRPr="001347D6">
              <w:rPr>
                <w:rFonts w:ascii="Arial" w:hAnsi="Arial" w:cs="Arial"/>
                <w:sz w:val="24"/>
                <w:szCs w:val="24"/>
              </w:rPr>
              <w:t>12,5</w:t>
            </w:r>
          </w:p>
        </w:tc>
        <w:tc>
          <w:tcPr>
            <w:tcW w:w="850" w:type="dxa"/>
            <w:gridSpan w:val="2"/>
            <w:tcBorders>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sidRPr="001347D6">
              <w:rPr>
                <w:rFonts w:ascii="Arial" w:hAnsi="Arial" w:cs="Arial"/>
                <w:sz w:val="24"/>
                <w:szCs w:val="24"/>
              </w:rPr>
              <w:t>12,5</w:t>
            </w:r>
          </w:p>
        </w:tc>
        <w:tc>
          <w:tcPr>
            <w:tcW w:w="993" w:type="dxa"/>
            <w:tcBorders>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Pr>
                <w:rFonts w:ascii="Arial" w:hAnsi="Arial" w:cs="Arial"/>
                <w:sz w:val="24"/>
                <w:szCs w:val="24"/>
              </w:rPr>
              <w:t>12,5</w:t>
            </w:r>
          </w:p>
        </w:tc>
        <w:tc>
          <w:tcPr>
            <w:tcW w:w="992" w:type="dxa"/>
            <w:tcBorders>
              <w:top w:val="single" w:sz="4" w:space="0" w:color="auto"/>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Pr>
                <w:rFonts w:ascii="Arial" w:hAnsi="Arial" w:cs="Arial"/>
                <w:sz w:val="24"/>
                <w:szCs w:val="24"/>
              </w:rPr>
              <w:t>412,5</w:t>
            </w:r>
          </w:p>
        </w:tc>
        <w:tc>
          <w:tcPr>
            <w:tcW w:w="1840" w:type="dxa"/>
            <w:tcBorders>
              <w:top w:val="single" w:sz="4" w:space="0" w:color="auto"/>
              <w:left w:val="nil"/>
              <w:bottom w:val="single" w:sz="4" w:space="0" w:color="auto"/>
              <w:right w:val="single" w:sz="4" w:space="0" w:color="auto"/>
            </w:tcBorders>
          </w:tcPr>
          <w:p w:rsidR="00067E37" w:rsidRPr="001347D6" w:rsidRDefault="00067E37" w:rsidP="006F4595">
            <w:pPr>
              <w:spacing w:after="0" w:line="240" w:lineRule="auto"/>
              <w:rPr>
                <w:rFonts w:ascii="Arial" w:hAnsi="Arial" w:cs="Arial"/>
                <w:sz w:val="24"/>
                <w:szCs w:val="24"/>
              </w:rPr>
            </w:pPr>
            <w:r w:rsidRPr="001347D6">
              <w:rPr>
                <w:rFonts w:ascii="Arial" w:hAnsi="Arial" w:cs="Arial"/>
                <w:sz w:val="24"/>
                <w:szCs w:val="24"/>
              </w:rPr>
              <w:t xml:space="preserve">В шести местах захоронений осуществлялись мероприятия по содержанию </w:t>
            </w:r>
          </w:p>
        </w:tc>
      </w:tr>
      <w:tr w:rsidR="00067E37" w:rsidRPr="001347D6" w:rsidTr="004E337A">
        <w:trPr>
          <w:trHeight w:val="360"/>
        </w:trPr>
        <w:tc>
          <w:tcPr>
            <w:tcW w:w="1774" w:type="dxa"/>
            <w:tcBorders>
              <w:top w:val="single" w:sz="4" w:space="0" w:color="auto"/>
              <w:left w:val="single" w:sz="4" w:space="0" w:color="auto"/>
              <w:bottom w:val="single" w:sz="4" w:space="0" w:color="auto"/>
              <w:right w:val="single" w:sz="4" w:space="0" w:color="auto"/>
            </w:tcBorders>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Количество населенных пунктов, в которых организована вывозка ТБО</w:t>
            </w:r>
          </w:p>
        </w:tc>
        <w:tc>
          <w:tcPr>
            <w:tcW w:w="1559" w:type="dxa"/>
            <w:gridSpan w:val="3"/>
            <w:tcBorders>
              <w:top w:val="single" w:sz="4" w:space="0" w:color="auto"/>
              <w:left w:val="nil"/>
              <w:bottom w:val="single" w:sz="4" w:space="0" w:color="auto"/>
              <w:right w:val="single" w:sz="4" w:space="0" w:color="auto"/>
            </w:tcBorders>
          </w:tcPr>
          <w:p w:rsidR="00067E37" w:rsidRPr="001347D6" w:rsidRDefault="00067E37" w:rsidP="00DB09D4">
            <w:pPr>
              <w:spacing w:after="0" w:line="240" w:lineRule="auto"/>
              <w:rPr>
                <w:rFonts w:ascii="Arial" w:hAnsi="Arial" w:cs="Arial"/>
                <w:sz w:val="24"/>
                <w:szCs w:val="24"/>
              </w:rPr>
            </w:pPr>
            <w:r w:rsidRPr="001347D6">
              <w:rPr>
                <w:rFonts w:ascii="Arial" w:hAnsi="Arial" w:cs="Arial"/>
                <w:sz w:val="24"/>
                <w:szCs w:val="24"/>
              </w:rPr>
              <w:t xml:space="preserve">Администрация </w:t>
            </w:r>
            <w:proofErr w:type="spellStart"/>
            <w:r w:rsidRPr="001347D6">
              <w:rPr>
                <w:rFonts w:ascii="Arial" w:hAnsi="Arial" w:cs="Arial"/>
                <w:sz w:val="24"/>
                <w:szCs w:val="24"/>
              </w:rPr>
              <w:t>Межовского</w:t>
            </w:r>
            <w:proofErr w:type="spellEnd"/>
            <w:r w:rsidRPr="001347D6">
              <w:rPr>
                <w:rFonts w:ascii="Arial" w:hAnsi="Arial" w:cs="Arial"/>
                <w:sz w:val="24"/>
                <w:szCs w:val="24"/>
              </w:rPr>
              <w:t xml:space="preserve"> сельсовета</w:t>
            </w:r>
          </w:p>
        </w:tc>
        <w:tc>
          <w:tcPr>
            <w:tcW w:w="709" w:type="dxa"/>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813</w:t>
            </w:r>
          </w:p>
        </w:tc>
        <w:tc>
          <w:tcPr>
            <w:tcW w:w="850" w:type="dxa"/>
            <w:gridSpan w:val="2"/>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0503</w:t>
            </w:r>
          </w:p>
        </w:tc>
        <w:tc>
          <w:tcPr>
            <w:tcW w:w="1276" w:type="dxa"/>
            <w:gridSpan w:val="2"/>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0130080</w:t>
            </w:r>
          </w:p>
        </w:tc>
        <w:tc>
          <w:tcPr>
            <w:tcW w:w="709" w:type="dxa"/>
            <w:gridSpan w:val="2"/>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rPr>
                <w:rFonts w:ascii="Arial" w:hAnsi="Arial" w:cs="Arial"/>
                <w:sz w:val="24"/>
                <w:szCs w:val="24"/>
              </w:rPr>
            </w:pPr>
            <w:r w:rsidRPr="001347D6">
              <w:rPr>
                <w:rFonts w:ascii="Arial" w:hAnsi="Arial" w:cs="Arial"/>
                <w:sz w:val="24"/>
                <w:szCs w:val="24"/>
              </w:rPr>
              <w:t>480</w:t>
            </w:r>
          </w:p>
        </w:tc>
        <w:tc>
          <w:tcPr>
            <w:tcW w:w="992" w:type="dxa"/>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jc w:val="center"/>
              <w:rPr>
                <w:rFonts w:ascii="Arial" w:hAnsi="Arial" w:cs="Arial"/>
                <w:sz w:val="24"/>
                <w:szCs w:val="24"/>
              </w:rPr>
            </w:pPr>
            <w:r w:rsidRPr="001347D6">
              <w:rPr>
                <w:rFonts w:ascii="Arial" w:hAnsi="Arial" w:cs="Arial"/>
                <w:sz w:val="24"/>
                <w:szCs w:val="24"/>
              </w:rPr>
              <w:t>101,2</w:t>
            </w:r>
          </w:p>
        </w:tc>
        <w:tc>
          <w:tcPr>
            <w:tcW w:w="992" w:type="dxa"/>
            <w:tcBorders>
              <w:top w:val="single" w:sz="4" w:space="0" w:color="auto"/>
              <w:left w:val="nil"/>
              <w:bottom w:val="single" w:sz="4" w:space="0" w:color="auto"/>
              <w:right w:val="single" w:sz="4" w:space="0" w:color="auto"/>
            </w:tcBorders>
            <w:noWrap/>
          </w:tcPr>
          <w:p w:rsidR="00067E37" w:rsidRPr="001347D6" w:rsidRDefault="00067E37" w:rsidP="00FD3086">
            <w:pPr>
              <w:spacing w:after="0" w:line="240" w:lineRule="auto"/>
              <w:jc w:val="center"/>
              <w:rPr>
                <w:rFonts w:ascii="Arial" w:hAnsi="Arial" w:cs="Arial"/>
                <w:sz w:val="24"/>
                <w:szCs w:val="24"/>
              </w:rPr>
            </w:pPr>
            <w:r w:rsidRPr="001347D6">
              <w:rPr>
                <w:rFonts w:ascii="Arial" w:hAnsi="Arial" w:cs="Arial"/>
                <w:sz w:val="24"/>
                <w:szCs w:val="24"/>
              </w:rPr>
              <w:t>101,2</w:t>
            </w:r>
          </w:p>
        </w:tc>
        <w:tc>
          <w:tcPr>
            <w:tcW w:w="1276" w:type="dxa"/>
            <w:gridSpan w:val="2"/>
            <w:tcBorders>
              <w:top w:val="single" w:sz="4" w:space="0" w:color="auto"/>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Pr>
                <w:rFonts w:ascii="Arial" w:hAnsi="Arial" w:cs="Arial"/>
                <w:sz w:val="24"/>
                <w:szCs w:val="24"/>
              </w:rPr>
              <w:t>132,1</w:t>
            </w:r>
          </w:p>
        </w:tc>
        <w:tc>
          <w:tcPr>
            <w:tcW w:w="850" w:type="dxa"/>
            <w:gridSpan w:val="2"/>
            <w:tcBorders>
              <w:top w:val="single" w:sz="4" w:space="0" w:color="auto"/>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sidRPr="001347D6">
              <w:rPr>
                <w:rFonts w:ascii="Arial" w:hAnsi="Arial" w:cs="Arial"/>
                <w:sz w:val="24"/>
                <w:szCs w:val="24"/>
              </w:rPr>
              <w:t>0,0</w:t>
            </w:r>
          </w:p>
        </w:tc>
        <w:tc>
          <w:tcPr>
            <w:tcW w:w="993" w:type="dxa"/>
            <w:tcBorders>
              <w:top w:val="single" w:sz="4" w:space="0" w:color="auto"/>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Pr>
                <w:rFonts w:ascii="Arial" w:hAnsi="Arial" w:cs="Arial"/>
                <w:sz w:val="24"/>
                <w:szCs w:val="24"/>
              </w:rPr>
              <w:t>0,0</w:t>
            </w:r>
          </w:p>
        </w:tc>
        <w:tc>
          <w:tcPr>
            <w:tcW w:w="992" w:type="dxa"/>
            <w:tcBorders>
              <w:top w:val="single" w:sz="4" w:space="0" w:color="auto"/>
              <w:left w:val="nil"/>
              <w:bottom w:val="single" w:sz="4" w:space="0" w:color="auto"/>
              <w:right w:val="single" w:sz="4" w:space="0" w:color="auto"/>
            </w:tcBorders>
          </w:tcPr>
          <w:p w:rsidR="00067E37" w:rsidRPr="001347D6" w:rsidRDefault="00067E37" w:rsidP="00FD3086">
            <w:pPr>
              <w:spacing w:after="0" w:line="240" w:lineRule="auto"/>
              <w:jc w:val="center"/>
              <w:rPr>
                <w:rFonts w:ascii="Arial" w:hAnsi="Arial" w:cs="Arial"/>
                <w:sz w:val="24"/>
                <w:szCs w:val="24"/>
              </w:rPr>
            </w:pPr>
            <w:r>
              <w:rPr>
                <w:rFonts w:ascii="Arial" w:hAnsi="Arial" w:cs="Arial"/>
                <w:sz w:val="24"/>
                <w:szCs w:val="24"/>
              </w:rPr>
              <w:t>334,5</w:t>
            </w:r>
          </w:p>
        </w:tc>
        <w:tc>
          <w:tcPr>
            <w:tcW w:w="1840" w:type="dxa"/>
            <w:tcBorders>
              <w:top w:val="single" w:sz="4" w:space="0" w:color="auto"/>
              <w:left w:val="nil"/>
              <w:bottom w:val="single" w:sz="4" w:space="0" w:color="auto"/>
              <w:right w:val="single" w:sz="4" w:space="0" w:color="auto"/>
            </w:tcBorders>
          </w:tcPr>
          <w:p w:rsidR="00067E37" w:rsidRPr="001347D6" w:rsidRDefault="00067E37" w:rsidP="00FD3086">
            <w:pPr>
              <w:autoSpaceDE w:val="0"/>
              <w:autoSpaceDN w:val="0"/>
              <w:adjustRightInd w:val="0"/>
              <w:spacing w:after="0" w:line="240" w:lineRule="auto"/>
              <w:rPr>
                <w:rFonts w:ascii="Arial" w:hAnsi="Arial" w:cs="Arial"/>
                <w:sz w:val="24"/>
                <w:szCs w:val="24"/>
              </w:rPr>
            </w:pPr>
            <w:r w:rsidRPr="001347D6">
              <w:rPr>
                <w:rFonts w:ascii="Arial" w:hAnsi="Arial" w:cs="Arial"/>
                <w:sz w:val="24"/>
                <w:szCs w:val="24"/>
              </w:rPr>
              <w:t>В пяти населенных пунктах организована вывозка ТБО</w:t>
            </w:r>
          </w:p>
        </w:tc>
      </w:tr>
    </w:tbl>
    <w:p w:rsidR="00E57F0C" w:rsidRPr="001347D6" w:rsidRDefault="00E57F0C" w:rsidP="005C2E86">
      <w:pPr>
        <w:spacing w:after="0"/>
        <w:jc w:val="both"/>
        <w:rPr>
          <w:rFonts w:ascii="Arial" w:hAnsi="Arial" w:cs="Arial"/>
          <w:color w:val="000000"/>
          <w:sz w:val="24"/>
          <w:szCs w:val="24"/>
        </w:rPr>
      </w:pPr>
    </w:p>
    <w:sectPr w:rsidR="00E57F0C" w:rsidRPr="001347D6" w:rsidSect="008C6CBE">
      <w:pgSz w:w="16838" w:h="11906" w:orient="landscape"/>
      <w:pgMar w:top="1134" w:right="223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588" w:rsidRDefault="00117588" w:rsidP="00802903">
      <w:pPr>
        <w:spacing w:after="0" w:line="240" w:lineRule="auto"/>
      </w:pPr>
      <w:r>
        <w:separator/>
      </w:r>
    </w:p>
  </w:endnote>
  <w:endnote w:type="continuationSeparator" w:id="0">
    <w:p w:rsidR="00117588" w:rsidRDefault="00117588" w:rsidP="008029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588" w:rsidRDefault="00117588" w:rsidP="00802903">
      <w:pPr>
        <w:spacing w:after="0" w:line="240" w:lineRule="auto"/>
      </w:pPr>
      <w:r>
        <w:separator/>
      </w:r>
    </w:p>
  </w:footnote>
  <w:footnote w:type="continuationSeparator" w:id="0">
    <w:p w:rsidR="00117588" w:rsidRDefault="00117588" w:rsidP="0080290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rsids>
    <w:rsidRoot w:val="00F12162"/>
    <w:rsid w:val="00031B90"/>
    <w:rsid w:val="000544BB"/>
    <w:rsid w:val="000613F8"/>
    <w:rsid w:val="0006447A"/>
    <w:rsid w:val="0006556A"/>
    <w:rsid w:val="00067E37"/>
    <w:rsid w:val="00087D36"/>
    <w:rsid w:val="000B77DA"/>
    <w:rsid w:val="000D1A95"/>
    <w:rsid w:val="000D5C71"/>
    <w:rsid w:val="000E29E5"/>
    <w:rsid w:val="00106A48"/>
    <w:rsid w:val="00117588"/>
    <w:rsid w:val="00120F35"/>
    <w:rsid w:val="001347D6"/>
    <w:rsid w:val="00150C92"/>
    <w:rsid w:val="00153F76"/>
    <w:rsid w:val="00155D4A"/>
    <w:rsid w:val="00177FBE"/>
    <w:rsid w:val="001A605F"/>
    <w:rsid w:val="001C15F4"/>
    <w:rsid w:val="001E6EF7"/>
    <w:rsid w:val="001F5F70"/>
    <w:rsid w:val="00203E14"/>
    <w:rsid w:val="0023362E"/>
    <w:rsid w:val="002569C4"/>
    <w:rsid w:val="002733AC"/>
    <w:rsid w:val="00274549"/>
    <w:rsid w:val="00284133"/>
    <w:rsid w:val="00286873"/>
    <w:rsid w:val="002B435C"/>
    <w:rsid w:val="002D1A8C"/>
    <w:rsid w:val="00345A43"/>
    <w:rsid w:val="003462BB"/>
    <w:rsid w:val="003478AC"/>
    <w:rsid w:val="003562C7"/>
    <w:rsid w:val="00356A06"/>
    <w:rsid w:val="003643E7"/>
    <w:rsid w:val="0039306E"/>
    <w:rsid w:val="003C5ED6"/>
    <w:rsid w:val="003E3B29"/>
    <w:rsid w:val="003F6FA1"/>
    <w:rsid w:val="004711F9"/>
    <w:rsid w:val="00490C2D"/>
    <w:rsid w:val="00491B07"/>
    <w:rsid w:val="004A6971"/>
    <w:rsid w:val="004A7934"/>
    <w:rsid w:val="004A79CD"/>
    <w:rsid w:val="004C2326"/>
    <w:rsid w:val="004D0564"/>
    <w:rsid w:val="004D2964"/>
    <w:rsid w:val="004E337A"/>
    <w:rsid w:val="004F40C5"/>
    <w:rsid w:val="005175D2"/>
    <w:rsid w:val="00522524"/>
    <w:rsid w:val="005409E9"/>
    <w:rsid w:val="005645B1"/>
    <w:rsid w:val="00575447"/>
    <w:rsid w:val="00583EFF"/>
    <w:rsid w:val="005901DD"/>
    <w:rsid w:val="005B3FC0"/>
    <w:rsid w:val="005C2E86"/>
    <w:rsid w:val="005C5E0A"/>
    <w:rsid w:val="005E649A"/>
    <w:rsid w:val="006062B9"/>
    <w:rsid w:val="0063090B"/>
    <w:rsid w:val="00631083"/>
    <w:rsid w:val="00670619"/>
    <w:rsid w:val="00672A2B"/>
    <w:rsid w:val="0068544D"/>
    <w:rsid w:val="00692C72"/>
    <w:rsid w:val="006A3123"/>
    <w:rsid w:val="006A68F0"/>
    <w:rsid w:val="006C2D60"/>
    <w:rsid w:val="006E570C"/>
    <w:rsid w:val="006F0C9A"/>
    <w:rsid w:val="006F4595"/>
    <w:rsid w:val="006F4F1D"/>
    <w:rsid w:val="00730DFC"/>
    <w:rsid w:val="007547AD"/>
    <w:rsid w:val="00765FC3"/>
    <w:rsid w:val="00784BF7"/>
    <w:rsid w:val="00791A6C"/>
    <w:rsid w:val="007D545F"/>
    <w:rsid w:val="007D7572"/>
    <w:rsid w:val="007D7A43"/>
    <w:rsid w:val="007E112E"/>
    <w:rsid w:val="007E7CE1"/>
    <w:rsid w:val="00802903"/>
    <w:rsid w:val="00802BE6"/>
    <w:rsid w:val="0080591A"/>
    <w:rsid w:val="008075BD"/>
    <w:rsid w:val="008537C3"/>
    <w:rsid w:val="008B4DF0"/>
    <w:rsid w:val="008C4D76"/>
    <w:rsid w:val="008C4D86"/>
    <w:rsid w:val="008C6CBE"/>
    <w:rsid w:val="008C79A9"/>
    <w:rsid w:val="008E2B7C"/>
    <w:rsid w:val="008F1DEF"/>
    <w:rsid w:val="00910A00"/>
    <w:rsid w:val="00910E35"/>
    <w:rsid w:val="009230DB"/>
    <w:rsid w:val="00927547"/>
    <w:rsid w:val="00941096"/>
    <w:rsid w:val="00944D40"/>
    <w:rsid w:val="009657D7"/>
    <w:rsid w:val="00974466"/>
    <w:rsid w:val="00984AD4"/>
    <w:rsid w:val="00984AFC"/>
    <w:rsid w:val="00994517"/>
    <w:rsid w:val="009D4321"/>
    <w:rsid w:val="00A2081C"/>
    <w:rsid w:val="00A37397"/>
    <w:rsid w:val="00A5630B"/>
    <w:rsid w:val="00A91EA1"/>
    <w:rsid w:val="00AE687D"/>
    <w:rsid w:val="00B03B2A"/>
    <w:rsid w:val="00B123A3"/>
    <w:rsid w:val="00B3488A"/>
    <w:rsid w:val="00B4373F"/>
    <w:rsid w:val="00B51609"/>
    <w:rsid w:val="00B71D60"/>
    <w:rsid w:val="00BA4996"/>
    <w:rsid w:val="00BB5CFE"/>
    <w:rsid w:val="00BE19B0"/>
    <w:rsid w:val="00BE424B"/>
    <w:rsid w:val="00C134CC"/>
    <w:rsid w:val="00C144C3"/>
    <w:rsid w:val="00C308D2"/>
    <w:rsid w:val="00C51003"/>
    <w:rsid w:val="00CA3B6D"/>
    <w:rsid w:val="00CC183C"/>
    <w:rsid w:val="00CD22D1"/>
    <w:rsid w:val="00CE3436"/>
    <w:rsid w:val="00CF62A0"/>
    <w:rsid w:val="00D0766C"/>
    <w:rsid w:val="00D5205D"/>
    <w:rsid w:val="00D57515"/>
    <w:rsid w:val="00D62EFA"/>
    <w:rsid w:val="00D67A54"/>
    <w:rsid w:val="00D71FDD"/>
    <w:rsid w:val="00D73B3C"/>
    <w:rsid w:val="00D9193C"/>
    <w:rsid w:val="00DB09D4"/>
    <w:rsid w:val="00DD323D"/>
    <w:rsid w:val="00DD3870"/>
    <w:rsid w:val="00DF09F4"/>
    <w:rsid w:val="00E02C09"/>
    <w:rsid w:val="00E33BF7"/>
    <w:rsid w:val="00E41BB0"/>
    <w:rsid w:val="00E57F0C"/>
    <w:rsid w:val="00E67A2B"/>
    <w:rsid w:val="00E80CC4"/>
    <w:rsid w:val="00E83A0C"/>
    <w:rsid w:val="00EA3D57"/>
    <w:rsid w:val="00EA5F3B"/>
    <w:rsid w:val="00EA7215"/>
    <w:rsid w:val="00EC0036"/>
    <w:rsid w:val="00ED3F10"/>
    <w:rsid w:val="00ED77C7"/>
    <w:rsid w:val="00F073E9"/>
    <w:rsid w:val="00F12162"/>
    <w:rsid w:val="00F20042"/>
    <w:rsid w:val="00F427EA"/>
    <w:rsid w:val="00F546E8"/>
    <w:rsid w:val="00F552F6"/>
    <w:rsid w:val="00F84729"/>
    <w:rsid w:val="00F92B53"/>
    <w:rsid w:val="00FA039D"/>
    <w:rsid w:val="00FC1BC6"/>
    <w:rsid w:val="00FC30C8"/>
    <w:rsid w:val="00FC7524"/>
    <w:rsid w:val="00FD3086"/>
    <w:rsid w:val="00FD4679"/>
    <w:rsid w:val="00FE13C8"/>
    <w:rsid w:val="00FF0071"/>
    <w:rsid w:val="00FF69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uiPriority w:val="99"/>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веб) Знак"/>
    <w:link w:val="a3"/>
    <w:rsid w:val="001E6EF7"/>
    <w:rPr>
      <w:rFonts w:ascii="Arial" w:eastAsia="Times New Roman" w:hAnsi="Arial" w:cs="Arial"/>
      <w:color w:val="0000A0"/>
      <w:lang w:eastAsia="ru-RU"/>
    </w:rPr>
  </w:style>
  <w:style w:type="paragraph" w:customStyle="1" w:styleId="ConsPlusTitle">
    <w:name w:val="ConsPlusTitle"/>
    <w:uiPriority w:val="99"/>
    <w:semiHidden/>
    <w:rsid w:val="00A373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ntstyle22">
    <w:name w:val="fontstyle22"/>
    <w:basedOn w:val="a0"/>
    <w:rsid w:val="005C2E86"/>
  </w:style>
</w:styles>
</file>

<file path=word/webSettings.xml><?xml version="1.0" encoding="utf-8"?>
<w:webSettings xmlns:r="http://schemas.openxmlformats.org/officeDocument/2006/relationships" xmlns:w="http://schemas.openxmlformats.org/wordprocessingml/2006/main">
  <w:divs>
    <w:div w:id="162283636">
      <w:bodyDiv w:val="1"/>
      <w:marLeft w:val="0"/>
      <w:marRight w:val="0"/>
      <w:marTop w:val="0"/>
      <w:marBottom w:val="0"/>
      <w:divBdr>
        <w:top w:val="none" w:sz="0" w:space="0" w:color="auto"/>
        <w:left w:val="none" w:sz="0" w:space="0" w:color="auto"/>
        <w:bottom w:val="none" w:sz="0" w:space="0" w:color="auto"/>
        <w:right w:val="none" w:sz="0" w:space="0" w:color="auto"/>
      </w:divBdr>
    </w:div>
    <w:div w:id="1760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BBC43-85F4-45C4-AC41-27AD0342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Pages>
  <Words>4852</Words>
  <Characters>27659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Коркина</dc:creator>
  <cp:keywords/>
  <dc:description/>
  <cp:lastModifiedBy>Межово</cp:lastModifiedBy>
  <cp:revision>111</cp:revision>
  <cp:lastPrinted>2023-11-30T07:38:00Z</cp:lastPrinted>
  <dcterms:created xsi:type="dcterms:W3CDTF">2018-11-12T08:30:00Z</dcterms:created>
  <dcterms:modified xsi:type="dcterms:W3CDTF">2024-12-06T04:00:00Z</dcterms:modified>
</cp:coreProperties>
</file>